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D8" w:rsidRPr="00C560D8" w:rsidRDefault="00C560D8" w:rsidP="00C560D8">
      <w:pPr>
        <w:widowControl w:val="0"/>
        <w:autoSpaceDE w:val="0"/>
        <w:autoSpaceDN w:val="0"/>
        <w:spacing w:after="0" w:line="240" w:lineRule="auto"/>
        <w:ind w:left="851" w:right="566"/>
        <w:jc w:val="center"/>
        <w:rPr>
          <w:rFonts w:ascii="Arial" w:eastAsia="Arial MT" w:hAnsi="Arial" w:cs="Arial"/>
          <w:b/>
          <w:sz w:val="24"/>
          <w:szCs w:val="24"/>
          <w:u w:val="single"/>
          <w:lang w:val="pt-PT"/>
        </w:rPr>
      </w:pPr>
      <w:r w:rsidRPr="00C560D8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EDITAL DE PROCESSO DE SELEÇÃ</w:t>
      </w:r>
      <w:r w:rsidR="00F601CC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O</w:t>
      </w:r>
      <w:r w:rsidRPr="00C560D8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 xml:space="preserve"> PÚBLICA N. 04/2023</w:t>
      </w:r>
    </w:p>
    <w:p w:rsidR="00C560D8" w:rsidRPr="00C560D8" w:rsidRDefault="00C560D8" w:rsidP="00C560D8">
      <w:pPr>
        <w:widowControl w:val="0"/>
        <w:autoSpaceDE w:val="0"/>
        <w:autoSpaceDN w:val="0"/>
        <w:spacing w:after="0" w:line="240" w:lineRule="auto"/>
        <w:ind w:left="851" w:right="566"/>
        <w:jc w:val="center"/>
        <w:rPr>
          <w:rFonts w:ascii="Arial" w:eastAsia="Arial MT" w:hAnsi="Arial" w:cs="Arial"/>
          <w:b/>
          <w:sz w:val="24"/>
          <w:szCs w:val="24"/>
          <w:u w:val="single"/>
          <w:lang w:val="pt-PT"/>
        </w:rPr>
      </w:pPr>
      <w:r w:rsidRPr="00C560D8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CONSELHEIROS TUTELARES</w:t>
      </w:r>
      <w:r w:rsidR="00BB3A46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 xml:space="preserve"> SUPLENTES</w:t>
      </w:r>
      <w:r w:rsidRPr="00C560D8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 xml:space="preserve"> DO MUNICÍPIO DE MARUMBI- PR</w:t>
      </w:r>
    </w:p>
    <w:p w:rsidR="00C560D8" w:rsidRPr="00C560D8" w:rsidRDefault="00C560D8" w:rsidP="00C560D8">
      <w:pPr>
        <w:widowControl w:val="0"/>
        <w:autoSpaceDE w:val="0"/>
        <w:autoSpaceDN w:val="0"/>
        <w:spacing w:after="0" w:line="240" w:lineRule="auto"/>
        <w:ind w:left="851" w:right="566"/>
        <w:jc w:val="center"/>
        <w:rPr>
          <w:rFonts w:ascii="Arial" w:eastAsia="Arial MT" w:hAnsi="Arial" w:cs="Arial"/>
          <w:b/>
          <w:sz w:val="24"/>
          <w:szCs w:val="24"/>
          <w:u w:val="single"/>
          <w:lang w:val="pt-PT"/>
        </w:rPr>
      </w:pPr>
      <w:r w:rsidRPr="00C560D8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GESTÃO 2024/2027</w:t>
      </w:r>
    </w:p>
    <w:p w:rsidR="00C560D8" w:rsidRPr="00C560D8" w:rsidRDefault="00C560D8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Times New Roman" w:eastAsia="Arial MT" w:hAnsi="Arial MT" w:cs="Arial MT"/>
          <w:sz w:val="20"/>
          <w:szCs w:val="23"/>
          <w:u w:val="single"/>
          <w:lang w:val="pt-PT"/>
        </w:rPr>
      </w:pPr>
    </w:p>
    <w:p w:rsidR="00C560D8" w:rsidRPr="00C560D8" w:rsidRDefault="00C560D8" w:rsidP="0059081A">
      <w:pPr>
        <w:widowControl w:val="0"/>
        <w:autoSpaceDE w:val="0"/>
        <w:autoSpaceDN w:val="0"/>
        <w:spacing w:after="0"/>
        <w:ind w:left="851" w:right="566"/>
        <w:rPr>
          <w:rFonts w:ascii="Times New Roman" w:eastAsia="Arial MT" w:hAnsi="Arial MT" w:cs="Arial MT"/>
          <w:sz w:val="20"/>
          <w:szCs w:val="23"/>
          <w:lang w:val="pt-PT"/>
        </w:rPr>
      </w:pPr>
    </w:p>
    <w:p w:rsidR="00C560D8" w:rsidRPr="0059081A" w:rsidRDefault="00C560D8" w:rsidP="00F601CC">
      <w:pPr>
        <w:widowControl w:val="0"/>
        <w:autoSpaceDE w:val="0"/>
        <w:autoSpaceDN w:val="0"/>
        <w:spacing w:after="0"/>
        <w:ind w:right="282"/>
        <w:jc w:val="both"/>
        <w:rPr>
          <w:rFonts w:ascii="Arial MT" w:eastAsia="Arial MT" w:hAnsi="Arial MT" w:cs="Arial MT"/>
          <w:b/>
          <w:sz w:val="21"/>
          <w:lang w:val="pt-PT"/>
        </w:rPr>
      </w:pPr>
      <w:r w:rsidRPr="0059081A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>A PRESIDENTE DO CONSELHO MUNICIPAL DOS DIREITOS DA CRIANÇA E DO ADOLESCENTE DE MARUMBI – PARANÁ, no uso de suas atribuições que lhe são conferidas pela Lei Municipal n. 616/2015 de 01 de Abril de 2015, e de acordo com a Resolução 231/2022 do CONANDA, torna público o presente EDITAL DE CONVOCAÇÃO para o Processo de Escolha</w:t>
      </w:r>
      <w:proofErr w:type="gramStart"/>
      <w:r w:rsidRPr="0059081A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 xml:space="preserve">  </w:t>
      </w:r>
      <w:proofErr w:type="gramEnd"/>
      <w:r w:rsidRPr="0059081A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 xml:space="preserve">para membros do </w:t>
      </w:r>
      <w:r w:rsidR="006632F2" w:rsidRPr="0059081A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>CONSELHO TUTELAR SUPLENTES</w:t>
      </w:r>
      <w:r w:rsidRPr="0059081A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 xml:space="preserve"> para o Quadriênio 2024/2027</w:t>
      </w:r>
      <w:r w:rsidR="00F601CC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>.</w:t>
      </w:r>
      <w:r w:rsidRPr="0059081A">
        <w:rPr>
          <w:rFonts w:ascii="Arial MT" w:eastAsia="Arial MT" w:hAnsi="Arial MT" w:cs="Arial MT"/>
          <w:b/>
          <w:color w:val="231F20"/>
          <w:w w:val="105"/>
          <w:sz w:val="21"/>
          <w:lang w:val="pt-PT"/>
        </w:rPr>
        <w:t xml:space="preserve"> </w:t>
      </w:r>
    </w:p>
    <w:p w:rsidR="00C560D8" w:rsidRPr="00C560D8" w:rsidRDefault="00C560D8" w:rsidP="00966703">
      <w:pPr>
        <w:widowControl w:val="0"/>
        <w:autoSpaceDE w:val="0"/>
        <w:autoSpaceDN w:val="0"/>
        <w:spacing w:before="1" w:after="0" w:line="240" w:lineRule="auto"/>
        <w:ind w:right="566"/>
        <w:rPr>
          <w:rFonts w:ascii="Arial MT" w:eastAsia="Arial MT" w:hAnsi="Arial MT" w:cs="Arial MT"/>
          <w:sz w:val="25"/>
          <w:szCs w:val="23"/>
          <w:lang w:val="pt-PT"/>
        </w:rPr>
      </w:pPr>
    </w:p>
    <w:p w:rsidR="00C560D8" w:rsidRPr="00C560D8" w:rsidRDefault="00C560D8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 MT" w:cs="Arial MT"/>
          <w:b/>
          <w:color w:val="231F20"/>
          <w:w w:val="105"/>
          <w:sz w:val="21"/>
          <w:lang w:val="pt-PT"/>
        </w:rPr>
      </w:pPr>
    </w:p>
    <w:p w:rsidR="00966703" w:rsidRDefault="00966703" w:rsidP="0096670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ESCOLHA:</w:t>
      </w:r>
    </w:p>
    <w:p w:rsidR="00966703" w:rsidRDefault="00966703" w:rsidP="00966703">
      <w:pPr>
        <w:pStyle w:val="Corpodetexto"/>
        <w:rPr>
          <w:rFonts w:ascii="Arial"/>
          <w:b/>
        </w:rPr>
      </w:pPr>
    </w:p>
    <w:p w:rsidR="00966703" w:rsidRPr="00F901F9" w:rsidRDefault="00966703" w:rsidP="00966703">
      <w:pPr>
        <w:pStyle w:val="PargrafodaLista"/>
        <w:numPr>
          <w:ilvl w:val="1"/>
          <w:numId w:val="4"/>
        </w:numPr>
        <w:tabs>
          <w:tab w:val="left" w:pos="753"/>
        </w:tabs>
        <w:ind w:left="0" w:right="213" w:firstLine="0"/>
        <w:jc w:val="both"/>
        <w:rPr>
          <w:sz w:val="24"/>
        </w:rPr>
      </w:pPr>
      <w:r w:rsidRPr="00F901F9">
        <w:rPr>
          <w:sz w:val="24"/>
        </w:rPr>
        <w:t>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Processo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Escolha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em Data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Unificada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é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disciplinado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pela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Lei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nº</w:t>
      </w:r>
      <w:r w:rsidRPr="00F901F9">
        <w:rPr>
          <w:spacing w:val="-64"/>
          <w:sz w:val="24"/>
        </w:rPr>
        <w:t xml:space="preserve"> </w:t>
      </w:r>
      <w:r w:rsidRPr="00F901F9">
        <w:rPr>
          <w:sz w:val="24"/>
        </w:rPr>
        <w:t>8.069/90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(Estatuto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Criança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Adolescente)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pela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Lei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Municipal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nº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616/2015 de 01 de abril de 2015, e de acordo com a Resolução nº 231/2022 do</w:t>
      </w:r>
      <w:r w:rsidRPr="00F901F9">
        <w:rPr>
          <w:spacing w:val="-64"/>
          <w:sz w:val="24"/>
        </w:rPr>
        <w:t xml:space="preserve"> </w:t>
      </w:r>
      <w:r w:rsidRPr="00F901F9">
        <w:rPr>
          <w:sz w:val="24"/>
        </w:rPr>
        <w:t>CONANDA,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sendo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realizado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sob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responsabilidade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do</w:t>
      </w:r>
      <w:r w:rsidRPr="00F901F9">
        <w:rPr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CONSELHO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MUNICIPAL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DOS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DIREITOS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DA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CRIANÇA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E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DO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ADOLESCENTE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DE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MARUMBI</w:t>
      </w:r>
      <w:r w:rsidRPr="00F901F9">
        <w:rPr>
          <w:rFonts w:ascii="Arial" w:hAnsi="Arial"/>
          <w:b/>
          <w:spacing w:val="-4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-</w:t>
      </w:r>
      <w:r w:rsidRPr="00F901F9">
        <w:rPr>
          <w:rFonts w:ascii="Arial" w:hAnsi="Arial"/>
          <w:b/>
          <w:spacing w:val="2"/>
          <w:sz w:val="24"/>
        </w:rPr>
        <w:t xml:space="preserve"> </w:t>
      </w:r>
      <w:r w:rsidRPr="00F901F9">
        <w:rPr>
          <w:sz w:val="24"/>
        </w:rPr>
        <w:t>CMDCA</w:t>
      </w:r>
      <w:r w:rsidRPr="00F901F9">
        <w:rPr>
          <w:spacing w:val="-2"/>
          <w:sz w:val="24"/>
        </w:rPr>
        <w:t xml:space="preserve"> </w:t>
      </w:r>
      <w:r w:rsidRPr="00F901F9">
        <w:rPr>
          <w:sz w:val="24"/>
        </w:rPr>
        <w:t>local</w:t>
      </w:r>
      <w:r w:rsidRPr="00F901F9">
        <w:rPr>
          <w:spacing w:val="3"/>
          <w:sz w:val="24"/>
        </w:rPr>
        <w:t xml:space="preserve"> </w:t>
      </w:r>
      <w:r w:rsidRPr="00F901F9">
        <w:rPr>
          <w:sz w:val="24"/>
        </w:rPr>
        <w:t>e</w:t>
      </w:r>
      <w:r w:rsidRPr="00F901F9">
        <w:rPr>
          <w:spacing w:val="-4"/>
          <w:sz w:val="24"/>
        </w:rPr>
        <w:t xml:space="preserve"> </w:t>
      </w:r>
      <w:r w:rsidRPr="00F901F9">
        <w:rPr>
          <w:sz w:val="24"/>
        </w:rPr>
        <w:t>fiscalização do</w:t>
      </w:r>
      <w:r w:rsidRPr="00F901F9">
        <w:rPr>
          <w:spacing w:val="-9"/>
          <w:sz w:val="24"/>
        </w:rPr>
        <w:t xml:space="preserve"> </w:t>
      </w:r>
      <w:r w:rsidRPr="00F901F9">
        <w:rPr>
          <w:sz w:val="24"/>
        </w:rPr>
        <w:t>Ministério Público;</w:t>
      </w:r>
    </w:p>
    <w:p w:rsidR="00966703" w:rsidRPr="00F901F9" w:rsidRDefault="00966703" w:rsidP="00966703">
      <w:pPr>
        <w:pStyle w:val="Corpodetexto"/>
        <w:spacing w:before="10"/>
        <w:rPr>
          <w:sz w:val="23"/>
        </w:rPr>
      </w:pPr>
    </w:p>
    <w:p w:rsidR="00966703" w:rsidRPr="00F901F9" w:rsidRDefault="00966703" w:rsidP="00966703">
      <w:pPr>
        <w:pStyle w:val="PargrafodaLista"/>
        <w:numPr>
          <w:ilvl w:val="1"/>
          <w:numId w:val="4"/>
        </w:numPr>
        <w:tabs>
          <w:tab w:val="left" w:pos="768"/>
        </w:tabs>
        <w:ind w:left="0" w:right="215" w:firstLine="0"/>
        <w:jc w:val="both"/>
        <w:rPr>
          <w:sz w:val="24"/>
        </w:rPr>
      </w:pPr>
      <w:r w:rsidRPr="00F901F9">
        <w:rPr>
          <w:sz w:val="24"/>
        </w:rPr>
        <w:t>Os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membros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Conselho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Tutelar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local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serão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escolhidos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mediante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sufrágio universal, direto, secreto e facultativo dos eleitores do município, em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data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de</w:t>
      </w:r>
      <w:r w:rsidRPr="00F901F9">
        <w:rPr>
          <w:spacing w:val="1"/>
          <w:sz w:val="24"/>
        </w:rPr>
        <w:t xml:space="preserve"> </w:t>
      </w:r>
      <w:r w:rsidR="00130824" w:rsidRPr="00F901F9">
        <w:rPr>
          <w:rFonts w:ascii="Arial" w:hAnsi="Arial"/>
          <w:b/>
          <w:sz w:val="24"/>
        </w:rPr>
        <w:t>03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de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="00130824" w:rsidRPr="00F901F9">
        <w:rPr>
          <w:rFonts w:ascii="Arial" w:hAnsi="Arial"/>
          <w:b/>
          <w:sz w:val="24"/>
        </w:rPr>
        <w:t>Dezembro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de 2023</w:t>
      </w:r>
      <w:r w:rsidRPr="00F901F9">
        <w:rPr>
          <w:sz w:val="24"/>
        </w:rPr>
        <w:t>,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sendo que</w:t>
      </w:r>
      <w:r w:rsidRPr="00F901F9">
        <w:rPr>
          <w:spacing w:val="1"/>
          <w:sz w:val="24"/>
        </w:rPr>
        <w:t xml:space="preserve"> </w:t>
      </w:r>
      <w:proofErr w:type="gramStart"/>
      <w:r w:rsidRPr="00F901F9">
        <w:rPr>
          <w:sz w:val="24"/>
        </w:rPr>
        <w:t>a posse dos eleitos suplentes</w:t>
      </w:r>
      <w:r w:rsidRPr="00F901F9">
        <w:rPr>
          <w:spacing w:val="-5"/>
          <w:sz w:val="24"/>
        </w:rPr>
        <w:t xml:space="preserve"> </w:t>
      </w:r>
      <w:r w:rsidRPr="00F901F9">
        <w:rPr>
          <w:sz w:val="24"/>
        </w:rPr>
        <w:t>ocorrerão</w:t>
      </w:r>
      <w:proofErr w:type="gramEnd"/>
      <w:r w:rsidRPr="00F901F9">
        <w:rPr>
          <w:spacing w:val="-4"/>
          <w:sz w:val="24"/>
        </w:rPr>
        <w:t xml:space="preserve"> </w:t>
      </w:r>
      <w:r w:rsidRPr="00F901F9">
        <w:rPr>
          <w:sz w:val="24"/>
        </w:rPr>
        <w:t>em</w:t>
      </w:r>
      <w:r w:rsidRPr="00F901F9">
        <w:rPr>
          <w:spacing w:val="-2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10 de janeiro</w:t>
      </w:r>
      <w:r w:rsidRPr="00F901F9">
        <w:rPr>
          <w:rFonts w:ascii="Arial" w:hAnsi="Arial"/>
          <w:b/>
          <w:spacing w:val="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de</w:t>
      </w:r>
      <w:r w:rsidRPr="00F901F9">
        <w:rPr>
          <w:rFonts w:ascii="Arial" w:hAnsi="Arial"/>
          <w:b/>
          <w:spacing w:val="-1"/>
          <w:sz w:val="24"/>
        </w:rPr>
        <w:t xml:space="preserve"> </w:t>
      </w:r>
      <w:r w:rsidRPr="00F901F9">
        <w:rPr>
          <w:rFonts w:ascii="Arial" w:hAnsi="Arial"/>
          <w:b/>
          <w:sz w:val="24"/>
        </w:rPr>
        <w:t>2024</w:t>
      </w:r>
      <w:r w:rsidRPr="00F901F9">
        <w:rPr>
          <w:sz w:val="24"/>
        </w:rPr>
        <w:t>;</w:t>
      </w:r>
    </w:p>
    <w:p w:rsidR="00966703" w:rsidRPr="00985D8C" w:rsidRDefault="00966703" w:rsidP="00966703">
      <w:pPr>
        <w:pStyle w:val="Corpodetexto"/>
        <w:spacing w:before="7"/>
        <w:rPr>
          <w:color w:val="FF0000"/>
        </w:rPr>
      </w:pPr>
    </w:p>
    <w:p w:rsidR="00966703" w:rsidRPr="00F901F9" w:rsidRDefault="00966703" w:rsidP="00966703">
      <w:pPr>
        <w:pStyle w:val="PargrafodaLista"/>
        <w:numPr>
          <w:ilvl w:val="1"/>
          <w:numId w:val="4"/>
        </w:numPr>
        <w:tabs>
          <w:tab w:val="left" w:pos="998"/>
        </w:tabs>
        <w:ind w:left="0" w:right="213" w:firstLine="0"/>
        <w:jc w:val="both"/>
        <w:rPr>
          <w:sz w:val="24"/>
        </w:rPr>
      </w:pPr>
      <w:r w:rsidRPr="00F901F9">
        <w:rPr>
          <w:sz w:val="24"/>
        </w:rPr>
        <w:t>Assim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sendo,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como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forma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dar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início,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regulamentar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ampla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visibilidade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ao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Processo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Escolha</w:t>
      </w:r>
      <w:r w:rsidRPr="00F901F9">
        <w:rPr>
          <w:spacing w:val="1"/>
          <w:sz w:val="24"/>
        </w:rPr>
        <w:t xml:space="preserve"> </w:t>
      </w:r>
      <w:r w:rsidR="00F601CC" w:rsidRPr="00F901F9">
        <w:rPr>
          <w:spacing w:val="1"/>
          <w:sz w:val="24"/>
        </w:rPr>
        <w:t>pa</w:t>
      </w:r>
      <w:r w:rsidRPr="00F901F9">
        <w:rPr>
          <w:sz w:val="24"/>
        </w:rPr>
        <w:t>ra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membros</w:t>
      </w:r>
      <w:r w:rsidRPr="00F901F9">
        <w:rPr>
          <w:spacing w:val="1"/>
          <w:sz w:val="24"/>
        </w:rPr>
        <w:t xml:space="preserve"> </w:t>
      </w:r>
      <w:r w:rsidR="00F601CC" w:rsidRPr="001E3C69">
        <w:rPr>
          <w:b/>
          <w:spacing w:val="1"/>
          <w:sz w:val="24"/>
        </w:rPr>
        <w:t>SUPLENTES</w:t>
      </w:r>
      <w:r w:rsidR="00F601CC"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do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 xml:space="preserve">Conselho Tutelar para o quadriênio 2024/2027, </w:t>
      </w:r>
      <w:r w:rsidRPr="00F901F9">
        <w:rPr>
          <w:rFonts w:ascii="Arial" w:hAnsi="Arial"/>
          <w:b/>
          <w:sz w:val="24"/>
        </w:rPr>
        <w:t xml:space="preserve">TORNA PÚBLICO </w:t>
      </w:r>
      <w:r w:rsidRPr="00F901F9">
        <w:rPr>
          <w:sz w:val="24"/>
        </w:rPr>
        <w:t>o presente</w:t>
      </w:r>
      <w:r w:rsidRPr="00F901F9">
        <w:rPr>
          <w:spacing w:val="1"/>
          <w:sz w:val="24"/>
        </w:rPr>
        <w:t xml:space="preserve"> </w:t>
      </w:r>
      <w:r w:rsidRPr="00F901F9">
        <w:rPr>
          <w:sz w:val="24"/>
        </w:rPr>
        <w:t>Edital,</w:t>
      </w:r>
      <w:r w:rsidRPr="00F901F9">
        <w:rPr>
          <w:spacing w:val="-1"/>
          <w:sz w:val="24"/>
        </w:rPr>
        <w:t xml:space="preserve"> </w:t>
      </w:r>
      <w:r w:rsidRPr="00F901F9">
        <w:rPr>
          <w:sz w:val="24"/>
        </w:rPr>
        <w:t>nos seguintes termos:</w:t>
      </w:r>
    </w:p>
    <w:p w:rsidR="00966703" w:rsidRDefault="00966703" w:rsidP="00966703">
      <w:pPr>
        <w:pStyle w:val="Corpodetexto"/>
        <w:rPr>
          <w:sz w:val="26"/>
        </w:rPr>
      </w:pPr>
    </w:p>
    <w:p w:rsidR="00991B91" w:rsidRDefault="00F601CC" w:rsidP="00966703">
      <w:pPr>
        <w:pStyle w:val="Corpodetexto"/>
        <w:rPr>
          <w:sz w:val="26"/>
        </w:rPr>
      </w:pPr>
      <w:r w:rsidRPr="00F901F9">
        <w:rPr>
          <w:b/>
          <w:sz w:val="26"/>
        </w:rPr>
        <w:t>Art</w:t>
      </w:r>
      <w:r w:rsidR="00F901F9" w:rsidRPr="00F901F9">
        <w:rPr>
          <w:b/>
          <w:sz w:val="26"/>
        </w:rPr>
        <w:t>igo</w:t>
      </w:r>
      <w:r w:rsidRPr="00F901F9">
        <w:rPr>
          <w:b/>
          <w:sz w:val="26"/>
        </w:rPr>
        <w:t>. 2º</w:t>
      </w:r>
      <w:r w:rsidR="00991B91" w:rsidRPr="00F901F9">
        <w:rPr>
          <w:b/>
          <w:sz w:val="26"/>
        </w:rPr>
        <w:t xml:space="preserve"> </w:t>
      </w:r>
      <w:r w:rsidR="00991B91">
        <w:rPr>
          <w:sz w:val="26"/>
        </w:rPr>
        <w:t xml:space="preserve">     </w:t>
      </w:r>
      <w:r w:rsidR="00291D91">
        <w:rPr>
          <w:sz w:val="26"/>
        </w:rPr>
        <w:t>-</w:t>
      </w:r>
      <w:proofErr w:type="gramStart"/>
      <w:r w:rsidR="00291D91">
        <w:rPr>
          <w:sz w:val="26"/>
        </w:rPr>
        <w:t xml:space="preserve"> </w:t>
      </w:r>
      <w:r w:rsidR="00991B91">
        <w:rPr>
          <w:sz w:val="26"/>
        </w:rPr>
        <w:t xml:space="preserve">  </w:t>
      </w:r>
      <w:proofErr w:type="gramEnd"/>
      <w:r w:rsidR="00291D91" w:rsidRPr="00F901F9">
        <w:rPr>
          <w:b/>
          <w:sz w:val="26"/>
        </w:rPr>
        <w:t>DA CONVOCAÇÃO DO CONSELHEIRO TUTELAR SUPLENTE</w:t>
      </w:r>
      <w:r w:rsidR="00291D91">
        <w:rPr>
          <w:sz w:val="26"/>
        </w:rPr>
        <w:t>:</w:t>
      </w:r>
    </w:p>
    <w:p w:rsidR="00991B91" w:rsidRDefault="00991B91" w:rsidP="00966703">
      <w:pPr>
        <w:pStyle w:val="Corpodetexto"/>
        <w:rPr>
          <w:sz w:val="26"/>
        </w:rPr>
      </w:pPr>
    </w:p>
    <w:p w:rsidR="00991B91" w:rsidRDefault="00F601CC" w:rsidP="00F601CC">
      <w:pPr>
        <w:pStyle w:val="Corpodetexto"/>
        <w:jc w:val="both"/>
        <w:rPr>
          <w:sz w:val="26"/>
        </w:rPr>
      </w:pPr>
      <w:r>
        <w:rPr>
          <w:sz w:val="26"/>
        </w:rPr>
        <w:t xml:space="preserve">2.1. </w:t>
      </w:r>
      <w:r w:rsidR="00991B91">
        <w:rPr>
          <w:sz w:val="26"/>
        </w:rPr>
        <w:t>O Conselheiro Tutelar Suplente será convocado para o preenchimento da vaga se ocorrer a vacância ou afastamento de qualquer de seus membros titulares de acordo com o Artigo 33 da Lei Municipal dos Direitos da Criança e do Adolescente n. 616/2015 de 31 de Março de 2015:</w:t>
      </w:r>
    </w:p>
    <w:p w:rsidR="00991B91" w:rsidRDefault="00991B91" w:rsidP="00F601CC">
      <w:pPr>
        <w:pStyle w:val="Corpodetexto"/>
        <w:jc w:val="both"/>
        <w:rPr>
          <w:sz w:val="26"/>
        </w:rPr>
      </w:pPr>
      <w:r>
        <w:rPr>
          <w:sz w:val="26"/>
        </w:rPr>
        <w:t xml:space="preserve"> </w:t>
      </w:r>
    </w:p>
    <w:p w:rsidR="00991B91" w:rsidRPr="00F601CC" w:rsidRDefault="00991B91" w:rsidP="00F601CC">
      <w:pPr>
        <w:pStyle w:val="Corpodetexto"/>
        <w:jc w:val="both"/>
        <w:rPr>
          <w:rFonts w:ascii="Arial" w:hAnsi="Arial" w:cs="Arial"/>
          <w:i/>
          <w:sz w:val="26"/>
        </w:rPr>
      </w:pPr>
      <w:r w:rsidRPr="00F601CC">
        <w:rPr>
          <w:rFonts w:ascii="Arial" w:hAnsi="Arial" w:cs="Arial"/>
          <w:i/>
          <w:sz w:val="26"/>
        </w:rPr>
        <w:t>Art. 33 – Ocorrendo a vacância ou afastamento de qualquer de seus membros titulares, independente das razões, deve ser procedida</w:t>
      </w:r>
      <w:r w:rsidR="00882D0A" w:rsidRPr="00F601CC">
        <w:rPr>
          <w:rFonts w:ascii="Arial" w:hAnsi="Arial" w:cs="Arial"/>
          <w:i/>
          <w:sz w:val="26"/>
        </w:rPr>
        <w:t xml:space="preserve"> imediata convocação do suplente para o preenchimento da vaga e a consequente regularização de sua composição.</w:t>
      </w:r>
    </w:p>
    <w:p w:rsidR="00C834C2" w:rsidRPr="00F601CC" w:rsidRDefault="00C834C2" w:rsidP="00F601CC">
      <w:pPr>
        <w:pStyle w:val="Corpodetexto"/>
        <w:jc w:val="both"/>
        <w:rPr>
          <w:rFonts w:ascii="Arial" w:hAnsi="Arial" w:cs="Arial"/>
          <w:i/>
          <w:sz w:val="26"/>
        </w:rPr>
      </w:pPr>
    </w:p>
    <w:p w:rsidR="00882D0A" w:rsidRPr="00F601CC" w:rsidRDefault="00C834C2" w:rsidP="00F601CC">
      <w:pPr>
        <w:pStyle w:val="Corpodetexto"/>
        <w:jc w:val="both"/>
        <w:rPr>
          <w:rFonts w:ascii="Arial" w:hAnsi="Arial" w:cs="Arial"/>
          <w:i/>
          <w:sz w:val="26"/>
        </w:rPr>
      </w:pPr>
      <w:r w:rsidRPr="00F601CC">
        <w:rPr>
          <w:rFonts w:ascii="Arial" w:hAnsi="Arial" w:cs="Arial"/>
          <w:i/>
          <w:sz w:val="26"/>
        </w:rPr>
        <w:t>§ 1</w:t>
      </w:r>
      <w:r w:rsidR="007B03FA" w:rsidRPr="00F601CC">
        <w:rPr>
          <w:rFonts w:ascii="Arial" w:hAnsi="Arial" w:cs="Arial"/>
          <w:i/>
          <w:sz w:val="26"/>
        </w:rPr>
        <w:t>º</w:t>
      </w:r>
      <w:r w:rsidRPr="00F601CC">
        <w:rPr>
          <w:rFonts w:ascii="Arial" w:hAnsi="Arial" w:cs="Arial"/>
          <w:i/>
          <w:sz w:val="26"/>
        </w:rPr>
        <w:t xml:space="preserve"> -</w:t>
      </w:r>
      <w:proofErr w:type="gramStart"/>
      <w:r w:rsidRPr="00F601CC">
        <w:rPr>
          <w:rFonts w:ascii="Arial" w:hAnsi="Arial" w:cs="Arial"/>
          <w:i/>
          <w:sz w:val="26"/>
        </w:rPr>
        <w:t xml:space="preserve">  </w:t>
      </w:r>
      <w:proofErr w:type="gramEnd"/>
      <w:r w:rsidRPr="00F601CC">
        <w:rPr>
          <w:rFonts w:ascii="Arial" w:hAnsi="Arial" w:cs="Arial"/>
          <w:i/>
          <w:sz w:val="26"/>
        </w:rPr>
        <w:t>No caso de inexistência de suplentes</w:t>
      </w:r>
      <w:r w:rsidR="007B03FA" w:rsidRPr="00F601CC">
        <w:rPr>
          <w:rFonts w:ascii="Arial" w:hAnsi="Arial" w:cs="Arial"/>
          <w:i/>
          <w:sz w:val="26"/>
        </w:rPr>
        <w:t xml:space="preserve">, a qualquer tempo, deverá o Conselho Municipal dosDireitos da Criança e do Adolescente realizar o processo de escolha suplementar para o preenchimento das vagas, sendo que os conselheiros em tais </w:t>
      </w:r>
      <w:r w:rsidR="007B03FA" w:rsidRPr="00F601CC">
        <w:rPr>
          <w:rFonts w:ascii="Arial" w:hAnsi="Arial" w:cs="Arial"/>
          <w:i/>
          <w:sz w:val="26"/>
        </w:rPr>
        <w:lastRenderedPageBreak/>
        <w:t>situações exercerão as funções somente pelo período restante do mandato original.</w:t>
      </w:r>
    </w:p>
    <w:p w:rsidR="007B03FA" w:rsidRPr="00F601CC" w:rsidRDefault="007B03FA" w:rsidP="00966703">
      <w:pPr>
        <w:pStyle w:val="Corpodetexto"/>
        <w:rPr>
          <w:rFonts w:ascii="Arial" w:hAnsi="Arial" w:cs="Arial"/>
          <w:i/>
          <w:sz w:val="26"/>
        </w:rPr>
      </w:pPr>
    </w:p>
    <w:p w:rsidR="007B03FA" w:rsidRPr="00F601CC" w:rsidRDefault="007B03FA" w:rsidP="00F601CC">
      <w:pPr>
        <w:pStyle w:val="Corpodetexto"/>
        <w:jc w:val="both"/>
        <w:rPr>
          <w:rFonts w:ascii="Arial" w:hAnsi="Arial" w:cs="Arial"/>
          <w:i/>
          <w:sz w:val="26"/>
        </w:rPr>
      </w:pPr>
      <w:r w:rsidRPr="00F601CC">
        <w:rPr>
          <w:rFonts w:ascii="Arial" w:hAnsi="Arial" w:cs="Arial"/>
          <w:i/>
          <w:sz w:val="26"/>
        </w:rPr>
        <w:t>§ 2º - Será considerado vago o cargo de conselheiro no caso de falecimento, renúncia ou destituição do mandato.</w:t>
      </w:r>
    </w:p>
    <w:p w:rsidR="007B03FA" w:rsidRDefault="007B03FA" w:rsidP="00966703">
      <w:pPr>
        <w:pStyle w:val="Corpodetexto"/>
        <w:rPr>
          <w:rFonts w:ascii="Arial" w:hAnsi="Arial" w:cs="Arial"/>
          <w:sz w:val="26"/>
        </w:rPr>
      </w:pPr>
    </w:p>
    <w:p w:rsidR="007B03FA" w:rsidRPr="007B03FA" w:rsidRDefault="007B03FA" w:rsidP="00966703">
      <w:pPr>
        <w:pStyle w:val="Corpodetexto"/>
        <w:rPr>
          <w:rFonts w:ascii="Arial" w:hAnsi="Arial" w:cs="Arial"/>
          <w:sz w:val="26"/>
          <w:u w:val="double"/>
        </w:rPr>
      </w:pPr>
    </w:p>
    <w:p w:rsidR="007D0496" w:rsidRDefault="007D0496" w:rsidP="007D0496">
      <w:pPr>
        <w:pStyle w:val="Ttulo1"/>
        <w:spacing w:before="1"/>
      </w:pPr>
      <w:r>
        <w:t>Art</w:t>
      </w:r>
      <w:r w:rsidR="00F901F9">
        <w:t>igo</w:t>
      </w:r>
      <w:r w:rsidR="00F601CC">
        <w:t>. 3</w:t>
      </w:r>
      <w:r>
        <w:t>º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TUTELAR:</w:t>
      </w:r>
    </w:p>
    <w:p w:rsidR="007D0496" w:rsidRDefault="007D0496" w:rsidP="007D0496">
      <w:pPr>
        <w:pStyle w:val="Corpodetexto"/>
        <w:rPr>
          <w:rFonts w:ascii="Arial"/>
          <w:b/>
        </w:rPr>
      </w:pPr>
    </w:p>
    <w:p w:rsidR="007D0496" w:rsidRPr="00F601CC" w:rsidRDefault="007D0496" w:rsidP="00F601CC">
      <w:pPr>
        <w:pStyle w:val="PargrafodaLista"/>
        <w:numPr>
          <w:ilvl w:val="1"/>
          <w:numId w:val="16"/>
        </w:numPr>
        <w:tabs>
          <w:tab w:val="left" w:pos="739"/>
        </w:tabs>
        <w:ind w:right="215"/>
        <w:rPr>
          <w:sz w:val="24"/>
        </w:rPr>
      </w:pPr>
      <w:r w:rsidRPr="00F601CC">
        <w:rPr>
          <w:sz w:val="24"/>
        </w:rPr>
        <w:t>O Conselho Tutelar é órgão permanente e autônomo, não jurisdicional,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encarregado pela sociedade de zelar pelo cumprimento dos direitos da criança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 xml:space="preserve">e do adolescente, sendo composto por 05 (cinco) membros titulares e </w:t>
      </w:r>
      <w:proofErr w:type="gramStart"/>
      <w:r w:rsidRPr="00F601CC">
        <w:rPr>
          <w:sz w:val="24"/>
        </w:rPr>
        <w:t>5</w:t>
      </w:r>
      <w:proofErr w:type="gramEnd"/>
      <w:r w:rsidRPr="00F601CC">
        <w:rPr>
          <w:sz w:val="24"/>
        </w:rPr>
        <w:t xml:space="preserve"> (cinco)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membros suplentes, escolhidos pela comunidade local para mandato de 04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(quatro) anos, permitida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recondução, mediante novo processo de escolha em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igualdade</w:t>
      </w:r>
      <w:r w:rsidRPr="00F601CC">
        <w:rPr>
          <w:spacing w:val="-1"/>
          <w:sz w:val="24"/>
        </w:rPr>
        <w:t xml:space="preserve"> </w:t>
      </w:r>
      <w:r w:rsidRPr="00F601CC">
        <w:rPr>
          <w:sz w:val="24"/>
        </w:rPr>
        <w:t>com</w:t>
      </w:r>
      <w:r w:rsidRPr="00F601CC">
        <w:rPr>
          <w:spacing w:val="-8"/>
          <w:sz w:val="24"/>
        </w:rPr>
        <w:t xml:space="preserve"> </w:t>
      </w:r>
      <w:r w:rsidRPr="00F601CC">
        <w:rPr>
          <w:sz w:val="24"/>
        </w:rPr>
        <w:t>os demais pretendentes;</w:t>
      </w:r>
    </w:p>
    <w:p w:rsidR="007D0496" w:rsidRDefault="007D0496" w:rsidP="007D0496">
      <w:pPr>
        <w:pStyle w:val="Corpodetexto"/>
        <w:spacing w:before="10"/>
        <w:rPr>
          <w:sz w:val="23"/>
        </w:rPr>
      </w:pPr>
    </w:p>
    <w:p w:rsidR="007D0496" w:rsidRPr="00F601CC" w:rsidRDefault="007D0496" w:rsidP="00F601CC">
      <w:pPr>
        <w:pStyle w:val="PargrafodaLista"/>
        <w:numPr>
          <w:ilvl w:val="1"/>
          <w:numId w:val="16"/>
        </w:numPr>
        <w:tabs>
          <w:tab w:val="left" w:pos="734"/>
        </w:tabs>
        <w:ind w:right="219"/>
        <w:rPr>
          <w:sz w:val="24"/>
        </w:rPr>
      </w:pPr>
      <w:r w:rsidRPr="00F601CC">
        <w:rPr>
          <w:sz w:val="24"/>
        </w:rPr>
        <w:t>Cabe aos membros do Conselho Tutelar, agindo de forma colegiada, o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exercício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das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atribuições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contidas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nos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art.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18-B,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par.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único,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90,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§3º,</w:t>
      </w:r>
      <w:r w:rsidRPr="00F601CC">
        <w:rPr>
          <w:spacing w:val="24"/>
          <w:sz w:val="24"/>
        </w:rPr>
        <w:t xml:space="preserve"> </w:t>
      </w:r>
      <w:r w:rsidRPr="00F601CC">
        <w:rPr>
          <w:sz w:val="24"/>
        </w:rPr>
        <w:t>inciso</w:t>
      </w:r>
      <w:r w:rsidRPr="00F601CC">
        <w:rPr>
          <w:spacing w:val="29"/>
          <w:sz w:val="24"/>
        </w:rPr>
        <w:t xml:space="preserve"> </w:t>
      </w:r>
      <w:r w:rsidRPr="00F601CC">
        <w:rPr>
          <w:sz w:val="24"/>
        </w:rPr>
        <w:t>II,</w:t>
      </w:r>
      <w:r w:rsidRPr="00F601CC">
        <w:rPr>
          <w:spacing w:val="-65"/>
          <w:sz w:val="24"/>
        </w:rPr>
        <w:t xml:space="preserve"> </w:t>
      </w:r>
      <w:r w:rsidRPr="00F601CC">
        <w:rPr>
          <w:sz w:val="24"/>
        </w:rPr>
        <w:t>95, 131, 136, 191 e 194, todos da Lei nº 8.069/90, observados os deveres e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vedações estabelecidos por este Diploma, assim como pela Lei Municipal nº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616/2015</w:t>
      </w:r>
      <w:r w:rsidRPr="00F601CC">
        <w:rPr>
          <w:spacing w:val="-3"/>
          <w:sz w:val="24"/>
        </w:rPr>
        <w:t xml:space="preserve"> </w:t>
      </w:r>
      <w:r w:rsidRPr="00F601CC">
        <w:rPr>
          <w:sz w:val="24"/>
        </w:rPr>
        <w:t>de 01</w:t>
      </w:r>
      <w:r w:rsidRPr="00F601CC">
        <w:rPr>
          <w:spacing w:val="-4"/>
          <w:sz w:val="24"/>
        </w:rPr>
        <w:t xml:space="preserve"> </w:t>
      </w:r>
      <w:r w:rsidRPr="00F601CC">
        <w:rPr>
          <w:sz w:val="24"/>
        </w:rPr>
        <w:t>de abril</w:t>
      </w:r>
      <w:r w:rsidRPr="00F601CC">
        <w:rPr>
          <w:spacing w:val="3"/>
          <w:sz w:val="24"/>
        </w:rPr>
        <w:t xml:space="preserve"> </w:t>
      </w:r>
      <w:r w:rsidRPr="00F601CC">
        <w:rPr>
          <w:sz w:val="24"/>
        </w:rPr>
        <w:t>de 2015;</w:t>
      </w:r>
    </w:p>
    <w:p w:rsidR="007D0496" w:rsidRDefault="007D0496" w:rsidP="007D0496">
      <w:pPr>
        <w:pStyle w:val="Corpodetexto"/>
        <w:spacing w:before="5"/>
      </w:pPr>
    </w:p>
    <w:p w:rsidR="00966703" w:rsidRPr="007D0496" w:rsidRDefault="007D0496" w:rsidP="00F601CC">
      <w:pPr>
        <w:pStyle w:val="Corpodetexto"/>
        <w:numPr>
          <w:ilvl w:val="1"/>
          <w:numId w:val="16"/>
        </w:numPr>
        <w:spacing w:line="242" w:lineRule="auto"/>
        <w:ind w:right="218"/>
        <w:jc w:val="both"/>
        <w:rPr>
          <w:rFonts w:ascii="Arial" w:hAnsi="Arial" w:cs="Arial"/>
          <w:b/>
          <w:color w:val="231F20"/>
          <w:w w:val="105"/>
        </w:rPr>
      </w:pPr>
      <w:r>
        <w:t>O presente Processo de Escolha dos membros do Conselho Tutelar do</w:t>
      </w:r>
      <w:r>
        <w:rPr>
          <w:spacing w:val="1"/>
        </w:rPr>
        <w:t xml:space="preserve"> </w:t>
      </w:r>
      <w:r>
        <w:t>Município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Marumbi</w:t>
      </w:r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Paraná</w:t>
      </w:r>
      <w:r>
        <w:rPr>
          <w:spacing w:val="17"/>
        </w:rPr>
        <w:t xml:space="preserve"> </w:t>
      </w:r>
      <w:r>
        <w:t>visa</w:t>
      </w:r>
      <w:r>
        <w:rPr>
          <w:spacing w:val="17"/>
        </w:rPr>
        <w:t xml:space="preserve"> </w:t>
      </w:r>
      <w:r>
        <w:t>preencher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05</w:t>
      </w:r>
      <w:r>
        <w:rPr>
          <w:spacing w:val="17"/>
        </w:rPr>
        <w:t xml:space="preserve"> </w:t>
      </w:r>
      <w:r>
        <w:t>(cinco)</w:t>
      </w:r>
      <w:r>
        <w:rPr>
          <w:spacing w:val="17"/>
        </w:rPr>
        <w:t xml:space="preserve"> </w:t>
      </w:r>
      <w:r>
        <w:t>vagas</w:t>
      </w:r>
      <w:r>
        <w:rPr>
          <w:spacing w:val="16"/>
        </w:rPr>
        <w:t xml:space="preserve"> </w:t>
      </w:r>
      <w:r w:rsidR="00F601CC">
        <w:rPr>
          <w:spacing w:val="16"/>
        </w:rPr>
        <w:t xml:space="preserve">de suplentes </w:t>
      </w:r>
      <w:r>
        <w:t>existentes</w:t>
      </w:r>
      <w:r w:rsidR="00F601CC">
        <w:t xml:space="preserve"> </w:t>
      </w:r>
      <w:r w:rsidRPr="007D0496">
        <w:rPr>
          <w:rFonts w:ascii="Arial" w:hAnsi="Arial" w:cs="Arial"/>
        </w:rPr>
        <w:t>no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colegiado,</w:t>
      </w:r>
      <w:proofErr w:type="gramStart"/>
      <w:r w:rsidRPr="007D0496">
        <w:rPr>
          <w:rFonts w:ascii="Arial" w:hAnsi="Arial" w:cs="Arial"/>
          <w:spacing w:val="1"/>
        </w:rPr>
        <w:t xml:space="preserve">  </w:t>
      </w:r>
      <w:proofErr w:type="gramEnd"/>
      <w:r w:rsidRPr="007D0496">
        <w:rPr>
          <w:rFonts w:ascii="Arial" w:hAnsi="Arial" w:cs="Arial"/>
        </w:rPr>
        <w:t>sendo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que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a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candidatura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deverá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ser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individual,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não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sendo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admitida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a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composição</w:t>
      </w:r>
      <w:r w:rsidRPr="007D0496">
        <w:rPr>
          <w:rFonts w:ascii="Arial" w:hAnsi="Arial" w:cs="Arial"/>
          <w:spacing w:val="66"/>
        </w:rPr>
        <w:t xml:space="preserve"> </w:t>
      </w:r>
      <w:r w:rsidRPr="007D0496">
        <w:rPr>
          <w:rFonts w:ascii="Arial" w:hAnsi="Arial" w:cs="Arial"/>
        </w:rPr>
        <w:t>de</w:t>
      </w:r>
      <w:r w:rsidRPr="007D0496">
        <w:rPr>
          <w:rFonts w:ascii="Arial" w:hAnsi="Arial" w:cs="Arial"/>
          <w:spacing w:val="1"/>
        </w:rPr>
        <w:t xml:space="preserve"> </w:t>
      </w:r>
      <w:r w:rsidRPr="007D0496">
        <w:rPr>
          <w:rFonts w:ascii="Arial" w:hAnsi="Arial" w:cs="Arial"/>
        </w:rPr>
        <w:t>chapas.</w:t>
      </w:r>
    </w:p>
    <w:p w:rsidR="00966703" w:rsidRPr="007D0496" w:rsidRDefault="00966703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7D0496">
      <w:pPr>
        <w:pStyle w:val="Ttulo1"/>
        <w:spacing w:line="237" w:lineRule="auto"/>
        <w:ind w:right="219"/>
      </w:pPr>
      <w:r>
        <w:t xml:space="preserve">Artigo </w:t>
      </w:r>
      <w:r w:rsidR="00F601CC">
        <w:t>4</w:t>
      </w:r>
      <w:r>
        <w:t>º -</w:t>
      </w:r>
      <w:r>
        <w:rPr>
          <w:spacing w:val="1"/>
        </w:rPr>
        <w:t xml:space="preserve"> </w:t>
      </w:r>
      <w:r>
        <w:t>DOS REQUISITOS BÁSICOS EXIGIDOS DOS CANDIDATOS A</w:t>
      </w:r>
      <w:r>
        <w:rPr>
          <w:spacing w:val="1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DO CONSELHO TUTELAR</w:t>
      </w:r>
      <w:r w:rsidR="00985D8C">
        <w:t xml:space="preserve"> PARA SUPLENTES</w:t>
      </w:r>
      <w:r>
        <w:t>:</w:t>
      </w:r>
    </w:p>
    <w:p w:rsidR="007D0496" w:rsidRDefault="007D0496" w:rsidP="007D0496">
      <w:pPr>
        <w:pStyle w:val="Corpodetexto"/>
        <w:spacing w:before="1"/>
        <w:rPr>
          <w:rFonts w:ascii="Arial"/>
          <w:b/>
        </w:rPr>
      </w:pPr>
    </w:p>
    <w:p w:rsidR="007D0496" w:rsidRPr="00F601CC" w:rsidRDefault="00F901F9" w:rsidP="00F901F9">
      <w:pPr>
        <w:pStyle w:val="PargrafodaLista"/>
        <w:numPr>
          <w:ilvl w:val="1"/>
          <w:numId w:val="18"/>
        </w:numPr>
        <w:tabs>
          <w:tab w:val="left" w:pos="705"/>
        </w:tabs>
        <w:spacing w:line="242" w:lineRule="auto"/>
        <w:ind w:right="215" w:hanging="76"/>
        <w:rPr>
          <w:sz w:val="24"/>
        </w:rPr>
      </w:pPr>
      <w:r>
        <w:rPr>
          <w:sz w:val="24"/>
        </w:rPr>
        <w:t xml:space="preserve"> </w:t>
      </w:r>
      <w:r w:rsidR="007D0496" w:rsidRPr="00F601CC">
        <w:rPr>
          <w:sz w:val="24"/>
        </w:rPr>
        <w:t>Por força do disposto no art. 133, da Lei nº 8.069/90, e do art. 18º, da Lei</w:t>
      </w:r>
      <w:r w:rsidR="007D0496" w:rsidRPr="00F601CC">
        <w:rPr>
          <w:spacing w:val="1"/>
          <w:sz w:val="24"/>
        </w:rPr>
        <w:t xml:space="preserve"> </w:t>
      </w:r>
      <w:r w:rsidR="007D0496" w:rsidRPr="00F601CC">
        <w:rPr>
          <w:sz w:val="24"/>
        </w:rPr>
        <w:t>Municipal nº 616/2015, os candidatos a membros do Conselho Tutelar</w:t>
      </w:r>
      <w:r w:rsidR="00985D8C" w:rsidRPr="00F601CC">
        <w:rPr>
          <w:sz w:val="24"/>
        </w:rPr>
        <w:t xml:space="preserve"> para Suplentes</w:t>
      </w:r>
      <w:r w:rsidR="007D0496" w:rsidRPr="00F601CC">
        <w:rPr>
          <w:sz w:val="24"/>
        </w:rPr>
        <w:t xml:space="preserve"> devem</w:t>
      </w:r>
      <w:r w:rsidR="007D0496" w:rsidRPr="00F601CC">
        <w:rPr>
          <w:spacing w:val="1"/>
          <w:sz w:val="24"/>
        </w:rPr>
        <w:t xml:space="preserve"> </w:t>
      </w:r>
      <w:r w:rsidR="007D0496" w:rsidRPr="00F601CC">
        <w:rPr>
          <w:sz w:val="24"/>
        </w:rPr>
        <w:t>preencher,</w:t>
      </w:r>
      <w:r w:rsidR="007D0496" w:rsidRPr="00F601CC">
        <w:rPr>
          <w:spacing w:val="-1"/>
          <w:sz w:val="24"/>
        </w:rPr>
        <w:t xml:space="preserve"> </w:t>
      </w:r>
      <w:r w:rsidR="007D0496" w:rsidRPr="00F601CC">
        <w:rPr>
          <w:sz w:val="24"/>
        </w:rPr>
        <w:t>cumulativamente, os</w:t>
      </w:r>
      <w:r w:rsidR="007D0496" w:rsidRPr="00F601CC">
        <w:rPr>
          <w:spacing w:val="-1"/>
          <w:sz w:val="24"/>
        </w:rPr>
        <w:t xml:space="preserve"> </w:t>
      </w:r>
      <w:r w:rsidR="007D0496" w:rsidRPr="00F601CC">
        <w:rPr>
          <w:sz w:val="24"/>
        </w:rPr>
        <w:t>seguintes requisitos:</w:t>
      </w:r>
    </w:p>
    <w:p w:rsidR="007D0496" w:rsidRDefault="007D0496" w:rsidP="007D0496">
      <w:pPr>
        <w:pStyle w:val="Corpodetexto"/>
        <w:spacing w:before="8"/>
        <w:rPr>
          <w:sz w:val="23"/>
        </w:rPr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31"/>
        </w:tabs>
        <w:ind w:right="221" w:hanging="360"/>
        <w:jc w:val="both"/>
        <w:rPr>
          <w:sz w:val="24"/>
        </w:rPr>
      </w:pPr>
      <w:r>
        <w:rPr>
          <w:sz w:val="24"/>
        </w:rPr>
        <w:t>Reconhecida</w:t>
      </w:r>
      <w:r>
        <w:rPr>
          <w:spacing w:val="1"/>
          <w:sz w:val="24"/>
        </w:rPr>
        <w:t xml:space="preserve"> </w:t>
      </w:r>
      <w:r>
        <w:rPr>
          <w:sz w:val="24"/>
        </w:rPr>
        <w:t>idoneidade</w:t>
      </w:r>
      <w:r>
        <w:rPr>
          <w:spacing w:val="1"/>
          <w:sz w:val="24"/>
        </w:rPr>
        <w:t xml:space="preserve"> </w:t>
      </w:r>
      <w:r>
        <w:rPr>
          <w:sz w:val="24"/>
        </w:rPr>
        <w:t>moral,</w:t>
      </w:r>
      <w:r>
        <w:rPr>
          <w:spacing w:val="1"/>
          <w:sz w:val="24"/>
        </w:rPr>
        <w:t xml:space="preserve"> </w:t>
      </w:r>
      <w:r>
        <w:rPr>
          <w:sz w:val="24"/>
        </w:rPr>
        <w:t>firmada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próprios,</w:t>
      </w:r>
      <w:r>
        <w:rPr>
          <w:spacing w:val="1"/>
          <w:sz w:val="24"/>
        </w:rPr>
        <w:t xml:space="preserve"> </w:t>
      </w:r>
      <w:r>
        <w:rPr>
          <w:sz w:val="24"/>
        </w:rPr>
        <w:t>através de Certidão de negativas de antecedentes criminais fornecidas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Justiça Estadual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</w:p>
    <w:p w:rsidR="007D0496" w:rsidRDefault="007D0496" w:rsidP="007D0496">
      <w:pPr>
        <w:pStyle w:val="Corpodetexto"/>
        <w:spacing w:before="1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31"/>
        </w:tabs>
        <w:ind w:left="930"/>
        <w:rPr>
          <w:sz w:val="24"/>
        </w:rPr>
      </w:pP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a 21</w:t>
      </w:r>
      <w:r>
        <w:rPr>
          <w:spacing w:val="-5"/>
          <w:sz w:val="24"/>
        </w:rPr>
        <w:t xml:space="preserve"> </w:t>
      </w:r>
      <w:r>
        <w:rPr>
          <w:sz w:val="24"/>
        </w:rPr>
        <w:t>(vinte e</w:t>
      </w:r>
      <w:r>
        <w:rPr>
          <w:spacing w:val="-5"/>
          <w:sz w:val="24"/>
        </w:rPr>
        <w:t xml:space="preserve"> </w:t>
      </w:r>
      <w:r>
        <w:rPr>
          <w:sz w:val="24"/>
        </w:rPr>
        <w:t>um) anos;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Residir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5"/>
          <w:sz w:val="24"/>
        </w:rPr>
        <w:t xml:space="preserve"> </w:t>
      </w:r>
      <w:r>
        <w:rPr>
          <w:sz w:val="24"/>
        </w:rPr>
        <w:t>(dois)</w:t>
      </w:r>
      <w:r>
        <w:rPr>
          <w:spacing w:val="-4"/>
          <w:sz w:val="24"/>
        </w:rPr>
        <w:t xml:space="preserve"> </w:t>
      </w:r>
      <w:r>
        <w:rPr>
          <w:sz w:val="24"/>
        </w:rPr>
        <w:t>anos;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>
        <w:rPr>
          <w:sz w:val="24"/>
        </w:rPr>
        <w:t>médio</w:t>
      </w:r>
      <w:r>
        <w:rPr>
          <w:spacing w:val="-1"/>
          <w:sz w:val="24"/>
        </w:rPr>
        <w:t xml:space="preserve"> </w:t>
      </w:r>
      <w:r>
        <w:rPr>
          <w:sz w:val="24"/>
        </w:rPr>
        <w:t>completo;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41"/>
        </w:tabs>
        <w:spacing w:before="1" w:line="242" w:lineRule="auto"/>
        <w:ind w:right="229" w:hanging="360"/>
        <w:jc w:val="both"/>
        <w:rPr>
          <w:sz w:val="24"/>
        </w:rPr>
      </w:pPr>
      <w:r>
        <w:rPr>
          <w:sz w:val="24"/>
        </w:rPr>
        <w:t>Não ter sofrido penalidade de perda de mandato de conselheiro tutelar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período vigente;</w:t>
      </w:r>
    </w:p>
    <w:p w:rsidR="007D0496" w:rsidRDefault="007D0496" w:rsidP="007D0496">
      <w:pPr>
        <w:pStyle w:val="Corpodetexto"/>
        <w:spacing w:before="8"/>
        <w:rPr>
          <w:sz w:val="23"/>
        </w:rPr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31"/>
        </w:tabs>
        <w:ind w:left="930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gozo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direitos</w:t>
      </w:r>
      <w:r>
        <w:rPr>
          <w:spacing w:val="-2"/>
          <w:sz w:val="24"/>
        </w:rPr>
        <w:t xml:space="preserve"> </w:t>
      </w:r>
      <w:r>
        <w:rPr>
          <w:sz w:val="24"/>
        </w:rPr>
        <w:t>políticos;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Não exercer mandato político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nem</w:t>
      </w:r>
      <w:r>
        <w:rPr>
          <w:spacing w:val="-8"/>
          <w:sz w:val="24"/>
        </w:rPr>
        <w:t xml:space="preserve"> </w:t>
      </w:r>
      <w:r>
        <w:rPr>
          <w:sz w:val="24"/>
        </w:rPr>
        <w:t>estar filiado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nenhum</w:t>
      </w:r>
      <w:r>
        <w:rPr>
          <w:spacing w:val="-9"/>
          <w:sz w:val="24"/>
        </w:rPr>
        <w:t xml:space="preserve"> </w:t>
      </w:r>
      <w:r>
        <w:rPr>
          <w:sz w:val="24"/>
        </w:rPr>
        <w:t>partido;</w:t>
      </w:r>
    </w:p>
    <w:p w:rsidR="007D0496" w:rsidRDefault="007D0496" w:rsidP="007D0496">
      <w:pPr>
        <w:pStyle w:val="Corpodetexto"/>
        <w:spacing w:before="3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41"/>
        </w:tabs>
        <w:spacing w:line="237" w:lineRule="auto"/>
        <w:ind w:right="222" w:hanging="36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processado</w:t>
      </w:r>
      <w:r>
        <w:rPr>
          <w:spacing w:val="1"/>
          <w:sz w:val="24"/>
        </w:rPr>
        <w:t xml:space="preserve"> </w:t>
      </w:r>
      <w:r>
        <w:rPr>
          <w:sz w:val="24"/>
        </w:rPr>
        <w:t>criminalmente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66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outro deste</w:t>
      </w:r>
      <w:r>
        <w:rPr>
          <w:spacing w:val="-4"/>
          <w:sz w:val="24"/>
        </w:rPr>
        <w:t xml:space="preserve"> </w:t>
      </w:r>
      <w:r>
        <w:rPr>
          <w:sz w:val="24"/>
        </w:rPr>
        <w:t>País;</w:t>
      </w:r>
    </w:p>
    <w:p w:rsidR="007D0496" w:rsidRDefault="007D0496" w:rsidP="007D0496">
      <w:pPr>
        <w:pStyle w:val="Corpodetexto"/>
        <w:spacing w:before="1"/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41"/>
        </w:tabs>
        <w:spacing w:line="242" w:lineRule="auto"/>
        <w:ind w:right="226" w:hanging="360"/>
        <w:jc w:val="both"/>
        <w:rPr>
          <w:sz w:val="24"/>
        </w:rPr>
      </w:pPr>
      <w:r>
        <w:rPr>
          <w:sz w:val="24"/>
        </w:rPr>
        <w:t>Não ter sofrido nenhuma condenação judicial, transitada em julgado, nos</w:t>
      </w:r>
      <w:r>
        <w:rPr>
          <w:spacing w:val="-64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artigo 129, da 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8.069/90;</w:t>
      </w:r>
    </w:p>
    <w:p w:rsidR="007D0496" w:rsidRDefault="007D0496" w:rsidP="007D0496">
      <w:pPr>
        <w:pStyle w:val="Corpodetexto"/>
        <w:spacing w:before="11"/>
        <w:rPr>
          <w:sz w:val="23"/>
        </w:rPr>
      </w:pPr>
    </w:p>
    <w:p w:rsidR="007D0496" w:rsidRDefault="007D0496" w:rsidP="007D0496">
      <w:pPr>
        <w:pStyle w:val="PargrafodaLista"/>
        <w:numPr>
          <w:ilvl w:val="2"/>
          <w:numId w:val="6"/>
        </w:numPr>
        <w:tabs>
          <w:tab w:val="left" w:pos="931"/>
        </w:tabs>
        <w:spacing w:line="237" w:lineRule="auto"/>
        <w:ind w:right="216" w:hanging="360"/>
        <w:jc w:val="both"/>
        <w:rPr>
          <w:sz w:val="24"/>
        </w:rPr>
      </w:pPr>
      <w:r>
        <w:rPr>
          <w:sz w:val="24"/>
        </w:rPr>
        <w:t>Estar no pleno gozo das aptidões física e mental para o exercício do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conselheiro tutelar.</w:t>
      </w:r>
    </w:p>
    <w:p w:rsidR="007D0496" w:rsidRDefault="007D0496" w:rsidP="007D0496">
      <w:pPr>
        <w:pStyle w:val="Corpodetexto"/>
        <w:spacing w:before="1"/>
      </w:pPr>
    </w:p>
    <w:p w:rsidR="007D0496" w:rsidRDefault="007D0496" w:rsidP="007D0496">
      <w:pPr>
        <w:pStyle w:val="Corpodetexto"/>
        <w:spacing w:before="4"/>
        <w:rPr>
          <w:sz w:val="21"/>
        </w:rPr>
      </w:pPr>
    </w:p>
    <w:p w:rsidR="007D0496" w:rsidRPr="00F601CC" w:rsidRDefault="007D0496" w:rsidP="00F601CC">
      <w:pPr>
        <w:pStyle w:val="PargrafodaLista"/>
        <w:numPr>
          <w:ilvl w:val="1"/>
          <w:numId w:val="18"/>
        </w:numPr>
        <w:tabs>
          <w:tab w:val="left" w:pos="787"/>
        </w:tabs>
        <w:spacing w:line="242" w:lineRule="auto"/>
        <w:ind w:right="226"/>
        <w:rPr>
          <w:sz w:val="24"/>
        </w:rPr>
      </w:pPr>
      <w:r w:rsidRPr="00F601CC">
        <w:rPr>
          <w:sz w:val="24"/>
        </w:rPr>
        <w:t>O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preenchimento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dos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requisitos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legais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deve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ser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demonstrado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e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os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documentos comprobatórios entregues no ato da inscrição como candidato, no</w:t>
      </w:r>
      <w:r w:rsidRPr="00F601CC">
        <w:rPr>
          <w:spacing w:val="1"/>
          <w:sz w:val="24"/>
        </w:rPr>
        <w:t xml:space="preserve"> </w:t>
      </w:r>
      <w:r w:rsidRPr="00F601CC">
        <w:rPr>
          <w:sz w:val="24"/>
        </w:rPr>
        <w:t>local,</w:t>
      </w:r>
      <w:r w:rsidRPr="00F601CC">
        <w:rPr>
          <w:spacing w:val="-4"/>
          <w:sz w:val="24"/>
        </w:rPr>
        <w:t xml:space="preserve"> </w:t>
      </w:r>
      <w:r w:rsidRPr="00F601CC">
        <w:rPr>
          <w:sz w:val="24"/>
        </w:rPr>
        <w:t>data e</w:t>
      </w:r>
      <w:r w:rsidRPr="00F601CC">
        <w:rPr>
          <w:spacing w:val="-4"/>
          <w:sz w:val="24"/>
        </w:rPr>
        <w:t xml:space="preserve"> </w:t>
      </w:r>
      <w:r w:rsidRPr="00F601CC">
        <w:rPr>
          <w:sz w:val="24"/>
        </w:rPr>
        <w:t>horários citados neste</w:t>
      </w:r>
      <w:r w:rsidRPr="00F601CC">
        <w:rPr>
          <w:spacing w:val="-4"/>
          <w:sz w:val="24"/>
        </w:rPr>
        <w:t xml:space="preserve"> </w:t>
      </w:r>
      <w:r w:rsidRPr="00F601CC">
        <w:rPr>
          <w:sz w:val="24"/>
        </w:rPr>
        <w:t>edital</w:t>
      </w:r>
      <w:r w:rsidR="00F601CC">
        <w:rPr>
          <w:sz w:val="24"/>
        </w:rPr>
        <w:t>.</w:t>
      </w:r>
    </w:p>
    <w:p w:rsidR="00966703" w:rsidRPr="007D0496" w:rsidRDefault="00966703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7D0496">
      <w:pPr>
        <w:pStyle w:val="Corpodetexto"/>
        <w:spacing w:before="69" w:line="242" w:lineRule="auto"/>
        <w:ind w:left="219" w:right="213" w:firstLine="70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Primeiro</w:t>
      </w:r>
      <w:r>
        <w:rPr>
          <w:rFonts w:ascii="Arial" w:hAnsi="Arial"/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proofErr w:type="gramStart"/>
      <w:r>
        <w:t>do</w:t>
      </w:r>
      <w:r>
        <w:rPr>
          <w:spacing w:val="66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conhecer</w:t>
      </w:r>
      <w:proofErr w:type="gramEnd"/>
      <w:r>
        <w:t xml:space="preserve"> o conteúdo e as deliberações do Conselho Municipal dos Direitos da</w:t>
      </w:r>
      <w:r>
        <w:rPr>
          <w:spacing w:val="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Adolescente que</w:t>
      </w:r>
      <w:r>
        <w:rPr>
          <w:spacing w:val="-4"/>
        </w:rPr>
        <w:t xml:space="preserve"> </w:t>
      </w:r>
      <w:r>
        <w:t>integram</w:t>
      </w:r>
      <w:r>
        <w:rPr>
          <w:spacing w:val="-8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edital;</w:t>
      </w:r>
    </w:p>
    <w:p w:rsidR="007D0496" w:rsidRDefault="007D0496" w:rsidP="007D0496">
      <w:pPr>
        <w:pStyle w:val="Corpodetexto"/>
        <w:spacing w:before="3"/>
        <w:rPr>
          <w:sz w:val="23"/>
        </w:rPr>
      </w:pPr>
    </w:p>
    <w:p w:rsidR="007D0496" w:rsidRDefault="007D0496" w:rsidP="007D0496">
      <w:pPr>
        <w:pStyle w:val="Corpodetexto"/>
        <w:spacing w:line="247" w:lineRule="auto"/>
        <w:ind w:left="219" w:right="219" w:firstLine="706"/>
        <w:jc w:val="both"/>
      </w:pPr>
      <w:r>
        <w:rPr>
          <w:rFonts w:ascii="Arial" w:hAnsi="Arial"/>
          <w:b/>
        </w:rPr>
        <w:t xml:space="preserve">Parágrafo Segundo </w:t>
      </w:r>
      <w:r>
        <w:t>- O processo de Seleção Pública dos Conselheiros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 w:rsidR="00985D8C">
        <w:rPr>
          <w:spacing w:val="1"/>
        </w:rPr>
        <w:t xml:space="preserve">para Suplentes </w:t>
      </w:r>
      <w:r>
        <w:t>será</w:t>
      </w:r>
      <w:r>
        <w:rPr>
          <w:spacing w:val="-4"/>
        </w:rPr>
        <w:t xml:space="preserve"> </w:t>
      </w:r>
      <w:r>
        <w:t>composto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(duas)</w:t>
      </w:r>
      <w:r>
        <w:rPr>
          <w:spacing w:val="1"/>
        </w:rPr>
        <w:t xml:space="preserve"> </w:t>
      </w:r>
      <w:r>
        <w:t>etapas:</w:t>
      </w:r>
    </w:p>
    <w:p w:rsidR="007D0496" w:rsidRDefault="007D0496" w:rsidP="007D0496">
      <w:pPr>
        <w:pStyle w:val="Corpodetexto"/>
        <w:spacing w:before="3"/>
        <w:rPr>
          <w:sz w:val="23"/>
        </w:rPr>
      </w:pPr>
    </w:p>
    <w:p w:rsidR="007D0496" w:rsidRDefault="007D0496" w:rsidP="007D0496">
      <w:pPr>
        <w:pStyle w:val="PargrafodaLista"/>
        <w:numPr>
          <w:ilvl w:val="0"/>
          <w:numId w:val="7"/>
        </w:numPr>
        <w:tabs>
          <w:tab w:val="left" w:pos="417"/>
        </w:tabs>
        <w:ind w:right="215" w:firstLine="0"/>
        <w:jc w:val="both"/>
        <w:rPr>
          <w:sz w:val="24"/>
        </w:rPr>
      </w:pPr>
      <w:r>
        <w:rPr>
          <w:sz w:val="24"/>
        </w:rPr>
        <w:t>- Prova objetiva de caráter eliminatório e classificatório composta</w:t>
      </w:r>
      <w:r>
        <w:rPr>
          <w:spacing w:val="1"/>
          <w:sz w:val="24"/>
        </w:rPr>
        <w:t xml:space="preserve"> </w:t>
      </w:r>
      <w:r>
        <w:rPr>
          <w:sz w:val="24"/>
        </w:rPr>
        <w:t>por 30</w:t>
      </w:r>
      <w:r>
        <w:rPr>
          <w:spacing w:val="1"/>
          <w:sz w:val="24"/>
        </w:rPr>
        <w:t xml:space="preserve"> </w:t>
      </w:r>
      <w:r>
        <w:rPr>
          <w:sz w:val="24"/>
        </w:rPr>
        <w:t>questões de múltipla escolha, com quatro alternativas cada uma, conforme</w:t>
      </w:r>
      <w:r>
        <w:rPr>
          <w:spacing w:val="1"/>
          <w:sz w:val="24"/>
        </w:rPr>
        <w:t xml:space="preserve"> </w:t>
      </w:r>
      <w:r>
        <w:rPr>
          <w:sz w:val="24"/>
        </w:rPr>
        <w:t>quadros a seguir, com valor de 10,0 (dez) pontos, sendo nota mínima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classificação 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 (seis)</w:t>
      </w:r>
      <w:r>
        <w:rPr>
          <w:spacing w:val="3"/>
          <w:sz w:val="24"/>
        </w:rPr>
        <w:t xml:space="preserve"> </w:t>
      </w:r>
      <w:r>
        <w:rPr>
          <w:sz w:val="24"/>
        </w:rPr>
        <w:t>pontos.</w:t>
      </w:r>
    </w:p>
    <w:p w:rsidR="007D0496" w:rsidRDefault="007D0496" w:rsidP="007D0496">
      <w:pPr>
        <w:pStyle w:val="Corpodetexto"/>
        <w:rPr>
          <w:sz w:val="20"/>
        </w:rPr>
      </w:pP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733"/>
        <w:gridCol w:w="2179"/>
        <w:gridCol w:w="2180"/>
      </w:tblGrid>
      <w:tr w:rsidR="007D0496" w:rsidTr="004827D9">
        <w:trPr>
          <w:trHeight w:val="551"/>
        </w:trPr>
        <w:tc>
          <w:tcPr>
            <w:tcW w:w="2631" w:type="dxa"/>
          </w:tcPr>
          <w:p w:rsidR="007D0496" w:rsidRDefault="007D0496" w:rsidP="004827D9">
            <w:pPr>
              <w:pStyle w:val="TableParagraph"/>
              <w:spacing w:before="130"/>
              <w:ind w:left="2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Questões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objetivas</w:t>
            </w:r>
          </w:p>
        </w:tc>
        <w:tc>
          <w:tcPr>
            <w:tcW w:w="1733" w:type="dxa"/>
          </w:tcPr>
          <w:p w:rsidR="007D0496" w:rsidRDefault="007D0496" w:rsidP="004827D9">
            <w:pPr>
              <w:pStyle w:val="TableParagraph"/>
              <w:spacing w:line="265" w:lineRule="exact"/>
              <w:ind w:left="2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 w:rsidR="007D0496" w:rsidRDefault="007D0496" w:rsidP="004827D9">
            <w:pPr>
              <w:pStyle w:val="TableParagraph"/>
              <w:spacing w:line="266" w:lineRule="exact"/>
              <w:ind w:left="3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Questões</w:t>
            </w:r>
          </w:p>
        </w:tc>
        <w:tc>
          <w:tcPr>
            <w:tcW w:w="2179" w:type="dxa"/>
          </w:tcPr>
          <w:p w:rsidR="007D0496" w:rsidRDefault="007D0496" w:rsidP="004827D9">
            <w:pPr>
              <w:pStyle w:val="TableParagraph"/>
              <w:spacing w:line="265" w:lineRule="exact"/>
              <w:ind w:left="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</w:p>
          <w:p w:rsidR="007D0496" w:rsidRDefault="007D0496" w:rsidP="004827D9">
            <w:pPr>
              <w:pStyle w:val="TableParagraph"/>
              <w:spacing w:line="266" w:lineRule="exact"/>
              <w:ind w:left="6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Questão</w:t>
            </w:r>
          </w:p>
        </w:tc>
        <w:tc>
          <w:tcPr>
            <w:tcW w:w="2180" w:type="dxa"/>
          </w:tcPr>
          <w:p w:rsidR="007D0496" w:rsidRDefault="007D0496" w:rsidP="004827D9">
            <w:pPr>
              <w:pStyle w:val="TableParagraph"/>
              <w:spacing w:line="265" w:lineRule="exact"/>
              <w:ind w:left="6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</w:p>
          <w:p w:rsidR="007D0496" w:rsidRDefault="007D0496" w:rsidP="004827D9">
            <w:pPr>
              <w:pStyle w:val="TableParagraph"/>
              <w:spacing w:line="266" w:lineRule="exact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Conjunto</w:t>
            </w:r>
          </w:p>
        </w:tc>
      </w:tr>
      <w:tr w:rsidR="007D0496" w:rsidTr="004827D9">
        <w:trPr>
          <w:trHeight w:val="1104"/>
        </w:trPr>
        <w:tc>
          <w:tcPr>
            <w:tcW w:w="2631" w:type="dxa"/>
          </w:tcPr>
          <w:p w:rsidR="007D0496" w:rsidRDefault="007D0496" w:rsidP="004827D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D0496" w:rsidRDefault="007D0496" w:rsidP="0048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Informática</w:t>
            </w:r>
          </w:p>
        </w:tc>
        <w:tc>
          <w:tcPr>
            <w:tcW w:w="1733" w:type="dxa"/>
          </w:tcPr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D0496" w:rsidRDefault="007D0496" w:rsidP="004827D9">
            <w:pPr>
              <w:pStyle w:val="TableParagraph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</w:p>
        </w:tc>
        <w:tc>
          <w:tcPr>
            <w:tcW w:w="2179" w:type="dxa"/>
          </w:tcPr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D0496" w:rsidRDefault="007D0496" w:rsidP="004827D9">
            <w:pPr>
              <w:pStyle w:val="TableParagraph"/>
              <w:ind w:left="840" w:right="820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180" w:type="dxa"/>
          </w:tcPr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7D0496" w:rsidRDefault="007D0496" w:rsidP="004827D9">
            <w:pPr>
              <w:pStyle w:val="TableParagraph"/>
              <w:ind w:left="841" w:right="8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7D0496" w:rsidTr="004827D9">
        <w:trPr>
          <w:trHeight w:val="2208"/>
        </w:trPr>
        <w:tc>
          <w:tcPr>
            <w:tcW w:w="2631" w:type="dxa"/>
          </w:tcPr>
          <w:p w:rsidR="007D0496" w:rsidRDefault="007D0496" w:rsidP="004827D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Conhecimentos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específicos </w:t>
            </w:r>
            <w:proofErr w:type="gramStart"/>
            <w:r>
              <w:rPr>
                <w:sz w:val="24"/>
              </w:rPr>
              <w:t>(políticas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adolescente e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cumprimento do</w:t>
            </w:r>
          </w:p>
          <w:p w:rsidR="007D0496" w:rsidRDefault="007D0496" w:rsidP="004827D9">
            <w:pPr>
              <w:pStyle w:val="TableParagraph"/>
              <w:spacing w:line="278" w:lineRule="exact"/>
              <w:ind w:right="183"/>
              <w:rPr>
                <w:sz w:val="24"/>
              </w:rPr>
            </w:pPr>
            <w:r>
              <w:rPr>
                <w:sz w:val="24"/>
              </w:rPr>
              <w:t>Estatuto da Criança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Adolescente)</w:t>
            </w:r>
            <w:proofErr w:type="gramEnd"/>
          </w:p>
        </w:tc>
        <w:tc>
          <w:tcPr>
            <w:tcW w:w="1733" w:type="dxa"/>
          </w:tcPr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spacing w:before="228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</w:p>
        </w:tc>
        <w:tc>
          <w:tcPr>
            <w:tcW w:w="2179" w:type="dxa"/>
          </w:tcPr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spacing w:before="228"/>
              <w:ind w:left="840" w:right="820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180" w:type="dxa"/>
          </w:tcPr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ind w:left="0"/>
              <w:rPr>
                <w:sz w:val="26"/>
              </w:rPr>
            </w:pPr>
          </w:p>
          <w:p w:rsidR="007D0496" w:rsidRDefault="007D0496" w:rsidP="004827D9">
            <w:pPr>
              <w:pStyle w:val="TableParagraph"/>
              <w:spacing w:before="228"/>
              <w:ind w:left="842" w:right="82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7D0496" w:rsidTr="004827D9">
        <w:trPr>
          <w:trHeight w:val="826"/>
        </w:trPr>
        <w:tc>
          <w:tcPr>
            <w:tcW w:w="2631" w:type="dxa"/>
          </w:tcPr>
          <w:p w:rsidR="007D0496" w:rsidRDefault="007D0496" w:rsidP="004827D9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7D0496" w:rsidRDefault="007D0496" w:rsidP="004827D9">
            <w:pPr>
              <w:pStyle w:val="TableParagraph"/>
              <w:ind w:left="1012" w:right="9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733" w:type="dxa"/>
          </w:tcPr>
          <w:p w:rsidR="007D0496" w:rsidRDefault="007D0496" w:rsidP="004827D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D0496" w:rsidRDefault="007D0496" w:rsidP="004827D9">
            <w:pPr>
              <w:pStyle w:val="TableParagraph"/>
              <w:spacing w:before="1"/>
              <w:ind w:left="198" w:right="1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</w:p>
        </w:tc>
        <w:tc>
          <w:tcPr>
            <w:tcW w:w="2179" w:type="dxa"/>
          </w:tcPr>
          <w:p w:rsidR="007D0496" w:rsidRDefault="007D0496" w:rsidP="004827D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D0496" w:rsidRDefault="007D0496" w:rsidP="004827D9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0" w:type="dxa"/>
          </w:tcPr>
          <w:p w:rsidR="007D0496" w:rsidRDefault="007D0496" w:rsidP="004827D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D0496" w:rsidRDefault="007D0496" w:rsidP="004827D9">
            <w:pPr>
              <w:pStyle w:val="TableParagraph"/>
              <w:spacing w:before="1"/>
              <w:ind w:left="842" w:right="82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</w:tbl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7D0496">
      <w:pPr>
        <w:pStyle w:val="PargrafodaLista"/>
        <w:numPr>
          <w:ilvl w:val="0"/>
          <w:numId w:val="7"/>
        </w:numPr>
        <w:tabs>
          <w:tab w:val="left" w:pos="422"/>
        </w:tabs>
        <w:spacing w:before="92"/>
        <w:ind w:left="421" w:hanging="203"/>
        <w:jc w:val="both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"/>
          <w:sz w:val="24"/>
        </w:rPr>
        <w:t xml:space="preserve"> </w:t>
      </w:r>
      <w:r>
        <w:rPr>
          <w:sz w:val="24"/>
        </w:rPr>
        <w:t>cujas</w:t>
      </w:r>
      <w:r>
        <w:rPr>
          <w:spacing w:val="-2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constam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spacing w:before="1"/>
        <w:ind w:left="219" w:right="223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Anexo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Conteúdo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Programático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meramente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sugestivo,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restringindo a aplicação das questões ao conteúdo da mesma, porém ao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conteúdo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programático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indicado.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Desta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forma,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candidato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poderá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preparar para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provas utilizando,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além das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indicações 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conteúdo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programático, de qualquer bibliografia que trate de forma sistematizada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assuntos</w:t>
      </w:r>
      <w:r>
        <w:rPr>
          <w:rFonts w:ascii="Arial" w:hAnsi="Arial"/>
          <w:b/>
          <w:i/>
          <w:spacing w:val="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selecionados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Anexo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I.</w:t>
      </w:r>
    </w:p>
    <w:p w:rsidR="007D0496" w:rsidRDefault="007D0496" w:rsidP="007D0496">
      <w:pPr>
        <w:pStyle w:val="Corpodetexto"/>
        <w:spacing w:before="10"/>
        <w:rPr>
          <w:rFonts w:ascii="Arial"/>
          <w:b/>
          <w:i/>
          <w:sz w:val="23"/>
        </w:rPr>
      </w:pPr>
    </w:p>
    <w:p w:rsidR="007D0496" w:rsidRDefault="007D0496" w:rsidP="007D0496">
      <w:pPr>
        <w:pStyle w:val="Corpodetexto"/>
        <w:spacing w:line="242" w:lineRule="auto"/>
        <w:ind w:left="219" w:right="209"/>
        <w:jc w:val="both"/>
      </w:pPr>
      <w:r>
        <w:rPr>
          <w:rFonts w:ascii="Arial" w:hAnsi="Arial"/>
          <w:b/>
        </w:rPr>
        <w:t>Art</w:t>
      </w:r>
      <w:r w:rsidR="00F901F9">
        <w:rPr>
          <w:rFonts w:ascii="Arial" w:hAnsi="Arial"/>
          <w:b/>
        </w:rPr>
        <w:t>igo</w:t>
      </w:r>
      <w:r w:rsidR="0097782B">
        <w:rPr>
          <w:rFonts w:ascii="Arial" w:hAnsi="Arial"/>
          <w:b/>
        </w:rPr>
        <w:t>. 5º</w:t>
      </w:r>
      <w:r>
        <w:rPr>
          <w:rFonts w:ascii="Arial" w:hAnsi="Arial"/>
          <w:b/>
        </w:rPr>
        <w:t xml:space="preserve"> </w:t>
      </w:r>
      <w:r>
        <w:t>- São atribuições do Conselho Tutelar dos Direitos da Criança e do</w:t>
      </w:r>
      <w:r>
        <w:rPr>
          <w:spacing w:val="1"/>
        </w:rPr>
        <w:t xml:space="preserve"> </w:t>
      </w:r>
      <w:r>
        <w:t>Adolescente de Marumbi, conforme dispõe a Lei Municipal 616/2015 de 01 de</w:t>
      </w:r>
      <w:r>
        <w:rPr>
          <w:spacing w:val="1"/>
        </w:rPr>
        <w:t xml:space="preserve"> </w:t>
      </w:r>
      <w:r>
        <w:t>abril</w:t>
      </w:r>
      <w:r>
        <w:rPr>
          <w:spacing w:val="4"/>
        </w:rPr>
        <w:t xml:space="preserve"> </w:t>
      </w:r>
      <w:r>
        <w:t>de 2015, em</w:t>
      </w:r>
      <w:r>
        <w:rPr>
          <w:spacing w:val="-8"/>
        </w:rPr>
        <w:t xml:space="preserve"> </w:t>
      </w:r>
      <w:r>
        <w:t>seu artigo</w:t>
      </w:r>
      <w:r>
        <w:rPr>
          <w:spacing w:val="-4"/>
        </w:rPr>
        <w:t xml:space="preserve"> </w:t>
      </w:r>
      <w:r>
        <w:t>35:</w:t>
      </w:r>
    </w:p>
    <w:p w:rsidR="007D0496" w:rsidRDefault="007D0496" w:rsidP="007D0496">
      <w:pPr>
        <w:pStyle w:val="Corpodetexto"/>
        <w:spacing w:before="8"/>
        <w:rPr>
          <w:sz w:val="23"/>
        </w:rPr>
      </w:pPr>
    </w:p>
    <w:p w:rsidR="007D0496" w:rsidRDefault="007D0496" w:rsidP="007D0496">
      <w:pPr>
        <w:ind w:left="219" w:right="216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“Art. 35 – I – atender as crianças e adolescentes nas hipóteses previstas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 artigos 98 e 105, aplicando as medidas previstas no artigo 101, I a VII,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todos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 Lei nº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8.069/90.</w:t>
      </w:r>
      <w:proofErr w:type="gramEnd"/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166"/>
        </w:tabs>
        <w:spacing w:line="237" w:lineRule="auto"/>
        <w:ind w:right="227" w:firstLine="71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atender 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acompanhar os pais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responsáveis,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aplicando as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medidas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previstas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artigo 129,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 VII, do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mesmo estatuto.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195"/>
        </w:tabs>
        <w:spacing w:before="73"/>
        <w:ind w:left="1194" w:hanging="265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promover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execução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suas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decisões,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podendo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para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tanto:</w:t>
      </w:r>
    </w:p>
    <w:p w:rsidR="007D0496" w:rsidRDefault="007D0496" w:rsidP="007D0496">
      <w:pPr>
        <w:pStyle w:val="PargrafodaLista"/>
        <w:numPr>
          <w:ilvl w:val="0"/>
          <w:numId w:val="8"/>
        </w:numPr>
        <w:tabs>
          <w:tab w:val="left" w:pos="1305"/>
        </w:tabs>
        <w:spacing w:before="5" w:line="237" w:lineRule="auto"/>
        <w:ind w:right="222" w:firstLine="710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requisitar</w:t>
      </w:r>
      <w:proofErr w:type="gramEnd"/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serviços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públicos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áreas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saúde,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educação,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serviço social,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previdência, trabalho 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segurança;</w:t>
      </w:r>
    </w:p>
    <w:p w:rsidR="007D0496" w:rsidRDefault="007D0496" w:rsidP="007D0496">
      <w:pPr>
        <w:pStyle w:val="PargrafodaLista"/>
        <w:numPr>
          <w:ilvl w:val="0"/>
          <w:numId w:val="8"/>
        </w:numPr>
        <w:tabs>
          <w:tab w:val="left" w:pos="1396"/>
        </w:tabs>
        <w:spacing w:before="3"/>
        <w:ind w:right="225" w:firstLine="710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representar</w:t>
      </w:r>
      <w:proofErr w:type="gramEnd"/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autoridade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judiciária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descumprimento</w:t>
      </w:r>
      <w:r>
        <w:rPr>
          <w:rFonts w:ascii="Arial" w:hAnsi="Arial"/>
          <w:b/>
          <w:i/>
          <w:spacing w:val="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injustificado de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deliberações.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233"/>
        </w:tabs>
        <w:spacing w:before="1"/>
        <w:ind w:right="223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encaminhar ao Ministério Público notícia de fato que constitua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infração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administrativa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penal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contra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direitos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criança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adolescente.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301"/>
        </w:tabs>
        <w:spacing w:line="242" w:lineRule="auto"/>
        <w:ind w:right="224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encaminhar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autoridade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judiciária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competência.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248"/>
        </w:tabs>
        <w:ind w:right="221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providenciar a medida estabelecida pela autoridade judiciária,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dentre as previstas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artigo 101, 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 a VI,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6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adolescente autor de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ato infracional.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286"/>
        </w:tabs>
        <w:spacing w:line="275" w:lineRule="exact"/>
        <w:ind w:left="1285" w:hanging="356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expedir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notificações.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387"/>
        </w:tabs>
        <w:spacing w:line="242" w:lineRule="auto"/>
        <w:ind w:right="213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requisitar certidões de nascimento e de óbito de criança ou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adolescente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quando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necessário.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233"/>
        </w:tabs>
        <w:ind w:right="226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assessorar o Poder Executivo local na elaboração da proposta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orçamentária para planos e programas de atendimento dos direitos 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criança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adolescente.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171"/>
        </w:tabs>
        <w:ind w:right="216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representar, em nome da pessoa e da família, contra a violação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direitos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previstos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artigo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220,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§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3º,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inciso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II,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6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Constituição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Federal.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277"/>
        </w:tabs>
        <w:spacing w:line="242" w:lineRule="auto"/>
        <w:ind w:right="223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representar ao Ministério Público, para efeito das ações 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perda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suspensão 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poder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familiar;</w:t>
      </w:r>
    </w:p>
    <w:p w:rsidR="007D0496" w:rsidRDefault="007D0496" w:rsidP="007D0496">
      <w:pPr>
        <w:pStyle w:val="PargrafodaLista"/>
        <w:numPr>
          <w:ilvl w:val="1"/>
          <w:numId w:val="7"/>
        </w:numPr>
        <w:tabs>
          <w:tab w:val="left" w:pos="1286"/>
        </w:tabs>
        <w:ind w:right="226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</w:t>
      </w:r>
      <w:proofErr w:type="gramStart"/>
      <w:r>
        <w:rPr>
          <w:rFonts w:ascii="Arial" w:hAnsi="Arial"/>
          <w:b/>
          <w:i/>
          <w:sz w:val="24"/>
        </w:rPr>
        <w:t xml:space="preserve">   </w:t>
      </w:r>
      <w:proofErr w:type="gramEnd"/>
      <w:r>
        <w:rPr>
          <w:rFonts w:ascii="Arial" w:hAnsi="Arial"/>
          <w:b/>
          <w:i/>
          <w:sz w:val="24"/>
        </w:rPr>
        <w:t>elaborar o seu regimento interno, que deverá ser aprovado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por maioria absoluta, atendendo às disposições desta Lei (Resolução nº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75/2001,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Conanda).</w:t>
      </w:r>
    </w:p>
    <w:p w:rsidR="00FA09AE" w:rsidRDefault="00FA09AE" w:rsidP="007D0496">
      <w:pPr>
        <w:spacing w:before="1"/>
        <w:ind w:left="219" w:right="222" w:firstLine="710"/>
        <w:jc w:val="both"/>
        <w:rPr>
          <w:rFonts w:ascii="Arial" w:hAnsi="Arial"/>
          <w:b/>
          <w:i/>
          <w:sz w:val="24"/>
        </w:rPr>
      </w:pPr>
    </w:p>
    <w:p w:rsidR="007D0496" w:rsidRDefault="007D0496" w:rsidP="007D0496">
      <w:pPr>
        <w:spacing w:before="1"/>
        <w:ind w:left="219" w:right="222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§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1º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decisões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Conselho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Tutelar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somente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poderão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revistas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autoridade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judiciária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mediante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provocação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interessada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representante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Ministério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Público.</w:t>
      </w:r>
    </w:p>
    <w:p w:rsidR="007D0496" w:rsidRDefault="007D0496" w:rsidP="007D0496">
      <w:pPr>
        <w:spacing w:before="2"/>
        <w:ind w:left="219" w:right="220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 2º – A autoridade do Conselho Tutelar para aplicar medidas 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proteção deve ser entendida como a função de tomar providências, em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nome da sociedade e fundada no ordenamento jurídico, para que cesse 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ameaça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 violação dos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direitos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criança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 do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adolescente.</w:t>
      </w: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7D0496">
      <w:pPr>
        <w:pStyle w:val="Corpodetexto"/>
        <w:spacing w:line="242" w:lineRule="auto"/>
        <w:ind w:left="219" w:right="210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97782B">
        <w:rPr>
          <w:rFonts w:ascii="Arial" w:hAnsi="Arial"/>
          <w:b/>
          <w:spacing w:val="1"/>
        </w:rPr>
        <w:t>6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 de Marumbi, caberá remuneração e será proibido o acúmulo de</w:t>
      </w:r>
      <w:r>
        <w:rPr>
          <w:spacing w:val="1"/>
        </w:rPr>
        <w:t xml:space="preserve"> </w:t>
      </w:r>
      <w:r>
        <w:t>funções, conforme dispõe a Lei Municipal 616/2015 de 01 de abril de 2015, em</w:t>
      </w:r>
      <w:r>
        <w:rPr>
          <w:spacing w:val="1"/>
        </w:rPr>
        <w:t xml:space="preserve"> </w:t>
      </w:r>
      <w:r>
        <w:t>seu art.</w:t>
      </w:r>
      <w:r>
        <w:rPr>
          <w:spacing w:val="-2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4ª:</w:t>
      </w:r>
    </w:p>
    <w:p w:rsidR="007D0496" w:rsidRDefault="007D0496" w:rsidP="007D0496">
      <w:pPr>
        <w:pStyle w:val="Corpodetexto"/>
        <w:spacing w:before="8"/>
        <w:rPr>
          <w:sz w:val="23"/>
        </w:rPr>
      </w:pPr>
    </w:p>
    <w:p w:rsidR="007D0496" w:rsidRDefault="007D0496" w:rsidP="007D0496">
      <w:pPr>
        <w:spacing w:line="275" w:lineRule="exact"/>
        <w:ind w:left="219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“Art. 14</w:t>
      </w:r>
      <w:proofErr w:type="gramStart"/>
      <w:r>
        <w:rPr>
          <w:rFonts w:ascii="Arial" w:hAnsi="Arial"/>
          <w:b/>
          <w:i/>
          <w:sz w:val="24"/>
        </w:rPr>
        <w:t>. ...</w:t>
      </w:r>
      <w:proofErr w:type="gramEnd"/>
    </w:p>
    <w:p w:rsidR="007D0496" w:rsidRDefault="007D0496" w:rsidP="007D0496">
      <w:pPr>
        <w:ind w:left="219" w:right="22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 4º – Considerada a extensão do trabalho e o caráter permanente 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Conselho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Tutelar,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função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conselheiro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tutelar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exige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dedicação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4"/>
        </w:rPr>
        <w:t>exclusiva, vedado</w:t>
      </w:r>
      <w:proofErr w:type="gramEnd"/>
      <w:r>
        <w:rPr>
          <w:rFonts w:ascii="Arial" w:hAnsi="Arial"/>
          <w:b/>
          <w:i/>
          <w:sz w:val="24"/>
        </w:rPr>
        <w:t xml:space="preserve"> o exercício concomitante de qualquer outra atividade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pública ou privada, observado o que determina o artigo 37, incisos XVI 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XVII,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 Constituição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Federal.</w:t>
      </w:r>
    </w:p>
    <w:p w:rsidR="007D0496" w:rsidRDefault="007D0496" w:rsidP="007D0496">
      <w:pPr>
        <w:pStyle w:val="Corpodetexto"/>
        <w:spacing w:before="6"/>
        <w:rPr>
          <w:rFonts w:ascii="Arial"/>
          <w:b/>
          <w:i/>
          <w:sz w:val="23"/>
        </w:rPr>
      </w:pPr>
    </w:p>
    <w:p w:rsidR="007D0496" w:rsidRDefault="00FA09AE" w:rsidP="007D0496">
      <w:pPr>
        <w:pStyle w:val="Corpodetexto"/>
        <w:spacing w:line="247" w:lineRule="auto"/>
        <w:ind w:left="219" w:right="213"/>
        <w:jc w:val="both"/>
      </w:pPr>
      <w:r>
        <w:rPr>
          <w:rFonts w:ascii="Arial" w:hAnsi="Arial"/>
          <w:b/>
        </w:rPr>
        <w:t>Artigo 7</w:t>
      </w:r>
      <w:r w:rsidR="007D0496">
        <w:rPr>
          <w:rFonts w:ascii="Arial" w:hAnsi="Arial"/>
          <w:b/>
        </w:rPr>
        <w:t xml:space="preserve">° </w:t>
      </w:r>
      <w:r w:rsidR="007D0496">
        <w:t>- A jornada de trabalho do conselheiro tutelar atenderá o previsto no</w:t>
      </w:r>
      <w:r w:rsidR="007D0496">
        <w:rPr>
          <w:spacing w:val="1"/>
        </w:rPr>
        <w:t xml:space="preserve"> </w:t>
      </w:r>
      <w:r w:rsidR="007D0496">
        <w:t>artigo</w:t>
      </w:r>
      <w:r w:rsidR="007D0496">
        <w:rPr>
          <w:spacing w:val="-1"/>
        </w:rPr>
        <w:t xml:space="preserve"> </w:t>
      </w:r>
      <w:r w:rsidR="007D0496">
        <w:t>36</w:t>
      </w:r>
      <w:r w:rsidR="007D0496">
        <w:rPr>
          <w:spacing w:val="-5"/>
        </w:rPr>
        <w:t xml:space="preserve"> </w:t>
      </w:r>
      <w:r w:rsidR="007D0496">
        <w:t>da Lei</w:t>
      </w:r>
      <w:r w:rsidR="007D0496">
        <w:rPr>
          <w:spacing w:val="3"/>
        </w:rPr>
        <w:t xml:space="preserve"> </w:t>
      </w:r>
      <w:r w:rsidR="007D0496">
        <w:t>Municipal</w:t>
      </w:r>
      <w:r w:rsidR="007D0496">
        <w:rPr>
          <w:spacing w:val="3"/>
        </w:rPr>
        <w:t xml:space="preserve"> </w:t>
      </w:r>
      <w:r w:rsidR="007D0496">
        <w:t>n°616/2015 de</w:t>
      </w:r>
      <w:r w:rsidR="007D0496">
        <w:rPr>
          <w:spacing w:val="-1"/>
        </w:rPr>
        <w:t xml:space="preserve"> </w:t>
      </w:r>
      <w:r w:rsidR="007D0496">
        <w:t>01 de</w:t>
      </w:r>
      <w:r w:rsidR="007D0496">
        <w:rPr>
          <w:spacing w:val="-1"/>
        </w:rPr>
        <w:t xml:space="preserve"> </w:t>
      </w:r>
      <w:r w:rsidR="007D0496">
        <w:t>abril</w:t>
      </w:r>
      <w:r w:rsidR="007D0496">
        <w:rPr>
          <w:spacing w:val="2"/>
        </w:rPr>
        <w:t xml:space="preserve"> </w:t>
      </w:r>
      <w:r w:rsidR="007D0496">
        <w:t>de</w:t>
      </w:r>
      <w:r w:rsidR="007D0496">
        <w:rPr>
          <w:spacing w:val="-4"/>
        </w:rPr>
        <w:t xml:space="preserve"> </w:t>
      </w:r>
      <w:r w:rsidR="007D0496">
        <w:t>2015.</w:t>
      </w:r>
    </w:p>
    <w:p w:rsidR="007D0496" w:rsidRDefault="007D0496" w:rsidP="007D0496">
      <w:pPr>
        <w:spacing w:line="247" w:lineRule="auto"/>
        <w:jc w:val="both"/>
      </w:pPr>
    </w:p>
    <w:p w:rsidR="007D0496" w:rsidRDefault="007D0496" w:rsidP="007D0496">
      <w:pPr>
        <w:spacing w:before="92"/>
        <w:ind w:left="219" w:right="21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36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atendimento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oferecido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pelo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Conselho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Tutelar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será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personalizado, mantendo-se registro das providências adotadas em cada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caso.</w:t>
      </w:r>
    </w:p>
    <w:p w:rsidR="007D0496" w:rsidRDefault="007D0496" w:rsidP="007D0496">
      <w:pPr>
        <w:ind w:left="1069" w:right="224" w:firstLine="566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1º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horário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forma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atendimento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regulamentados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pelo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respectivo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regimento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interno,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devendo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observar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seguintes regras:</w:t>
      </w:r>
    </w:p>
    <w:p w:rsidR="007D0496" w:rsidRDefault="007D0496" w:rsidP="007D0496">
      <w:pPr>
        <w:pStyle w:val="PargrafodaLista"/>
        <w:numPr>
          <w:ilvl w:val="2"/>
          <w:numId w:val="7"/>
        </w:numPr>
        <w:tabs>
          <w:tab w:val="left" w:pos="2001"/>
        </w:tabs>
        <w:spacing w:before="3" w:line="237" w:lineRule="auto"/>
        <w:ind w:right="222" w:firstLine="566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Atendimento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úteis,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funcionando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8h00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17h00,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ininterruptamente;</w:t>
      </w:r>
    </w:p>
    <w:p w:rsidR="007D0496" w:rsidRDefault="007D0496" w:rsidP="007D0496">
      <w:pPr>
        <w:pStyle w:val="PargrafodaLista"/>
        <w:numPr>
          <w:ilvl w:val="2"/>
          <w:numId w:val="7"/>
        </w:numPr>
        <w:tabs>
          <w:tab w:val="left" w:pos="1934"/>
        </w:tabs>
        <w:spacing w:before="3" w:line="275" w:lineRule="exact"/>
        <w:ind w:left="1933" w:hanging="298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plantão</w:t>
      </w:r>
      <w:proofErr w:type="gramEnd"/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noturno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17h00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8h00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dia seguinte;</w:t>
      </w:r>
    </w:p>
    <w:p w:rsidR="007D0496" w:rsidRDefault="007D0496" w:rsidP="007D0496">
      <w:pPr>
        <w:pStyle w:val="PargrafodaLista"/>
        <w:numPr>
          <w:ilvl w:val="2"/>
          <w:numId w:val="7"/>
        </w:numPr>
        <w:tabs>
          <w:tab w:val="left" w:pos="2035"/>
        </w:tabs>
        <w:spacing w:line="242" w:lineRule="auto"/>
        <w:ind w:right="225" w:firstLine="566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plantão</w:t>
      </w:r>
      <w:proofErr w:type="gramEnd"/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finais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semana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(sábado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domingo)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feriados;</w:t>
      </w:r>
    </w:p>
    <w:p w:rsidR="007D0496" w:rsidRDefault="007D0496" w:rsidP="007D0496">
      <w:pPr>
        <w:pStyle w:val="PargrafodaLista"/>
        <w:numPr>
          <w:ilvl w:val="2"/>
          <w:numId w:val="7"/>
        </w:numPr>
        <w:tabs>
          <w:tab w:val="left" w:pos="2064"/>
        </w:tabs>
        <w:ind w:right="223" w:firstLine="566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durante</w:t>
      </w:r>
      <w:proofErr w:type="gramEnd"/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úteis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atendimento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será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prestado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diariamente por pelo menos 03 (três) conselheiros tutelares, cuja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escala e divisão de tarefas serão disciplinadas pelo respectivo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regimento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interno;</w:t>
      </w:r>
    </w:p>
    <w:p w:rsidR="007D0496" w:rsidRDefault="007D0496" w:rsidP="007D0496">
      <w:pPr>
        <w:pStyle w:val="PargrafodaLista"/>
        <w:numPr>
          <w:ilvl w:val="2"/>
          <w:numId w:val="7"/>
        </w:numPr>
        <w:tabs>
          <w:tab w:val="left" w:pos="1948"/>
        </w:tabs>
        <w:ind w:right="216" w:firstLine="566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durante</w:t>
      </w:r>
      <w:proofErr w:type="gramEnd"/>
      <w:r>
        <w:rPr>
          <w:rFonts w:ascii="Arial" w:hAnsi="Arial"/>
          <w:b/>
          <w:i/>
          <w:sz w:val="24"/>
        </w:rPr>
        <w:t xml:space="preserve"> os plantões noturno e de final de semana/feriado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será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previamente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estabelecida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escala,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também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termos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respectivo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regimento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interno,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observando-se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sempre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necessidade de previsão de segunda chamada (conselheiro tutelar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apoio).</w:t>
      </w:r>
    </w:p>
    <w:p w:rsidR="007D0496" w:rsidRDefault="007D0496" w:rsidP="007D0496">
      <w:pPr>
        <w:ind w:left="1069" w:right="223" w:firstLine="566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</w:t>
      </w:r>
      <w:r>
        <w:rPr>
          <w:rFonts w:ascii="Arial" w:hAnsi="Arial"/>
          <w:b/>
          <w:i/>
          <w:spacing w:val="1"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4"/>
        </w:rPr>
        <w:t>2º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descumprimento,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injustificado,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regras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parágrafo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anterior,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bem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previstas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respectivo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regimento interno, </w:t>
      </w:r>
      <w:r>
        <w:rPr>
          <w:rFonts w:ascii="Arial" w:hAnsi="Arial"/>
          <w:b/>
          <w:i/>
          <w:sz w:val="24"/>
        </w:rPr>
        <w:lastRenderedPageBreak/>
        <w:t>acarretará a aplicação de sanções disciplinares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nos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termos desta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Lei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bem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regimento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interno.”</w:t>
      </w:r>
      <w:proofErr w:type="gramEnd"/>
    </w:p>
    <w:p w:rsidR="007D0496" w:rsidRDefault="007D0496" w:rsidP="007D0496">
      <w:pPr>
        <w:pStyle w:val="Corpodetexto"/>
        <w:spacing w:before="1"/>
        <w:rPr>
          <w:rFonts w:ascii="Arial"/>
          <w:b/>
          <w:i/>
          <w:sz w:val="23"/>
        </w:rPr>
      </w:pPr>
    </w:p>
    <w:p w:rsidR="007D0496" w:rsidRDefault="007D0496" w:rsidP="007D0496">
      <w:pPr>
        <w:pStyle w:val="Corpodetexto"/>
        <w:spacing w:before="1" w:line="247" w:lineRule="auto"/>
        <w:ind w:left="219" w:right="220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FA09AE">
        <w:rPr>
          <w:rFonts w:ascii="Arial" w:hAnsi="Arial"/>
          <w:b/>
        </w:rPr>
        <w:t>8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Conselheiro</w:t>
      </w:r>
      <w:r>
        <w:rPr>
          <w:spacing w:val="1"/>
        </w:rPr>
        <w:t xml:space="preserve"> </w:t>
      </w:r>
      <w:r>
        <w:t>Tutelar</w:t>
      </w:r>
      <w:r>
        <w:rPr>
          <w:spacing w:val="1"/>
        </w:rPr>
        <w:t xml:space="preserve"> </w:t>
      </w:r>
      <w:r>
        <w:t>atenderá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616/2015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2015.</w:t>
      </w:r>
    </w:p>
    <w:p w:rsidR="007D0496" w:rsidRDefault="007D0496" w:rsidP="007D0496">
      <w:pPr>
        <w:pStyle w:val="Corpodetexto"/>
        <w:spacing w:before="4"/>
        <w:rPr>
          <w:sz w:val="23"/>
        </w:rPr>
      </w:pPr>
    </w:p>
    <w:p w:rsidR="007D0496" w:rsidRDefault="007D0496" w:rsidP="007D0496">
      <w:pPr>
        <w:spacing w:before="1" w:line="237" w:lineRule="auto"/>
        <w:ind w:left="219" w:right="22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Art. 39 – A remuneração do Conselheiro Tutelar será de </w:t>
      </w:r>
      <w:proofErr w:type="gramStart"/>
      <w:r>
        <w:rPr>
          <w:rFonts w:ascii="Arial" w:hAnsi="Arial"/>
          <w:b/>
          <w:i/>
          <w:sz w:val="24"/>
        </w:rPr>
        <w:t>1,5 (um vírgula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cinco) salários mínimo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nacional</w:t>
      </w:r>
      <w:proofErr w:type="gramEnd"/>
      <w:r>
        <w:rPr>
          <w:rFonts w:ascii="Arial" w:hAnsi="Arial"/>
          <w:b/>
          <w:i/>
          <w:sz w:val="24"/>
        </w:rPr>
        <w:t>.</w:t>
      </w:r>
    </w:p>
    <w:p w:rsidR="007D0496" w:rsidRDefault="007D0496" w:rsidP="007D0496">
      <w:pPr>
        <w:spacing w:before="3"/>
        <w:ind w:left="219" w:right="220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1º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conselheiro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eleito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entre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membros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cargo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Presidente terá direito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 um acréscimo 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1/3 (um terço) do</w:t>
      </w:r>
      <w:r>
        <w:rPr>
          <w:rFonts w:ascii="Arial" w:hAnsi="Arial"/>
          <w:b/>
          <w:i/>
          <w:spacing w:val="6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valor fixado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no caput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deste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artigo.</w:t>
      </w:r>
    </w:p>
    <w:p w:rsidR="007D0496" w:rsidRDefault="007D0496" w:rsidP="007D0496">
      <w:pPr>
        <w:ind w:left="219" w:right="220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 2º - A remuneração fixada não gera relação de emprego com 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municipalidade não podendo, em nenhuma hipótese e sob qualquer título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 pretexto, exceder a pertinente ao funcionalismo municipal de nível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superior.</w:t>
      </w:r>
    </w:p>
    <w:p w:rsidR="007D0496" w:rsidRDefault="007D0496" w:rsidP="007D0496">
      <w:pPr>
        <w:ind w:left="219" w:right="213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 3º - Sendo eleito funcionário público municipal, fica-lhe facultado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optar pelos vencimentos e vantagens de seu cargo, vedada a acumulação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seus vencimentos.</w:t>
      </w:r>
    </w:p>
    <w:p w:rsidR="007D0496" w:rsidRPr="007D0496" w:rsidRDefault="007D0496" w:rsidP="007D0496">
      <w:pPr>
        <w:spacing w:before="1"/>
        <w:ind w:left="219" w:right="214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§ 4º -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Aos membros do Conselho Tutelar, apesar de não terem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vínculo empregatício com o município de </w:t>
      </w:r>
      <w:proofErr w:type="spellStart"/>
      <w:r>
        <w:rPr>
          <w:rFonts w:ascii="Arial" w:hAnsi="Arial"/>
          <w:b/>
          <w:i/>
          <w:sz w:val="24"/>
        </w:rPr>
        <w:t>Marumbi</w:t>
      </w:r>
      <w:proofErr w:type="spellEnd"/>
      <w:r>
        <w:rPr>
          <w:rFonts w:ascii="Arial" w:hAnsi="Arial"/>
          <w:b/>
          <w:i/>
          <w:spacing w:val="6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– </w:t>
      </w:r>
      <w:proofErr w:type="spellStart"/>
      <w:proofErr w:type="gramStart"/>
      <w:r>
        <w:rPr>
          <w:rFonts w:ascii="Arial" w:hAnsi="Arial"/>
          <w:b/>
          <w:i/>
          <w:sz w:val="24"/>
        </w:rPr>
        <w:t>Pr</w:t>
      </w:r>
      <w:proofErr w:type="spellEnd"/>
      <w:proofErr w:type="gramEnd"/>
      <w:r>
        <w:rPr>
          <w:rFonts w:ascii="Arial" w:hAnsi="Arial"/>
          <w:b/>
          <w:i/>
          <w:sz w:val="24"/>
        </w:rPr>
        <w:t>, será assegurado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 direito a cobertura previdenciária, gozo de férias anuais remuneradas,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acrescidas de 1/3 (um terço) do valor da remuneração mensal, licença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maternidade, licença paternidade e gratificação natalina (artigo 134, do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Estatuto da Criança e do Adolescente, conforme redação dada pela Lei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12.696/2012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resolução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n. 170/2014 CONANDA).</w:t>
      </w:r>
    </w:p>
    <w:p w:rsidR="007D0496" w:rsidRDefault="007D0496" w:rsidP="007D0496">
      <w:pPr>
        <w:pStyle w:val="Corpodetexto"/>
        <w:spacing w:before="73"/>
        <w:ind w:left="219" w:right="220"/>
        <w:jc w:val="both"/>
      </w:pPr>
      <w:r>
        <w:rPr>
          <w:rFonts w:ascii="Arial" w:hAnsi="Arial"/>
          <w:b/>
          <w:i/>
        </w:rPr>
        <w:t xml:space="preserve">Parágrafo único – </w:t>
      </w:r>
      <w:r>
        <w:t>Se o eleitor para o cargo de Conselheiro Tutelar for servidor</w:t>
      </w:r>
      <w:r>
        <w:rPr>
          <w:spacing w:val="-64"/>
        </w:rPr>
        <w:t xml:space="preserve"> </w:t>
      </w:r>
      <w:r>
        <w:t>público municipal, poderá optar entre o subsídio de Conselheiro ou o subsídio</w:t>
      </w:r>
      <w:r>
        <w:rPr>
          <w:spacing w:val="1"/>
        </w:rPr>
        <w:t xml:space="preserve"> </w:t>
      </w:r>
      <w:r>
        <w:t>percebido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ocupado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totalmente vedada</w:t>
      </w:r>
      <w:r>
        <w:rPr>
          <w:spacing w:val="-1"/>
        </w:rPr>
        <w:t xml:space="preserve"> </w:t>
      </w:r>
      <w:r>
        <w:t>a cumulação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proventos.</w:t>
      </w:r>
    </w:p>
    <w:p w:rsidR="007D0496" w:rsidRDefault="007D0496" w:rsidP="007D0496">
      <w:pPr>
        <w:pStyle w:val="Corpodetexto"/>
        <w:spacing w:before="1"/>
        <w:ind w:left="219"/>
        <w:jc w:val="both"/>
      </w:pPr>
      <w:r>
        <w:t>Ficam-lhes</w:t>
      </w:r>
      <w:r>
        <w:rPr>
          <w:spacing w:val="-3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garantidos:</w:t>
      </w:r>
    </w:p>
    <w:p w:rsidR="007D0496" w:rsidRDefault="007D0496" w:rsidP="007D0496">
      <w:pPr>
        <w:pStyle w:val="PargrafodaLista"/>
        <w:numPr>
          <w:ilvl w:val="0"/>
          <w:numId w:val="9"/>
        </w:numPr>
        <w:tabs>
          <w:tab w:val="left" w:pos="461"/>
        </w:tabs>
        <w:spacing w:before="5" w:line="237" w:lineRule="auto"/>
        <w:ind w:right="234" w:firstLine="67"/>
        <w:jc w:val="both"/>
        <w:rPr>
          <w:sz w:val="24"/>
        </w:rPr>
      </w:pPr>
      <w:r>
        <w:rPr>
          <w:sz w:val="24"/>
        </w:rPr>
        <w:t>– o retorno ao cargo, emprego ou função que exercia, após o fim do seu</w:t>
      </w:r>
      <w:r>
        <w:rPr>
          <w:spacing w:val="1"/>
          <w:sz w:val="24"/>
        </w:rPr>
        <w:t xml:space="preserve"> </w:t>
      </w:r>
      <w:r>
        <w:rPr>
          <w:sz w:val="24"/>
        </w:rPr>
        <w:t>mandato;</w:t>
      </w:r>
    </w:p>
    <w:p w:rsidR="007D0496" w:rsidRDefault="007D0496" w:rsidP="007D0496">
      <w:pPr>
        <w:pStyle w:val="PargrafodaLista"/>
        <w:numPr>
          <w:ilvl w:val="0"/>
          <w:numId w:val="9"/>
        </w:numPr>
        <w:tabs>
          <w:tab w:val="left" w:pos="422"/>
        </w:tabs>
        <w:spacing w:before="3"/>
        <w:ind w:left="421" w:hanging="203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 contagem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tempo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-5"/>
          <w:sz w:val="24"/>
        </w:rPr>
        <w:t xml:space="preserve"> </w:t>
      </w:r>
      <w:r>
        <w:rPr>
          <w:sz w:val="24"/>
        </w:rPr>
        <w:t>legais.</w:t>
      </w: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FA09AE" w:rsidP="007D0496">
      <w:pPr>
        <w:pStyle w:val="Corpodetexto"/>
        <w:spacing w:line="247" w:lineRule="auto"/>
        <w:ind w:left="219" w:right="209"/>
        <w:jc w:val="both"/>
      </w:pPr>
      <w:r>
        <w:rPr>
          <w:rFonts w:ascii="Arial" w:hAnsi="Arial"/>
          <w:b/>
        </w:rPr>
        <w:t>Artigo 9</w:t>
      </w:r>
      <w:r w:rsidR="007D0496">
        <w:rPr>
          <w:rFonts w:ascii="Arial" w:hAnsi="Arial"/>
          <w:b/>
        </w:rPr>
        <w:t xml:space="preserve">º </w:t>
      </w:r>
      <w:r w:rsidR="007D0496">
        <w:t>- O processo de seleção do Conselho Tutelar dos Direitos da Criança</w:t>
      </w:r>
      <w:r w:rsidR="007D0496">
        <w:rPr>
          <w:spacing w:val="1"/>
        </w:rPr>
        <w:t xml:space="preserve"> </w:t>
      </w:r>
      <w:r w:rsidR="007D0496">
        <w:t>e</w:t>
      </w:r>
      <w:r w:rsidR="007D0496">
        <w:rPr>
          <w:spacing w:val="-2"/>
        </w:rPr>
        <w:t xml:space="preserve"> </w:t>
      </w:r>
      <w:r w:rsidR="007D0496">
        <w:t>do</w:t>
      </w:r>
      <w:r w:rsidR="007D0496">
        <w:rPr>
          <w:spacing w:val="-1"/>
        </w:rPr>
        <w:t xml:space="preserve"> </w:t>
      </w:r>
      <w:r w:rsidR="007D0496">
        <w:t>Adolescente</w:t>
      </w:r>
      <w:r w:rsidR="007D0496">
        <w:rPr>
          <w:spacing w:val="-2"/>
        </w:rPr>
        <w:t xml:space="preserve"> </w:t>
      </w:r>
      <w:r w:rsidR="007D0496">
        <w:t>de</w:t>
      </w:r>
      <w:r w:rsidR="007D0496">
        <w:rPr>
          <w:spacing w:val="3"/>
        </w:rPr>
        <w:t xml:space="preserve"> </w:t>
      </w:r>
      <w:r w:rsidR="007D0496">
        <w:t>Marumbi</w:t>
      </w:r>
      <w:r w:rsidR="007D0496">
        <w:rPr>
          <w:spacing w:val="4"/>
        </w:rPr>
        <w:t xml:space="preserve"> </w:t>
      </w:r>
      <w:r w:rsidR="00985D8C">
        <w:rPr>
          <w:spacing w:val="4"/>
        </w:rPr>
        <w:t xml:space="preserve">para SUPLENTES </w:t>
      </w:r>
      <w:r w:rsidR="007D0496">
        <w:t>obedecerá</w:t>
      </w:r>
      <w:r w:rsidR="007D0496">
        <w:rPr>
          <w:spacing w:val="-1"/>
        </w:rPr>
        <w:t xml:space="preserve"> </w:t>
      </w:r>
      <w:r w:rsidR="007D0496">
        <w:t>ao</w:t>
      </w:r>
      <w:r w:rsidR="007D0496">
        <w:rPr>
          <w:spacing w:val="1"/>
        </w:rPr>
        <w:t xml:space="preserve"> </w:t>
      </w:r>
      <w:r w:rsidR="007D0496">
        <w:t>seguinte</w:t>
      </w:r>
      <w:r w:rsidR="007D0496">
        <w:rPr>
          <w:spacing w:val="-1"/>
        </w:rPr>
        <w:t xml:space="preserve"> </w:t>
      </w:r>
      <w:r w:rsidR="007D0496">
        <w:t>cronograma:</w:t>
      </w: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590"/>
        <w:gridCol w:w="4076"/>
        <w:gridCol w:w="921"/>
        <w:gridCol w:w="1028"/>
        <w:gridCol w:w="384"/>
      </w:tblGrid>
      <w:tr w:rsidR="007D0496" w:rsidTr="004827D9">
        <w:trPr>
          <w:trHeight w:val="273"/>
        </w:trPr>
        <w:tc>
          <w:tcPr>
            <w:tcW w:w="2238" w:type="dxa"/>
            <w:gridSpan w:val="2"/>
          </w:tcPr>
          <w:p w:rsidR="007D0496" w:rsidRDefault="007D0496" w:rsidP="0048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Dia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496" w:rsidTr="004827D9">
        <w:trPr>
          <w:trHeight w:val="557"/>
        </w:trPr>
        <w:tc>
          <w:tcPr>
            <w:tcW w:w="2238" w:type="dxa"/>
            <w:gridSpan w:val="2"/>
          </w:tcPr>
          <w:p w:rsidR="007D0496" w:rsidRDefault="006632F2" w:rsidP="0048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29/08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4" w:lineRule="exact"/>
              <w:ind w:left="109" w:right="526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Marumbi</w:t>
            </w:r>
          </w:p>
        </w:tc>
      </w:tr>
      <w:tr w:rsidR="007D0496" w:rsidTr="004827D9">
        <w:trPr>
          <w:trHeight w:val="551"/>
        </w:trPr>
        <w:tc>
          <w:tcPr>
            <w:tcW w:w="1648" w:type="dxa"/>
            <w:tcBorders>
              <w:right w:val="nil"/>
            </w:tcBorders>
          </w:tcPr>
          <w:p w:rsidR="007D0496" w:rsidRDefault="006632F2" w:rsidP="00482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30/08</w:t>
            </w:r>
            <w:r w:rsidR="007D0496">
              <w:rPr>
                <w:sz w:val="24"/>
              </w:rPr>
              <w:t>/2023</w:t>
            </w:r>
          </w:p>
          <w:p w:rsidR="007D0496" w:rsidRDefault="00B772B5" w:rsidP="004827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 w:rsidR="006632F2">
              <w:rPr>
                <w:sz w:val="24"/>
              </w:rPr>
              <w:t>/09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90"/>
              <w:jc w:val="righ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a</w:t>
            </w:r>
            <w:proofErr w:type="gramEnd"/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Inscrições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</w:p>
        </w:tc>
      </w:tr>
      <w:tr w:rsidR="007D0496" w:rsidTr="004827D9">
        <w:trPr>
          <w:trHeight w:val="551"/>
        </w:trPr>
        <w:tc>
          <w:tcPr>
            <w:tcW w:w="1648" w:type="dxa"/>
            <w:tcBorders>
              <w:right w:val="nil"/>
            </w:tcBorders>
          </w:tcPr>
          <w:p w:rsidR="007D0496" w:rsidRDefault="00B772B5" w:rsidP="00482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6632F2">
              <w:rPr>
                <w:sz w:val="24"/>
              </w:rPr>
              <w:t>/09</w:t>
            </w:r>
            <w:r w:rsidR="007D0496">
              <w:rPr>
                <w:sz w:val="24"/>
              </w:rPr>
              <w:t>/2023</w:t>
            </w:r>
          </w:p>
          <w:p w:rsidR="007D0496" w:rsidRDefault="00B772B5" w:rsidP="004827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5253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92"/>
              <w:jc w:val="righ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a</w:t>
            </w:r>
            <w:proofErr w:type="gramEnd"/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</w:p>
        </w:tc>
      </w:tr>
      <w:tr w:rsidR="007D0496" w:rsidTr="004827D9">
        <w:trPr>
          <w:trHeight w:val="552"/>
        </w:trPr>
        <w:tc>
          <w:tcPr>
            <w:tcW w:w="1648" w:type="dxa"/>
            <w:tcBorders>
              <w:right w:val="nil"/>
            </w:tcBorders>
          </w:tcPr>
          <w:p w:rsidR="007D0496" w:rsidRDefault="00B772B5" w:rsidP="004827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5253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7D0496">
              <w:rPr>
                <w:sz w:val="24"/>
              </w:rPr>
              <w:t>/2023</w:t>
            </w:r>
          </w:p>
          <w:p w:rsidR="007D0496" w:rsidRDefault="00B772B5" w:rsidP="006632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27/09</w:t>
            </w:r>
            <w:r w:rsidR="006632F2">
              <w:rPr>
                <w:sz w:val="24"/>
              </w:rPr>
              <w:t>/</w:t>
            </w:r>
            <w:r w:rsidR="007D0496">
              <w:rPr>
                <w:sz w:val="24"/>
              </w:rPr>
              <w:t>2023</w:t>
            </w: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109"/>
              <w:jc w:val="righ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a</w:t>
            </w:r>
            <w:proofErr w:type="gramEnd"/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Impugnações</w:t>
            </w:r>
          </w:p>
        </w:tc>
      </w:tr>
      <w:tr w:rsidR="007D0496" w:rsidTr="004827D9">
        <w:trPr>
          <w:trHeight w:val="273"/>
        </w:trPr>
        <w:tc>
          <w:tcPr>
            <w:tcW w:w="2238" w:type="dxa"/>
            <w:gridSpan w:val="2"/>
          </w:tcPr>
          <w:p w:rsidR="007D0496" w:rsidRDefault="00B772B5" w:rsidP="0048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215253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Defesa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Impugnados</w:t>
            </w:r>
          </w:p>
        </w:tc>
      </w:tr>
      <w:tr w:rsidR="007D0496" w:rsidTr="004827D9">
        <w:trPr>
          <w:trHeight w:val="551"/>
        </w:trPr>
        <w:tc>
          <w:tcPr>
            <w:tcW w:w="1648" w:type="dxa"/>
            <w:tcBorders>
              <w:right w:val="nil"/>
            </w:tcBorders>
          </w:tcPr>
          <w:p w:rsidR="007D0496" w:rsidRDefault="00B772B5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215253"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 w:rsidR="007D0496">
              <w:rPr>
                <w:sz w:val="24"/>
              </w:rPr>
              <w:t>/2023</w:t>
            </w:r>
          </w:p>
          <w:p w:rsidR="007D0496" w:rsidRDefault="00B772B5" w:rsidP="004827D9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 w:rsidR="00215253">
              <w:rPr>
                <w:sz w:val="24"/>
              </w:rPr>
              <w:t>/10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92"/>
              <w:jc w:val="righ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a</w:t>
            </w:r>
            <w:proofErr w:type="gramEnd"/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recursal</w:t>
            </w:r>
          </w:p>
        </w:tc>
      </w:tr>
      <w:tr w:rsidR="007D0496" w:rsidTr="004827D9">
        <w:trPr>
          <w:trHeight w:val="551"/>
        </w:trPr>
        <w:tc>
          <w:tcPr>
            <w:tcW w:w="1648" w:type="dxa"/>
            <w:tcBorders>
              <w:right w:val="nil"/>
            </w:tcBorders>
          </w:tcPr>
          <w:p w:rsidR="007D0496" w:rsidRDefault="00B772B5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215253">
              <w:rPr>
                <w:sz w:val="24"/>
              </w:rPr>
              <w:t>/10</w:t>
            </w:r>
            <w:r w:rsidR="007D0496">
              <w:rPr>
                <w:sz w:val="24"/>
              </w:rPr>
              <w:t>/2023</w:t>
            </w:r>
          </w:p>
          <w:p w:rsidR="007D0496" w:rsidRDefault="006362FF" w:rsidP="004827D9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215253">
              <w:rPr>
                <w:sz w:val="24"/>
              </w:rPr>
              <w:t>/10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92"/>
              <w:jc w:val="righ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a</w:t>
            </w:r>
            <w:proofErr w:type="gramEnd"/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recursos</w:t>
            </w:r>
          </w:p>
        </w:tc>
      </w:tr>
      <w:tr w:rsidR="007D0496" w:rsidTr="004827D9">
        <w:trPr>
          <w:trHeight w:val="556"/>
        </w:trPr>
        <w:tc>
          <w:tcPr>
            <w:tcW w:w="2238" w:type="dxa"/>
            <w:gridSpan w:val="2"/>
          </w:tcPr>
          <w:p w:rsidR="007D0496" w:rsidRDefault="006362FF" w:rsidP="004827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5253">
              <w:rPr>
                <w:sz w:val="24"/>
              </w:rPr>
              <w:t>/10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Diário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 Município.</w:t>
            </w:r>
          </w:p>
        </w:tc>
      </w:tr>
      <w:tr w:rsidR="007D0496" w:rsidTr="004827D9">
        <w:trPr>
          <w:trHeight w:val="273"/>
        </w:trPr>
        <w:tc>
          <w:tcPr>
            <w:tcW w:w="2238" w:type="dxa"/>
            <w:gridSpan w:val="2"/>
          </w:tcPr>
          <w:p w:rsidR="007D0496" w:rsidRDefault="006362FF" w:rsidP="0048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72B5">
              <w:rPr>
                <w:sz w:val="24"/>
              </w:rPr>
              <w:t>/10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 candidatos habilitados</w:t>
            </w:r>
          </w:p>
        </w:tc>
      </w:tr>
      <w:tr w:rsidR="007D0496" w:rsidTr="004827D9">
        <w:trPr>
          <w:trHeight w:val="830"/>
        </w:trPr>
        <w:tc>
          <w:tcPr>
            <w:tcW w:w="2238" w:type="dxa"/>
            <w:gridSpan w:val="2"/>
          </w:tcPr>
          <w:p w:rsidR="007D0496" w:rsidRDefault="006362FF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3C502D">
              <w:rPr>
                <w:sz w:val="24"/>
              </w:rPr>
              <w:t>/11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3831D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59081A">
              <w:rPr>
                <w:sz w:val="24"/>
              </w:rPr>
              <w:t>Realização</w:t>
            </w:r>
            <w:r w:rsidRPr="0059081A">
              <w:rPr>
                <w:spacing w:val="52"/>
                <w:sz w:val="24"/>
              </w:rPr>
              <w:t xml:space="preserve"> </w:t>
            </w:r>
            <w:r w:rsidRPr="0059081A">
              <w:rPr>
                <w:sz w:val="24"/>
              </w:rPr>
              <w:t>da</w:t>
            </w:r>
            <w:r w:rsidRPr="0059081A">
              <w:rPr>
                <w:spacing w:val="47"/>
                <w:sz w:val="24"/>
              </w:rPr>
              <w:t xml:space="preserve"> </w:t>
            </w:r>
            <w:r w:rsidRPr="0059081A">
              <w:rPr>
                <w:sz w:val="24"/>
              </w:rPr>
              <w:t>Prova</w:t>
            </w:r>
            <w:r w:rsidRPr="0059081A">
              <w:rPr>
                <w:spacing w:val="53"/>
                <w:sz w:val="24"/>
              </w:rPr>
              <w:t xml:space="preserve"> </w:t>
            </w:r>
            <w:r w:rsidRPr="0059081A">
              <w:rPr>
                <w:sz w:val="24"/>
              </w:rPr>
              <w:t>Escrita</w:t>
            </w:r>
            <w:r w:rsidRPr="0059081A">
              <w:rPr>
                <w:spacing w:val="48"/>
                <w:sz w:val="24"/>
              </w:rPr>
              <w:t xml:space="preserve"> </w:t>
            </w:r>
            <w:r w:rsidRPr="0059081A">
              <w:rPr>
                <w:sz w:val="24"/>
              </w:rPr>
              <w:t>a</w:t>
            </w:r>
            <w:r w:rsidRPr="0059081A">
              <w:rPr>
                <w:spacing w:val="53"/>
                <w:sz w:val="24"/>
              </w:rPr>
              <w:t xml:space="preserve"> </w:t>
            </w:r>
            <w:r w:rsidRPr="0059081A">
              <w:rPr>
                <w:sz w:val="24"/>
              </w:rPr>
              <w:t>ser</w:t>
            </w:r>
            <w:r w:rsidRPr="0059081A">
              <w:rPr>
                <w:spacing w:val="52"/>
                <w:sz w:val="24"/>
              </w:rPr>
              <w:t xml:space="preserve"> </w:t>
            </w:r>
            <w:proofErr w:type="gramStart"/>
            <w:r w:rsidRPr="0059081A">
              <w:rPr>
                <w:sz w:val="24"/>
              </w:rPr>
              <w:t>realizada</w:t>
            </w:r>
            <w:r w:rsidRPr="0059081A">
              <w:rPr>
                <w:spacing w:val="52"/>
                <w:sz w:val="24"/>
              </w:rPr>
              <w:t xml:space="preserve"> </w:t>
            </w:r>
            <w:r w:rsidR="00BB3A46">
              <w:rPr>
                <w:sz w:val="24"/>
              </w:rPr>
              <w:t>no</w:t>
            </w:r>
            <w:r w:rsidRPr="0059081A">
              <w:rPr>
                <w:spacing w:val="53"/>
                <w:sz w:val="24"/>
              </w:rPr>
              <w:t xml:space="preserve"> </w:t>
            </w:r>
            <w:r w:rsidR="003831DE" w:rsidRPr="0059081A">
              <w:rPr>
                <w:sz w:val="24"/>
              </w:rPr>
              <w:t>CRAS – Centro de Referência da Assistência Social</w:t>
            </w:r>
            <w:proofErr w:type="gramEnd"/>
            <w:r w:rsidR="003831DE" w:rsidRPr="0059081A">
              <w:rPr>
                <w:sz w:val="24"/>
              </w:rPr>
              <w:t xml:space="preserve"> – Rua Vereador João Fuzetti n. 360</w:t>
            </w:r>
            <w:r w:rsidR="0097782B">
              <w:rPr>
                <w:sz w:val="24"/>
              </w:rPr>
              <w:t xml:space="preserve"> </w:t>
            </w:r>
          </w:p>
        </w:tc>
      </w:tr>
      <w:tr w:rsidR="007D0496" w:rsidTr="004827D9">
        <w:trPr>
          <w:trHeight w:val="273"/>
        </w:trPr>
        <w:tc>
          <w:tcPr>
            <w:tcW w:w="2238" w:type="dxa"/>
            <w:gridSpan w:val="2"/>
          </w:tcPr>
          <w:p w:rsidR="007D0496" w:rsidRDefault="006362FF" w:rsidP="004827D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685249">
              <w:rPr>
                <w:sz w:val="24"/>
              </w:rPr>
              <w:t>/</w:t>
            </w:r>
            <w:r w:rsidR="003C502D">
              <w:rPr>
                <w:sz w:val="24"/>
              </w:rPr>
              <w:t>11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Gabarito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</w:tc>
      </w:tr>
      <w:tr w:rsidR="007D0496" w:rsidTr="004827D9">
        <w:trPr>
          <w:trHeight w:val="551"/>
        </w:trPr>
        <w:tc>
          <w:tcPr>
            <w:tcW w:w="1648" w:type="dxa"/>
            <w:tcBorders>
              <w:right w:val="nil"/>
            </w:tcBorders>
          </w:tcPr>
          <w:p w:rsidR="007D0496" w:rsidRDefault="006362FF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685249">
              <w:rPr>
                <w:sz w:val="24"/>
              </w:rPr>
              <w:t>/</w:t>
            </w:r>
            <w:r w:rsidR="003C502D">
              <w:rPr>
                <w:sz w:val="24"/>
              </w:rPr>
              <w:t>11</w:t>
            </w:r>
            <w:r w:rsidR="007D0496">
              <w:rPr>
                <w:sz w:val="24"/>
              </w:rPr>
              <w:t>/2023</w:t>
            </w:r>
          </w:p>
          <w:p w:rsidR="007D0496" w:rsidRDefault="006362FF" w:rsidP="004827D9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3C502D">
              <w:rPr>
                <w:sz w:val="24"/>
              </w:rPr>
              <w:t>/11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109"/>
              <w:jc w:val="right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a</w:t>
            </w:r>
            <w:proofErr w:type="gramEnd"/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 Prova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</w:p>
        </w:tc>
      </w:tr>
      <w:tr w:rsidR="007D0496" w:rsidTr="004827D9">
        <w:trPr>
          <w:trHeight w:val="551"/>
        </w:trPr>
        <w:tc>
          <w:tcPr>
            <w:tcW w:w="1648" w:type="dxa"/>
            <w:tcBorders>
              <w:right w:val="nil"/>
            </w:tcBorders>
          </w:tcPr>
          <w:p w:rsidR="007D0496" w:rsidRDefault="006362FF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C502D">
              <w:rPr>
                <w:sz w:val="24"/>
              </w:rPr>
              <w:t>/11</w:t>
            </w:r>
            <w:r w:rsidR="007D0496">
              <w:rPr>
                <w:sz w:val="24"/>
              </w:rPr>
              <w:t>/2023</w:t>
            </w:r>
          </w:p>
          <w:p w:rsidR="007D0496" w:rsidRDefault="007D0496" w:rsidP="004827D9">
            <w:pPr>
              <w:pStyle w:val="TableParagraph"/>
              <w:spacing w:before="2" w:line="258" w:lineRule="exact"/>
              <w:rPr>
                <w:sz w:val="24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0" w:right="92"/>
              <w:jc w:val="right"/>
              <w:rPr>
                <w:sz w:val="24"/>
              </w:rPr>
            </w:pP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Deliberação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</w:p>
        </w:tc>
      </w:tr>
      <w:tr w:rsidR="007D0496" w:rsidTr="004827D9">
        <w:trPr>
          <w:trHeight w:val="552"/>
        </w:trPr>
        <w:tc>
          <w:tcPr>
            <w:tcW w:w="2238" w:type="dxa"/>
            <w:gridSpan w:val="2"/>
          </w:tcPr>
          <w:p w:rsidR="007D0496" w:rsidRDefault="006362FF" w:rsidP="003C50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3C502D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4076" w:type="dxa"/>
            <w:tcBorders>
              <w:right w:val="nil"/>
            </w:tcBorders>
          </w:tcPr>
          <w:p w:rsidR="007D0496" w:rsidRDefault="007D0496" w:rsidP="004827D9">
            <w:pPr>
              <w:pStyle w:val="TableParagraph"/>
              <w:tabs>
                <w:tab w:val="left" w:pos="1581"/>
                <w:tab w:val="left" w:pos="2258"/>
                <w:tab w:val="left" w:pos="3658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z w:val="24"/>
              </w:rPr>
              <w:tab/>
              <w:t>dos</w:t>
            </w:r>
            <w:r>
              <w:rPr>
                <w:sz w:val="24"/>
              </w:rPr>
              <w:tab/>
              <w:t>resultados</w:t>
            </w:r>
            <w:r>
              <w:rPr>
                <w:sz w:val="24"/>
              </w:rPr>
              <w:tab/>
              <w:t>da</w:t>
            </w:r>
          </w:p>
          <w:p w:rsidR="007D0496" w:rsidRDefault="007D0496" w:rsidP="004827D9">
            <w:pPr>
              <w:pStyle w:val="TableParagraph"/>
              <w:spacing w:before="2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Inscrições.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Prova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Escrita</w:t>
            </w:r>
          </w:p>
        </w:tc>
        <w:tc>
          <w:tcPr>
            <w:tcW w:w="384" w:type="dxa"/>
            <w:tcBorders>
              <w:left w:val="nil"/>
            </w:tcBorders>
          </w:tcPr>
          <w:p w:rsidR="007D0496" w:rsidRDefault="007D0496" w:rsidP="004827D9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e</w:t>
            </w:r>
            <w:proofErr w:type="gramEnd"/>
          </w:p>
        </w:tc>
      </w:tr>
      <w:tr w:rsidR="007D0496" w:rsidTr="004827D9">
        <w:trPr>
          <w:trHeight w:val="277"/>
        </w:trPr>
        <w:tc>
          <w:tcPr>
            <w:tcW w:w="2238" w:type="dxa"/>
            <w:gridSpan w:val="2"/>
          </w:tcPr>
          <w:p w:rsidR="007D0496" w:rsidRDefault="007D0496" w:rsidP="004827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0496" w:rsidTr="004827D9">
        <w:trPr>
          <w:trHeight w:val="551"/>
        </w:trPr>
        <w:tc>
          <w:tcPr>
            <w:tcW w:w="2238" w:type="dxa"/>
            <w:gridSpan w:val="2"/>
          </w:tcPr>
          <w:p w:rsidR="007D0496" w:rsidRDefault="006362FF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03/12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Pr="0059081A" w:rsidRDefault="007D0496" w:rsidP="004827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59081A">
              <w:rPr>
                <w:sz w:val="24"/>
              </w:rPr>
              <w:t>Eleição</w:t>
            </w:r>
            <w:r w:rsidRPr="0059081A">
              <w:rPr>
                <w:spacing w:val="-1"/>
                <w:sz w:val="24"/>
              </w:rPr>
              <w:t xml:space="preserve"> </w:t>
            </w:r>
            <w:r w:rsidRPr="0059081A">
              <w:rPr>
                <w:sz w:val="24"/>
              </w:rPr>
              <w:t>das</w:t>
            </w:r>
            <w:r w:rsidRPr="0059081A">
              <w:rPr>
                <w:spacing w:val="-3"/>
                <w:sz w:val="24"/>
              </w:rPr>
              <w:t xml:space="preserve"> </w:t>
            </w:r>
            <w:r w:rsidRPr="0059081A">
              <w:rPr>
                <w:sz w:val="24"/>
              </w:rPr>
              <w:t>08hrs00</w:t>
            </w:r>
            <w:r w:rsidRPr="0059081A">
              <w:rPr>
                <w:spacing w:val="-2"/>
                <w:sz w:val="24"/>
              </w:rPr>
              <w:t xml:space="preserve"> </w:t>
            </w:r>
            <w:r w:rsidRPr="0059081A">
              <w:rPr>
                <w:sz w:val="24"/>
              </w:rPr>
              <w:t>às</w:t>
            </w:r>
            <w:r w:rsidRPr="0059081A">
              <w:rPr>
                <w:spacing w:val="-7"/>
                <w:sz w:val="24"/>
              </w:rPr>
              <w:t xml:space="preserve"> </w:t>
            </w:r>
            <w:r w:rsidRPr="0059081A">
              <w:rPr>
                <w:sz w:val="24"/>
              </w:rPr>
              <w:t>17hrs00,</w:t>
            </w:r>
            <w:r w:rsidRPr="0059081A">
              <w:rPr>
                <w:spacing w:val="1"/>
                <w:sz w:val="24"/>
              </w:rPr>
              <w:t xml:space="preserve"> </w:t>
            </w:r>
            <w:r w:rsidRPr="0059081A">
              <w:rPr>
                <w:sz w:val="24"/>
              </w:rPr>
              <w:t>na</w:t>
            </w:r>
            <w:r w:rsidRPr="0059081A">
              <w:rPr>
                <w:spacing w:val="-3"/>
                <w:sz w:val="24"/>
              </w:rPr>
              <w:t xml:space="preserve"> </w:t>
            </w:r>
            <w:r w:rsidRPr="0059081A">
              <w:rPr>
                <w:sz w:val="24"/>
              </w:rPr>
              <w:t>Câmara</w:t>
            </w:r>
            <w:r w:rsidRPr="0059081A">
              <w:rPr>
                <w:spacing w:val="-2"/>
                <w:sz w:val="24"/>
              </w:rPr>
              <w:t xml:space="preserve"> </w:t>
            </w:r>
            <w:r w:rsidRPr="0059081A">
              <w:rPr>
                <w:sz w:val="24"/>
              </w:rPr>
              <w:t>Municipal</w:t>
            </w:r>
            <w:r w:rsidRPr="0059081A">
              <w:rPr>
                <w:spacing w:val="1"/>
                <w:sz w:val="24"/>
              </w:rPr>
              <w:t xml:space="preserve"> </w:t>
            </w:r>
            <w:proofErr w:type="gramStart"/>
            <w:r w:rsidRPr="0059081A">
              <w:rPr>
                <w:sz w:val="24"/>
              </w:rPr>
              <w:t>de</w:t>
            </w:r>
            <w:proofErr w:type="gramEnd"/>
          </w:p>
          <w:p w:rsidR="007D0496" w:rsidRDefault="007D0496" w:rsidP="004827D9">
            <w:pPr>
              <w:pStyle w:val="TableParagraph"/>
              <w:spacing w:before="2" w:line="258" w:lineRule="exact"/>
              <w:ind w:left="109"/>
              <w:rPr>
                <w:sz w:val="24"/>
              </w:rPr>
            </w:pPr>
            <w:r w:rsidRPr="0059081A">
              <w:rPr>
                <w:sz w:val="24"/>
              </w:rPr>
              <w:t>Marumbi.</w:t>
            </w:r>
          </w:p>
        </w:tc>
      </w:tr>
      <w:tr w:rsidR="007D0496" w:rsidTr="004827D9">
        <w:trPr>
          <w:trHeight w:val="830"/>
        </w:trPr>
        <w:tc>
          <w:tcPr>
            <w:tcW w:w="2238" w:type="dxa"/>
            <w:gridSpan w:val="2"/>
          </w:tcPr>
          <w:p w:rsidR="007D0496" w:rsidRDefault="006362FF" w:rsidP="004827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05/12</w:t>
            </w:r>
            <w:r w:rsidR="007D0496">
              <w:rPr>
                <w:sz w:val="24"/>
              </w:rPr>
              <w:t>/2023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42" w:lineRule="auto"/>
              <w:ind w:left="143" w:right="526" w:hanging="34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Diário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Município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Marumbi</w:t>
            </w:r>
          </w:p>
        </w:tc>
      </w:tr>
      <w:tr w:rsidR="007D0496" w:rsidTr="004827D9">
        <w:trPr>
          <w:trHeight w:val="273"/>
        </w:trPr>
        <w:tc>
          <w:tcPr>
            <w:tcW w:w="2238" w:type="dxa"/>
            <w:gridSpan w:val="2"/>
          </w:tcPr>
          <w:p w:rsidR="007D0496" w:rsidRDefault="007D0496" w:rsidP="004827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10/01/2024</w:t>
            </w:r>
          </w:p>
        </w:tc>
        <w:tc>
          <w:tcPr>
            <w:tcW w:w="6409" w:type="dxa"/>
            <w:gridSpan w:val="4"/>
          </w:tcPr>
          <w:p w:rsidR="007D0496" w:rsidRDefault="007D0496" w:rsidP="004827D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Posse</w:t>
            </w:r>
          </w:p>
        </w:tc>
      </w:tr>
    </w:tbl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7D0496">
      <w:pPr>
        <w:pStyle w:val="Corpodetexto"/>
        <w:spacing w:before="69" w:line="242" w:lineRule="auto"/>
        <w:ind w:left="219" w:right="213" w:firstLine="710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proofErr w:type="gramStart"/>
      <w:r>
        <w:t>do</w:t>
      </w:r>
      <w:r>
        <w:rPr>
          <w:spacing w:val="67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acompanhar</w:t>
      </w:r>
      <w:proofErr w:type="gramEnd"/>
      <w:r>
        <w:t xml:space="preserve"> o cronograma, os resultados e as publicações e comparecer nas</w:t>
      </w:r>
      <w:r>
        <w:rPr>
          <w:spacing w:val="1"/>
        </w:rPr>
        <w:t xml:space="preserve"> </w:t>
      </w:r>
      <w:r>
        <w:t>datas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locais</w:t>
      </w:r>
      <w:r>
        <w:rPr>
          <w:spacing w:val="-5"/>
        </w:rPr>
        <w:t xml:space="preserve"> </w:t>
      </w:r>
      <w:r>
        <w:t>estabelecidos quando necessário.</w:t>
      </w:r>
    </w:p>
    <w:p w:rsidR="007D0496" w:rsidRDefault="007D0496" w:rsidP="007D0496">
      <w:pPr>
        <w:pStyle w:val="Corpodetexto"/>
        <w:spacing w:before="3"/>
        <w:rPr>
          <w:sz w:val="23"/>
        </w:rPr>
      </w:pPr>
    </w:p>
    <w:p w:rsidR="007D0496" w:rsidRPr="00985D8C" w:rsidRDefault="00FA09AE" w:rsidP="007D0496">
      <w:pPr>
        <w:ind w:left="219" w:right="21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Artigo 10</w:t>
      </w:r>
      <w:r w:rsidR="007D0496" w:rsidRPr="00985D8C">
        <w:rPr>
          <w:rFonts w:ascii="Arial" w:hAnsi="Arial" w:cs="Arial"/>
          <w:b/>
          <w:sz w:val="24"/>
        </w:rPr>
        <w:t xml:space="preserve">º </w:t>
      </w:r>
      <w:r w:rsidR="007D0496" w:rsidRPr="00985D8C">
        <w:rPr>
          <w:rFonts w:ascii="Arial" w:hAnsi="Arial" w:cs="Arial"/>
          <w:sz w:val="24"/>
        </w:rPr>
        <w:t>- As inscrições para a presente eleição será realizada no período de</w:t>
      </w:r>
      <w:r w:rsidR="007D0496" w:rsidRPr="00985D8C">
        <w:rPr>
          <w:rFonts w:ascii="Arial" w:hAnsi="Arial" w:cs="Arial"/>
          <w:spacing w:val="1"/>
          <w:sz w:val="24"/>
        </w:rPr>
        <w:t xml:space="preserve"> </w:t>
      </w:r>
      <w:r w:rsidR="0059081A" w:rsidRPr="00985D8C">
        <w:rPr>
          <w:rFonts w:ascii="Arial" w:hAnsi="Arial" w:cs="Arial"/>
          <w:b/>
          <w:sz w:val="24"/>
        </w:rPr>
        <w:t>30/08</w:t>
      </w:r>
      <w:r w:rsidR="00C87C4F">
        <w:rPr>
          <w:rFonts w:ascii="Arial" w:hAnsi="Arial" w:cs="Arial"/>
          <w:b/>
          <w:sz w:val="24"/>
        </w:rPr>
        <w:t>/</w:t>
      </w:r>
      <w:r w:rsidR="0059081A" w:rsidRPr="00985D8C">
        <w:rPr>
          <w:rFonts w:ascii="Arial" w:hAnsi="Arial" w:cs="Arial"/>
          <w:b/>
          <w:sz w:val="24"/>
        </w:rPr>
        <w:t>2023</w:t>
      </w:r>
      <w:r w:rsidR="007D0496" w:rsidRPr="00985D8C">
        <w:rPr>
          <w:rFonts w:ascii="Arial" w:hAnsi="Arial" w:cs="Arial"/>
          <w:b/>
          <w:sz w:val="24"/>
        </w:rPr>
        <w:t xml:space="preserve"> a </w:t>
      </w:r>
      <w:r w:rsidR="0059081A" w:rsidRPr="00985D8C">
        <w:rPr>
          <w:rFonts w:ascii="Arial" w:hAnsi="Arial" w:cs="Arial"/>
          <w:b/>
          <w:sz w:val="24"/>
        </w:rPr>
        <w:t>18/09/2023</w:t>
      </w:r>
      <w:r w:rsidR="007D0496" w:rsidRPr="00985D8C">
        <w:rPr>
          <w:rFonts w:ascii="Arial" w:hAnsi="Arial" w:cs="Arial"/>
          <w:b/>
          <w:sz w:val="24"/>
        </w:rPr>
        <w:t>, no horário das 08hrs30min às 11hrs30min – em</w:t>
      </w:r>
      <w:r w:rsidR="007D0496" w:rsidRPr="00985D8C">
        <w:rPr>
          <w:rFonts w:ascii="Arial" w:hAnsi="Arial" w:cs="Arial"/>
          <w:b/>
          <w:spacing w:val="1"/>
          <w:sz w:val="24"/>
        </w:rPr>
        <w:t xml:space="preserve"> </w:t>
      </w:r>
      <w:r w:rsidR="007D0496" w:rsidRPr="00985D8C">
        <w:rPr>
          <w:rFonts w:ascii="Arial" w:hAnsi="Arial" w:cs="Arial"/>
          <w:b/>
          <w:sz w:val="24"/>
        </w:rPr>
        <w:t>uma das salas do CRAS – Centro de Referência da Assistência Social de</w:t>
      </w:r>
      <w:r w:rsidR="007D0496" w:rsidRPr="00985D8C">
        <w:rPr>
          <w:rFonts w:ascii="Arial" w:hAnsi="Arial" w:cs="Arial"/>
          <w:b/>
          <w:spacing w:val="1"/>
          <w:sz w:val="24"/>
        </w:rPr>
        <w:t xml:space="preserve"> </w:t>
      </w:r>
      <w:proofErr w:type="spellStart"/>
      <w:r w:rsidR="007D0496" w:rsidRPr="00985D8C">
        <w:rPr>
          <w:rFonts w:ascii="Arial" w:hAnsi="Arial" w:cs="Arial"/>
          <w:b/>
          <w:sz w:val="24"/>
        </w:rPr>
        <w:t>Marumbi</w:t>
      </w:r>
      <w:proofErr w:type="spellEnd"/>
      <w:r w:rsidR="007D0496" w:rsidRPr="00985D8C">
        <w:rPr>
          <w:rFonts w:ascii="Arial" w:hAnsi="Arial" w:cs="Arial"/>
          <w:b/>
          <w:spacing w:val="1"/>
          <w:sz w:val="24"/>
        </w:rPr>
        <w:t xml:space="preserve"> </w:t>
      </w:r>
      <w:r w:rsidR="007D0496" w:rsidRPr="00985D8C">
        <w:rPr>
          <w:rFonts w:ascii="Arial" w:hAnsi="Arial" w:cs="Arial"/>
          <w:b/>
          <w:sz w:val="24"/>
        </w:rPr>
        <w:t>-</w:t>
      </w:r>
      <w:r w:rsidR="007D0496" w:rsidRPr="00985D8C">
        <w:rPr>
          <w:rFonts w:ascii="Arial" w:hAnsi="Arial" w:cs="Arial"/>
          <w:b/>
          <w:spacing w:val="2"/>
          <w:sz w:val="24"/>
        </w:rPr>
        <w:t xml:space="preserve"> </w:t>
      </w:r>
      <w:r w:rsidR="007D0496" w:rsidRPr="00985D8C">
        <w:rPr>
          <w:rFonts w:ascii="Arial" w:hAnsi="Arial" w:cs="Arial"/>
          <w:b/>
          <w:sz w:val="24"/>
        </w:rPr>
        <w:t>PR.</w:t>
      </w:r>
    </w:p>
    <w:p w:rsidR="007D0496" w:rsidRPr="00985D8C" w:rsidRDefault="007D0496" w:rsidP="007D0496">
      <w:pPr>
        <w:pStyle w:val="Corpodetexto"/>
        <w:spacing w:before="3"/>
        <w:rPr>
          <w:rFonts w:ascii="Arial" w:hAnsi="Arial" w:cs="Arial"/>
          <w:b/>
        </w:rPr>
      </w:pPr>
    </w:p>
    <w:p w:rsidR="007D0496" w:rsidRPr="00985D8C" w:rsidRDefault="007D0496" w:rsidP="007D0496">
      <w:pPr>
        <w:spacing w:line="242" w:lineRule="auto"/>
        <w:ind w:left="925" w:right="214"/>
        <w:jc w:val="both"/>
        <w:rPr>
          <w:rFonts w:ascii="Arial" w:hAnsi="Arial" w:cs="Arial"/>
          <w:sz w:val="24"/>
        </w:rPr>
      </w:pPr>
      <w:r w:rsidRPr="00985D8C">
        <w:rPr>
          <w:rFonts w:ascii="Arial" w:hAnsi="Arial" w:cs="Arial"/>
          <w:b/>
          <w:sz w:val="24"/>
        </w:rPr>
        <w:t>Parágrafo</w:t>
      </w:r>
      <w:r w:rsidRPr="00985D8C">
        <w:rPr>
          <w:rFonts w:ascii="Arial" w:hAnsi="Arial" w:cs="Arial"/>
          <w:b/>
          <w:spacing w:val="1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Primeiro</w:t>
      </w:r>
      <w:r w:rsidRPr="00985D8C">
        <w:rPr>
          <w:rFonts w:ascii="Arial" w:hAnsi="Arial" w:cs="Arial"/>
          <w:b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ato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da inscrição,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candidatos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deverão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apresentar:</w:t>
      </w:r>
    </w:p>
    <w:p w:rsidR="007D0496" w:rsidRPr="00985D8C" w:rsidRDefault="007D0496" w:rsidP="007D0496">
      <w:pPr>
        <w:pStyle w:val="Corpodetexto"/>
        <w:spacing w:before="9"/>
        <w:rPr>
          <w:rFonts w:ascii="Arial" w:hAnsi="Arial" w:cs="Arial"/>
          <w:sz w:val="23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71"/>
        </w:tabs>
        <w:spacing w:line="242" w:lineRule="auto"/>
        <w:ind w:right="214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Ficha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Inscrição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devidamente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preenchida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(à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disposição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site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985D8C">
        <w:rPr>
          <w:rFonts w:ascii="Arial" w:hAnsi="Arial" w:cs="Arial"/>
          <w:sz w:val="24"/>
        </w:rPr>
        <w:lastRenderedPageBreak/>
        <w:t>marumbi.</w:t>
      </w:r>
      <w:proofErr w:type="gramEnd"/>
      <w:r w:rsidRPr="00985D8C">
        <w:rPr>
          <w:rFonts w:ascii="Arial" w:hAnsi="Arial" w:cs="Arial"/>
          <w:sz w:val="24"/>
        </w:rPr>
        <w:t>pr.gov.br)</w:t>
      </w:r>
    </w:p>
    <w:p w:rsidR="007D0496" w:rsidRPr="00985D8C" w:rsidRDefault="007D0496" w:rsidP="007D0496">
      <w:pPr>
        <w:pStyle w:val="Corpodetexto"/>
        <w:spacing w:before="8"/>
        <w:rPr>
          <w:rFonts w:ascii="Arial" w:hAnsi="Arial" w:cs="Arial"/>
          <w:sz w:val="23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09"/>
        </w:tabs>
        <w:ind w:right="210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Cópia da Cédula de Identidade - RG, do Cadastro de Pessoa Física -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CPF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Carteira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Trabalho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Previdência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Social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CT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(acompanhados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dos originais para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conferência);</w:t>
      </w:r>
    </w:p>
    <w:p w:rsidR="007D0496" w:rsidRPr="00985D8C" w:rsidRDefault="007D0496" w:rsidP="007D0496">
      <w:pPr>
        <w:pStyle w:val="Corpodetexto"/>
        <w:spacing w:before="3"/>
        <w:rPr>
          <w:rFonts w:ascii="Arial" w:hAnsi="Arial" w:cs="Arial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52"/>
        </w:tabs>
        <w:spacing w:line="237" w:lineRule="auto"/>
        <w:ind w:right="228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Cópia do Comprovante de residência em seu nome, em nome do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cônjuge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ou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dos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pais</w:t>
      </w:r>
      <w:r w:rsidRPr="00985D8C">
        <w:rPr>
          <w:rFonts w:ascii="Arial" w:hAnsi="Arial" w:cs="Arial"/>
          <w:spacing w:val="-6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(acompanhado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</w:t>
      </w:r>
      <w:r w:rsidRPr="00985D8C">
        <w:rPr>
          <w:rFonts w:ascii="Arial" w:hAnsi="Arial" w:cs="Arial"/>
          <w:spacing w:val="-5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original</w:t>
      </w:r>
      <w:r w:rsidRPr="00985D8C">
        <w:rPr>
          <w:rFonts w:ascii="Arial" w:hAnsi="Arial" w:cs="Arial"/>
          <w:spacing w:val="3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para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conferência);</w:t>
      </w:r>
    </w:p>
    <w:p w:rsidR="007D0496" w:rsidRPr="00985D8C" w:rsidRDefault="007D0496" w:rsidP="007D0496">
      <w:pPr>
        <w:pStyle w:val="Corpodetexto"/>
        <w:spacing w:before="1"/>
        <w:rPr>
          <w:rFonts w:ascii="Arial" w:hAnsi="Arial" w:cs="Arial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52"/>
        </w:tabs>
        <w:spacing w:before="1" w:line="242" w:lineRule="auto"/>
        <w:ind w:right="226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Cópia do Título Eleitoral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 comprovante de voto da última eleição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(acompanhados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dos originais para conferência);</w:t>
      </w:r>
    </w:p>
    <w:p w:rsidR="007D0496" w:rsidRPr="00985D8C" w:rsidRDefault="007D0496" w:rsidP="007D0496">
      <w:pPr>
        <w:pStyle w:val="Corpodetexto"/>
        <w:spacing w:before="10"/>
        <w:rPr>
          <w:rFonts w:ascii="Arial" w:hAnsi="Arial" w:cs="Arial"/>
          <w:sz w:val="23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09"/>
        </w:tabs>
        <w:spacing w:line="237" w:lineRule="auto"/>
        <w:ind w:right="226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Comprovante do site do Superior Tribunal Eleitoral de que não exerce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mandato político e</w:t>
      </w:r>
      <w:r w:rsidRPr="00985D8C">
        <w:rPr>
          <w:rFonts w:ascii="Arial" w:hAnsi="Arial" w:cs="Arial"/>
          <w:spacing w:val="-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nem</w:t>
      </w:r>
      <w:r w:rsidRPr="00985D8C">
        <w:rPr>
          <w:rFonts w:ascii="Arial" w:hAnsi="Arial" w:cs="Arial"/>
          <w:spacing w:val="-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esta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filiado</w:t>
      </w:r>
      <w:r w:rsidRPr="00985D8C">
        <w:rPr>
          <w:rFonts w:ascii="Arial" w:hAnsi="Arial" w:cs="Arial"/>
          <w:spacing w:val="-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nenhum</w:t>
      </w:r>
      <w:r w:rsidRPr="00985D8C">
        <w:rPr>
          <w:rFonts w:ascii="Arial" w:hAnsi="Arial" w:cs="Arial"/>
          <w:spacing w:val="-3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partido;</w:t>
      </w:r>
    </w:p>
    <w:p w:rsidR="007D0496" w:rsidRPr="00985D8C" w:rsidRDefault="007D0496" w:rsidP="007D0496">
      <w:pPr>
        <w:pStyle w:val="Corpodetexto"/>
        <w:spacing w:before="1"/>
        <w:rPr>
          <w:rFonts w:ascii="Arial" w:hAnsi="Arial" w:cs="Arial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95"/>
        </w:tabs>
        <w:spacing w:before="1"/>
        <w:ind w:right="214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Certidões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negativas,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cível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criminal,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das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Comarcas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em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que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interessado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tenha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residido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últimos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cinco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anos,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fornecidas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pela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Justiça</w:t>
      </w:r>
      <w:r w:rsidRPr="00985D8C">
        <w:rPr>
          <w:rFonts w:ascii="Arial" w:hAnsi="Arial" w:cs="Arial"/>
          <w:spacing w:val="-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Estadual;</w:t>
      </w:r>
    </w:p>
    <w:p w:rsidR="007D0496" w:rsidRPr="00985D8C" w:rsidRDefault="007D0496" w:rsidP="007D0496">
      <w:pPr>
        <w:pStyle w:val="Corpodetexto"/>
        <w:rPr>
          <w:rFonts w:ascii="Arial" w:hAnsi="Arial" w:cs="Arial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142"/>
        </w:tabs>
        <w:spacing w:line="242" w:lineRule="auto"/>
        <w:ind w:right="216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Cópia do certificado de conclusão do ensino médio, ou equivalente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(acompanhado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 original</w:t>
      </w:r>
      <w:r w:rsidRPr="00985D8C">
        <w:rPr>
          <w:rFonts w:ascii="Arial" w:hAnsi="Arial" w:cs="Arial"/>
          <w:spacing w:val="3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para conferência);</w:t>
      </w:r>
    </w:p>
    <w:p w:rsidR="007D0496" w:rsidRPr="00985D8C" w:rsidRDefault="007D0496" w:rsidP="007D0496">
      <w:pPr>
        <w:pStyle w:val="Corpodetexto"/>
        <w:spacing w:before="11"/>
        <w:rPr>
          <w:rFonts w:ascii="Arial" w:hAnsi="Arial" w:cs="Arial"/>
          <w:sz w:val="23"/>
        </w:rPr>
      </w:pPr>
    </w:p>
    <w:p w:rsidR="007D0496" w:rsidRPr="00985D8C" w:rsidRDefault="007D0496" w:rsidP="007D0496">
      <w:pPr>
        <w:pStyle w:val="PargrafodaLista"/>
        <w:numPr>
          <w:ilvl w:val="0"/>
          <w:numId w:val="15"/>
        </w:numPr>
        <w:tabs>
          <w:tab w:val="left" w:pos="1094"/>
        </w:tabs>
        <w:spacing w:line="237" w:lineRule="auto"/>
        <w:ind w:right="221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Atestado Médico comprovando estar em pleno gozo das aptidões física</w:t>
      </w:r>
      <w:r w:rsidRPr="00985D8C">
        <w:rPr>
          <w:rFonts w:ascii="Arial" w:hAnsi="Arial" w:cs="Arial"/>
          <w:spacing w:val="-6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mental, com</w:t>
      </w:r>
      <w:r w:rsidRPr="00985D8C">
        <w:rPr>
          <w:rFonts w:ascii="Arial" w:hAnsi="Arial" w:cs="Arial"/>
          <w:spacing w:val="-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assinatura</w:t>
      </w:r>
      <w:r w:rsidRPr="00985D8C">
        <w:rPr>
          <w:rFonts w:ascii="Arial" w:hAnsi="Arial" w:cs="Arial"/>
          <w:spacing w:val="-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carimbo do médico.</w:t>
      </w:r>
    </w:p>
    <w:p w:rsidR="007D0496" w:rsidRPr="00985D8C" w:rsidRDefault="007D0496" w:rsidP="007D0496">
      <w:pPr>
        <w:pStyle w:val="Corpodetexto"/>
        <w:spacing w:before="1"/>
        <w:rPr>
          <w:rFonts w:ascii="Arial" w:hAnsi="Arial" w:cs="Arial"/>
        </w:rPr>
      </w:pPr>
    </w:p>
    <w:p w:rsidR="007D0496" w:rsidRDefault="007D0496" w:rsidP="007D0496">
      <w:pPr>
        <w:pStyle w:val="Corpodetexto"/>
        <w:spacing w:before="9"/>
        <w:rPr>
          <w:sz w:val="21"/>
        </w:rPr>
      </w:pPr>
    </w:p>
    <w:p w:rsidR="007D0496" w:rsidRDefault="007D0496" w:rsidP="007D0496">
      <w:pPr>
        <w:pStyle w:val="Corpodetexto"/>
        <w:spacing w:before="1"/>
        <w:ind w:left="219" w:right="221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FA09AE">
        <w:rPr>
          <w:rFonts w:ascii="Arial" w:hAnsi="Arial"/>
          <w:b/>
        </w:rPr>
        <w:t>11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Ocorrendo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apresentado, seja qual for o momento em que esta for descoberta, o candidato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excluído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pleito,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 para</w:t>
      </w:r>
      <w:r>
        <w:rPr>
          <w:spacing w:val="-1"/>
        </w:rPr>
        <w:t xml:space="preserve"> </w:t>
      </w:r>
      <w:r>
        <w:t>apuração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devida</w:t>
      </w:r>
      <w:r>
        <w:rPr>
          <w:spacing w:val="-5"/>
        </w:rPr>
        <w:t xml:space="preserve"> </w:t>
      </w:r>
      <w:r>
        <w:t>responsabilização</w:t>
      </w:r>
      <w:r>
        <w:rPr>
          <w:spacing w:val="-5"/>
        </w:rPr>
        <w:t xml:space="preserve"> </w:t>
      </w:r>
      <w:r>
        <w:t>legal.</w:t>
      </w:r>
    </w:p>
    <w:p w:rsidR="007D0496" w:rsidRDefault="007D0496" w:rsidP="007D0496">
      <w:pPr>
        <w:pStyle w:val="Corpodetexto"/>
        <w:spacing w:before="9"/>
        <w:rPr>
          <w:sz w:val="23"/>
        </w:rPr>
      </w:pPr>
    </w:p>
    <w:p w:rsidR="007D0496" w:rsidRPr="00985D8C" w:rsidRDefault="00FA09AE" w:rsidP="007D0496">
      <w:pPr>
        <w:pStyle w:val="Corpodetexto"/>
        <w:ind w:left="21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12º</w:t>
      </w:r>
      <w:r w:rsidR="007D0496" w:rsidRPr="00985D8C">
        <w:rPr>
          <w:rFonts w:ascii="Arial" w:hAnsi="Arial" w:cs="Arial"/>
          <w:b/>
          <w:spacing w:val="-5"/>
        </w:rPr>
        <w:t xml:space="preserve"> </w:t>
      </w:r>
      <w:r w:rsidR="007D0496" w:rsidRPr="00985D8C">
        <w:rPr>
          <w:rFonts w:ascii="Arial" w:hAnsi="Arial" w:cs="Arial"/>
        </w:rPr>
        <w:t>- Sobre</w:t>
      </w:r>
      <w:r w:rsidR="007D0496" w:rsidRPr="00985D8C">
        <w:rPr>
          <w:rFonts w:ascii="Arial" w:hAnsi="Arial" w:cs="Arial"/>
          <w:spacing w:val="-2"/>
        </w:rPr>
        <w:t xml:space="preserve"> </w:t>
      </w:r>
      <w:r w:rsidR="007D0496" w:rsidRPr="00985D8C">
        <w:rPr>
          <w:rFonts w:ascii="Arial" w:hAnsi="Arial" w:cs="Arial"/>
        </w:rPr>
        <w:t>a</w:t>
      </w:r>
      <w:r w:rsidR="007D0496" w:rsidRPr="00985D8C">
        <w:rPr>
          <w:rFonts w:ascii="Arial" w:hAnsi="Arial" w:cs="Arial"/>
          <w:spacing w:val="-1"/>
        </w:rPr>
        <w:t xml:space="preserve"> </w:t>
      </w:r>
      <w:r w:rsidR="007D0496" w:rsidRPr="00985D8C">
        <w:rPr>
          <w:rFonts w:ascii="Arial" w:hAnsi="Arial" w:cs="Arial"/>
        </w:rPr>
        <w:t>realização</w:t>
      </w:r>
      <w:r w:rsidR="007D0496" w:rsidRPr="00985D8C">
        <w:rPr>
          <w:rFonts w:ascii="Arial" w:hAnsi="Arial" w:cs="Arial"/>
          <w:spacing w:val="-2"/>
        </w:rPr>
        <w:t xml:space="preserve"> </w:t>
      </w:r>
      <w:r w:rsidR="007D0496" w:rsidRPr="00985D8C">
        <w:rPr>
          <w:rFonts w:ascii="Arial" w:hAnsi="Arial" w:cs="Arial"/>
        </w:rPr>
        <w:t>das</w:t>
      </w:r>
      <w:r w:rsidR="007D0496" w:rsidRPr="00985D8C">
        <w:rPr>
          <w:rFonts w:ascii="Arial" w:hAnsi="Arial" w:cs="Arial"/>
          <w:spacing w:val="-2"/>
        </w:rPr>
        <w:t xml:space="preserve"> </w:t>
      </w:r>
      <w:r w:rsidR="007D0496" w:rsidRPr="00985D8C">
        <w:rPr>
          <w:rFonts w:ascii="Arial" w:hAnsi="Arial" w:cs="Arial"/>
        </w:rPr>
        <w:t>provas/seleção</w:t>
      </w:r>
      <w:r w:rsidR="007D0496" w:rsidRPr="00985D8C">
        <w:rPr>
          <w:rFonts w:ascii="Arial" w:hAnsi="Arial" w:cs="Arial"/>
          <w:spacing w:val="-2"/>
        </w:rPr>
        <w:t xml:space="preserve"> </w:t>
      </w:r>
      <w:r w:rsidR="007D0496" w:rsidRPr="00985D8C">
        <w:rPr>
          <w:rFonts w:ascii="Arial" w:hAnsi="Arial" w:cs="Arial"/>
        </w:rPr>
        <w:t>prévia:</w:t>
      </w:r>
    </w:p>
    <w:p w:rsidR="0059081A" w:rsidRPr="00985D8C" w:rsidRDefault="0059081A" w:rsidP="007D0496">
      <w:pPr>
        <w:pStyle w:val="Corpodetexto"/>
        <w:ind w:left="219"/>
        <w:jc w:val="both"/>
        <w:rPr>
          <w:rFonts w:ascii="Arial" w:hAnsi="Arial" w:cs="Arial"/>
        </w:rPr>
      </w:pPr>
    </w:p>
    <w:p w:rsidR="007D0496" w:rsidRPr="00985D8C" w:rsidRDefault="007D0496" w:rsidP="0059081A">
      <w:pPr>
        <w:spacing w:before="69" w:line="247" w:lineRule="auto"/>
        <w:ind w:right="218"/>
        <w:rPr>
          <w:rFonts w:ascii="Arial" w:hAnsi="Arial" w:cs="Arial"/>
          <w:sz w:val="24"/>
        </w:rPr>
      </w:pPr>
      <w:r w:rsidRPr="00985D8C">
        <w:rPr>
          <w:rFonts w:ascii="Arial" w:hAnsi="Arial" w:cs="Arial"/>
          <w:b/>
          <w:sz w:val="24"/>
        </w:rPr>
        <w:t>Parágrafo</w:t>
      </w:r>
      <w:r w:rsidRPr="00985D8C">
        <w:rPr>
          <w:rFonts w:ascii="Arial" w:hAnsi="Arial" w:cs="Arial"/>
          <w:b/>
          <w:spacing w:val="25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Primeiro</w:t>
      </w:r>
      <w:r w:rsidRPr="00985D8C">
        <w:rPr>
          <w:rFonts w:ascii="Arial" w:hAnsi="Arial" w:cs="Arial"/>
          <w:b/>
          <w:spacing w:val="29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2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Em</w:t>
      </w:r>
      <w:r w:rsidRPr="00985D8C">
        <w:rPr>
          <w:rFonts w:ascii="Arial" w:hAnsi="Arial" w:cs="Arial"/>
          <w:spacing w:val="15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caso</w:t>
      </w:r>
      <w:r w:rsidRPr="00985D8C">
        <w:rPr>
          <w:rFonts w:ascii="Arial" w:hAnsi="Arial" w:cs="Arial"/>
          <w:spacing w:val="2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2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empate</w:t>
      </w:r>
      <w:r w:rsidRPr="00985D8C">
        <w:rPr>
          <w:rFonts w:ascii="Arial" w:hAnsi="Arial" w:cs="Arial"/>
          <w:spacing w:val="25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serão</w:t>
      </w:r>
      <w:r w:rsidRPr="00985D8C">
        <w:rPr>
          <w:rFonts w:ascii="Arial" w:hAnsi="Arial" w:cs="Arial"/>
          <w:spacing w:val="2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critérios</w:t>
      </w:r>
      <w:r w:rsidRPr="00985D8C">
        <w:rPr>
          <w:rFonts w:ascii="Arial" w:hAnsi="Arial" w:cs="Arial"/>
          <w:spacing w:val="19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para</w:t>
      </w:r>
      <w:r w:rsidRPr="00985D8C">
        <w:rPr>
          <w:rFonts w:ascii="Arial" w:hAnsi="Arial" w:cs="Arial"/>
          <w:spacing w:val="19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</w:t>
      </w:r>
      <w:r w:rsidRPr="00985D8C">
        <w:rPr>
          <w:rFonts w:ascii="Arial" w:hAnsi="Arial" w:cs="Arial"/>
          <w:spacing w:val="-6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classificação:</w:t>
      </w:r>
    </w:p>
    <w:p w:rsidR="007D0496" w:rsidRPr="00985D8C" w:rsidRDefault="007D0496" w:rsidP="007D0496">
      <w:pPr>
        <w:pStyle w:val="PargrafodaLista"/>
        <w:numPr>
          <w:ilvl w:val="1"/>
          <w:numId w:val="9"/>
        </w:numPr>
        <w:tabs>
          <w:tab w:val="left" w:pos="1286"/>
        </w:tabs>
        <w:spacing w:line="264" w:lineRule="exact"/>
        <w:ind w:hanging="361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Maior</w:t>
      </w:r>
      <w:r w:rsidRPr="00985D8C">
        <w:rPr>
          <w:rFonts w:ascii="Arial" w:hAnsi="Arial" w:cs="Arial"/>
          <w:spacing w:val="-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idade;</w:t>
      </w:r>
    </w:p>
    <w:p w:rsidR="007D0496" w:rsidRPr="00985D8C" w:rsidRDefault="007D0496" w:rsidP="007D0496">
      <w:pPr>
        <w:pStyle w:val="PargrafodaLista"/>
        <w:numPr>
          <w:ilvl w:val="1"/>
          <w:numId w:val="9"/>
        </w:numPr>
        <w:tabs>
          <w:tab w:val="left" w:pos="1286"/>
        </w:tabs>
        <w:spacing w:before="2"/>
        <w:ind w:hanging="361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Maior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número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-3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filhos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menores</w:t>
      </w:r>
      <w:r w:rsidRPr="00985D8C">
        <w:rPr>
          <w:rFonts w:ascii="Arial" w:hAnsi="Arial" w:cs="Arial"/>
          <w:spacing w:val="-3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18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anos.</w:t>
      </w:r>
    </w:p>
    <w:p w:rsidR="007D0496" w:rsidRPr="00985D8C" w:rsidRDefault="007D0496" w:rsidP="007D0496">
      <w:pPr>
        <w:pStyle w:val="Corpodetexto"/>
        <w:spacing w:before="7"/>
        <w:rPr>
          <w:rFonts w:ascii="Arial" w:hAnsi="Arial" w:cs="Arial"/>
          <w:sz w:val="23"/>
        </w:rPr>
      </w:pPr>
    </w:p>
    <w:p w:rsidR="007D0496" w:rsidRPr="00985D8C" w:rsidRDefault="007D0496" w:rsidP="0059081A">
      <w:pPr>
        <w:spacing w:line="242" w:lineRule="auto"/>
        <w:ind w:right="218"/>
        <w:rPr>
          <w:rFonts w:ascii="Arial" w:hAnsi="Arial" w:cs="Arial"/>
          <w:sz w:val="24"/>
        </w:rPr>
      </w:pPr>
      <w:r w:rsidRPr="00985D8C">
        <w:rPr>
          <w:rFonts w:ascii="Arial" w:hAnsi="Arial" w:cs="Arial"/>
          <w:b/>
          <w:sz w:val="24"/>
        </w:rPr>
        <w:t>Parágrafo</w:t>
      </w:r>
      <w:r w:rsidRPr="00985D8C">
        <w:rPr>
          <w:rFonts w:ascii="Arial" w:hAnsi="Arial" w:cs="Arial"/>
          <w:b/>
          <w:spacing w:val="53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Segundo</w:t>
      </w:r>
      <w:r w:rsidRPr="00985D8C">
        <w:rPr>
          <w:rFonts w:ascii="Arial" w:hAnsi="Arial" w:cs="Arial"/>
          <w:b/>
          <w:spacing w:val="53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5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Os</w:t>
      </w:r>
      <w:r w:rsidRPr="00985D8C">
        <w:rPr>
          <w:rFonts w:ascii="Arial" w:hAnsi="Arial" w:cs="Arial"/>
          <w:spacing w:val="50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candidatos</w:t>
      </w:r>
      <w:r w:rsidRPr="00985D8C">
        <w:rPr>
          <w:rFonts w:ascii="Arial" w:hAnsi="Arial" w:cs="Arial"/>
          <w:spacing w:val="49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deverão</w:t>
      </w:r>
      <w:r w:rsidRPr="00985D8C">
        <w:rPr>
          <w:rFonts w:ascii="Arial" w:hAnsi="Arial" w:cs="Arial"/>
          <w:spacing w:val="5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observar</w:t>
      </w:r>
      <w:r w:rsidRPr="00985D8C">
        <w:rPr>
          <w:rFonts w:ascii="Arial" w:hAnsi="Arial" w:cs="Arial"/>
          <w:spacing w:val="50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as</w:t>
      </w:r>
      <w:r w:rsidRPr="00985D8C">
        <w:rPr>
          <w:rFonts w:ascii="Arial" w:hAnsi="Arial" w:cs="Arial"/>
          <w:spacing w:val="50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seguintes</w:t>
      </w:r>
      <w:proofErr w:type="gramStart"/>
      <w:r w:rsidR="0097782B">
        <w:rPr>
          <w:rFonts w:ascii="Arial" w:hAnsi="Arial" w:cs="Arial"/>
          <w:sz w:val="24"/>
        </w:rPr>
        <w:t xml:space="preserve"> </w:t>
      </w:r>
      <w:r w:rsidRPr="00985D8C">
        <w:rPr>
          <w:rFonts w:ascii="Arial" w:hAnsi="Arial" w:cs="Arial"/>
          <w:spacing w:val="-64"/>
          <w:sz w:val="24"/>
        </w:rPr>
        <w:t xml:space="preserve"> </w:t>
      </w:r>
      <w:proofErr w:type="gramEnd"/>
      <w:r w:rsidRPr="00985D8C">
        <w:rPr>
          <w:rFonts w:ascii="Arial" w:hAnsi="Arial" w:cs="Arial"/>
          <w:sz w:val="24"/>
        </w:rPr>
        <w:t>regras:</w:t>
      </w:r>
    </w:p>
    <w:p w:rsidR="007D0496" w:rsidRPr="00985D8C" w:rsidRDefault="007D0496" w:rsidP="007D0496">
      <w:pPr>
        <w:pStyle w:val="Corpodetexto"/>
        <w:spacing w:before="9"/>
        <w:rPr>
          <w:rFonts w:ascii="Arial" w:hAnsi="Arial" w:cs="Arial"/>
          <w:sz w:val="23"/>
        </w:rPr>
      </w:pPr>
    </w:p>
    <w:p w:rsidR="007D0496" w:rsidRPr="00985D8C" w:rsidRDefault="007D0496" w:rsidP="007D0496">
      <w:pPr>
        <w:pStyle w:val="PargrafodaLista"/>
        <w:numPr>
          <w:ilvl w:val="0"/>
          <w:numId w:val="14"/>
        </w:numPr>
        <w:tabs>
          <w:tab w:val="left" w:pos="1128"/>
        </w:tabs>
        <w:ind w:right="210" w:firstLine="0"/>
        <w:jc w:val="both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comparecer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="0059081A" w:rsidRPr="00985D8C">
        <w:rPr>
          <w:rFonts w:ascii="Arial" w:hAnsi="Arial" w:cs="Arial"/>
          <w:spacing w:val="1"/>
          <w:sz w:val="24"/>
        </w:rPr>
        <w:t xml:space="preserve">no Cras </w:t>
      </w:r>
      <w:r w:rsidR="0059081A" w:rsidRPr="00985D8C">
        <w:rPr>
          <w:rFonts w:ascii="Arial" w:hAnsi="Arial" w:cs="Arial"/>
          <w:sz w:val="24"/>
        </w:rPr>
        <w:t xml:space="preserve">– Centro de Referência da Assistência Social – Rua Vereador João Fuzetti n. 360 </w:t>
      </w:r>
      <w:r w:rsidRPr="00985D8C">
        <w:rPr>
          <w:rFonts w:ascii="Arial" w:hAnsi="Arial" w:cs="Arial"/>
          <w:sz w:val="24"/>
        </w:rPr>
        <w:t>-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local da prova escrita, com 30 (trinta) minutos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antecedência;</w:t>
      </w:r>
    </w:p>
    <w:p w:rsidR="007D0496" w:rsidRPr="00985D8C" w:rsidRDefault="007D0496" w:rsidP="007D0496">
      <w:pPr>
        <w:pStyle w:val="Corpodetexto"/>
        <w:rPr>
          <w:rFonts w:ascii="Arial" w:hAnsi="Arial" w:cs="Arial"/>
        </w:rPr>
      </w:pPr>
    </w:p>
    <w:p w:rsidR="007D0496" w:rsidRPr="00985D8C" w:rsidRDefault="007D0496" w:rsidP="007D0496">
      <w:pPr>
        <w:pStyle w:val="PargrafodaLista"/>
        <w:numPr>
          <w:ilvl w:val="0"/>
          <w:numId w:val="14"/>
        </w:numPr>
        <w:tabs>
          <w:tab w:val="left" w:pos="1166"/>
        </w:tabs>
        <w:spacing w:line="242" w:lineRule="auto"/>
        <w:ind w:right="215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prova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terá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duração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03</w:t>
      </w:r>
      <w:r w:rsidRPr="00985D8C">
        <w:rPr>
          <w:rFonts w:ascii="Arial" w:hAnsi="Arial" w:cs="Arial"/>
          <w:spacing w:val="3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(três)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horas,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com</w:t>
      </w:r>
      <w:r w:rsidRPr="00985D8C">
        <w:rPr>
          <w:rFonts w:ascii="Arial" w:hAnsi="Arial" w:cs="Arial"/>
          <w:spacing w:val="3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início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às</w:t>
      </w:r>
      <w:r w:rsidRPr="00985D8C">
        <w:rPr>
          <w:rFonts w:ascii="Arial" w:hAnsi="Arial" w:cs="Arial"/>
          <w:spacing w:val="42"/>
          <w:sz w:val="24"/>
        </w:rPr>
        <w:t xml:space="preserve"> </w:t>
      </w:r>
      <w:r w:rsidR="00985D8C" w:rsidRPr="00985D8C">
        <w:rPr>
          <w:rFonts w:ascii="Arial" w:hAnsi="Arial" w:cs="Arial"/>
          <w:sz w:val="24"/>
        </w:rPr>
        <w:t>09h</w:t>
      </w:r>
      <w:r w:rsidRPr="00985D8C">
        <w:rPr>
          <w:rFonts w:ascii="Arial" w:hAnsi="Arial" w:cs="Arial"/>
          <w:sz w:val="24"/>
        </w:rPr>
        <w:t>00</w:t>
      </w:r>
      <w:r w:rsidRPr="00985D8C">
        <w:rPr>
          <w:rFonts w:ascii="Arial" w:hAnsi="Arial" w:cs="Arial"/>
          <w:spacing w:val="3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proofErr w:type="gramStart"/>
      <w:r w:rsidR="0097782B">
        <w:rPr>
          <w:rFonts w:ascii="Arial" w:hAnsi="Arial" w:cs="Arial"/>
          <w:sz w:val="24"/>
        </w:rPr>
        <w:t xml:space="preserve"> </w:t>
      </w:r>
      <w:r w:rsidRPr="00985D8C">
        <w:rPr>
          <w:rFonts w:ascii="Arial" w:hAnsi="Arial" w:cs="Arial"/>
          <w:spacing w:val="-64"/>
          <w:sz w:val="24"/>
        </w:rPr>
        <w:t xml:space="preserve"> </w:t>
      </w:r>
      <w:proofErr w:type="gramEnd"/>
      <w:r w:rsidRPr="00985D8C">
        <w:rPr>
          <w:rFonts w:ascii="Arial" w:hAnsi="Arial" w:cs="Arial"/>
          <w:sz w:val="24"/>
        </w:rPr>
        <w:t>término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="00985D8C" w:rsidRPr="00985D8C">
        <w:rPr>
          <w:rFonts w:ascii="Arial" w:hAnsi="Arial" w:cs="Arial"/>
          <w:sz w:val="24"/>
        </w:rPr>
        <w:t>às 12h</w:t>
      </w:r>
      <w:r w:rsidRPr="00985D8C">
        <w:rPr>
          <w:rFonts w:ascii="Arial" w:hAnsi="Arial" w:cs="Arial"/>
          <w:sz w:val="24"/>
        </w:rPr>
        <w:t>00;</w:t>
      </w:r>
    </w:p>
    <w:p w:rsidR="007D0496" w:rsidRPr="00985D8C" w:rsidRDefault="007D0496" w:rsidP="007D0496">
      <w:pPr>
        <w:pStyle w:val="Corpodetexto"/>
        <w:spacing w:before="9"/>
        <w:rPr>
          <w:rFonts w:ascii="Arial" w:hAnsi="Arial" w:cs="Arial"/>
          <w:sz w:val="23"/>
        </w:rPr>
      </w:pPr>
    </w:p>
    <w:p w:rsidR="00985D8C" w:rsidRPr="00985D8C" w:rsidRDefault="007D0496" w:rsidP="0059081A">
      <w:pPr>
        <w:pStyle w:val="PargrafodaLista"/>
        <w:numPr>
          <w:ilvl w:val="0"/>
          <w:numId w:val="14"/>
        </w:numPr>
        <w:tabs>
          <w:tab w:val="left" w:pos="1195"/>
        </w:tabs>
        <w:spacing w:line="480" w:lineRule="auto"/>
        <w:ind w:right="988" w:firstLine="0"/>
        <w:rPr>
          <w:rFonts w:ascii="Arial" w:hAnsi="Arial" w:cs="Arial"/>
          <w:sz w:val="24"/>
        </w:rPr>
      </w:pPr>
      <w:r w:rsidRPr="00985D8C">
        <w:rPr>
          <w:rFonts w:ascii="Arial" w:hAnsi="Arial" w:cs="Arial"/>
          <w:sz w:val="24"/>
        </w:rPr>
        <w:t>– Os portões serão fechados às 8hrs50min</w:t>
      </w:r>
      <w:proofErr w:type="gramStart"/>
      <w:r w:rsidRPr="00985D8C">
        <w:rPr>
          <w:rFonts w:ascii="Arial" w:hAnsi="Arial" w:cs="Arial"/>
          <w:sz w:val="24"/>
        </w:rPr>
        <w:t>.,</w:t>
      </w:r>
      <w:proofErr w:type="gramEnd"/>
      <w:r w:rsidRPr="00985D8C">
        <w:rPr>
          <w:rFonts w:ascii="Arial" w:hAnsi="Arial" w:cs="Arial"/>
          <w:sz w:val="24"/>
        </w:rPr>
        <w:t xml:space="preserve"> impreterivelmente;</w:t>
      </w:r>
      <w:r w:rsidRPr="00985D8C">
        <w:rPr>
          <w:rFonts w:ascii="Arial" w:hAnsi="Arial" w:cs="Arial"/>
          <w:spacing w:val="-64"/>
          <w:sz w:val="24"/>
        </w:rPr>
        <w:t xml:space="preserve"> </w:t>
      </w:r>
    </w:p>
    <w:p w:rsidR="0059081A" w:rsidRPr="00985D8C" w:rsidRDefault="007D0496" w:rsidP="0059081A">
      <w:pPr>
        <w:pStyle w:val="PargrafodaLista"/>
        <w:numPr>
          <w:ilvl w:val="0"/>
          <w:numId w:val="14"/>
        </w:numPr>
        <w:tabs>
          <w:tab w:val="left" w:pos="1195"/>
        </w:tabs>
        <w:spacing w:line="480" w:lineRule="auto"/>
        <w:ind w:right="988" w:firstLine="0"/>
        <w:rPr>
          <w:rFonts w:ascii="Arial" w:hAnsi="Arial" w:cs="Arial"/>
          <w:sz w:val="24"/>
        </w:rPr>
      </w:pPr>
      <w:bookmarkStart w:id="0" w:name="_GoBack"/>
      <w:bookmarkEnd w:id="0"/>
      <w:r w:rsidRPr="00985D8C">
        <w:rPr>
          <w:rFonts w:ascii="Arial" w:hAnsi="Arial" w:cs="Arial"/>
          <w:spacing w:val="-2"/>
          <w:sz w:val="24"/>
        </w:rPr>
        <w:lastRenderedPageBreak/>
        <w:t xml:space="preserve"> </w:t>
      </w:r>
      <w:r w:rsidRPr="00985D8C">
        <w:rPr>
          <w:rFonts w:ascii="Arial" w:hAnsi="Arial" w:cs="Arial"/>
          <w:sz w:val="24"/>
        </w:rPr>
        <w:t>–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Em</w:t>
      </w:r>
      <w:r w:rsidRPr="00985D8C">
        <w:rPr>
          <w:rFonts w:ascii="Arial" w:hAnsi="Arial" w:cs="Arial"/>
          <w:spacing w:val="-8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hipótese</w:t>
      </w:r>
      <w:r w:rsidRPr="00985D8C">
        <w:rPr>
          <w:rFonts w:ascii="Arial" w:hAnsi="Arial" w:cs="Arial"/>
          <w:spacing w:val="-5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alguma serão permitidos atrasos.</w:t>
      </w:r>
    </w:p>
    <w:p w:rsidR="00985D8C" w:rsidRDefault="007D0496" w:rsidP="0059081A">
      <w:pPr>
        <w:pStyle w:val="Corpodetexto"/>
        <w:spacing w:line="484" w:lineRule="auto"/>
        <w:ind w:left="925" w:right="214" w:hanging="925"/>
        <w:rPr>
          <w:rFonts w:ascii="Arial" w:hAnsi="Arial" w:cs="Arial"/>
        </w:rPr>
      </w:pPr>
      <w:r w:rsidRPr="00985D8C">
        <w:rPr>
          <w:rFonts w:ascii="Arial" w:hAnsi="Arial" w:cs="Arial"/>
          <w:b/>
        </w:rPr>
        <w:t xml:space="preserve">Parágrafo Terceiro </w:t>
      </w:r>
      <w:r w:rsidRPr="00985D8C">
        <w:rPr>
          <w:rFonts w:ascii="Arial" w:hAnsi="Arial" w:cs="Arial"/>
        </w:rPr>
        <w:t>– Os candidatos deverão apresentar-se munidos de:</w:t>
      </w:r>
    </w:p>
    <w:p w:rsidR="007D0496" w:rsidRPr="00985D8C" w:rsidRDefault="00985D8C" w:rsidP="0059081A">
      <w:pPr>
        <w:pStyle w:val="Corpodetexto"/>
        <w:spacing w:line="484" w:lineRule="auto"/>
        <w:ind w:left="925" w:right="214" w:hanging="9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7D0496" w:rsidRPr="00985D8C">
        <w:rPr>
          <w:rFonts w:ascii="Arial" w:hAnsi="Arial" w:cs="Arial"/>
          <w:spacing w:val="-64"/>
        </w:rPr>
        <w:t xml:space="preserve"> </w:t>
      </w:r>
      <w:r w:rsidR="007D0496" w:rsidRPr="00985D8C">
        <w:rPr>
          <w:rFonts w:ascii="Arial" w:hAnsi="Arial" w:cs="Arial"/>
        </w:rPr>
        <w:t>I –</w:t>
      </w:r>
      <w:r w:rsidR="007D0496" w:rsidRPr="00985D8C">
        <w:rPr>
          <w:rFonts w:ascii="Arial" w:hAnsi="Arial" w:cs="Arial"/>
          <w:spacing w:val="1"/>
        </w:rPr>
        <w:t xml:space="preserve"> </w:t>
      </w:r>
      <w:r w:rsidR="007D0496" w:rsidRPr="00985D8C">
        <w:rPr>
          <w:rFonts w:ascii="Arial" w:hAnsi="Arial" w:cs="Arial"/>
        </w:rPr>
        <w:t>Cédula de Identidade</w:t>
      </w:r>
      <w:r w:rsidR="007D0496" w:rsidRPr="00985D8C">
        <w:rPr>
          <w:rFonts w:ascii="Arial" w:hAnsi="Arial" w:cs="Arial"/>
          <w:spacing w:val="-4"/>
        </w:rPr>
        <w:t xml:space="preserve"> </w:t>
      </w:r>
      <w:r w:rsidR="007D0496" w:rsidRPr="00985D8C">
        <w:rPr>
          <w:rFonts w:ascii="Arial" w:hAnsi="Arial" w:cs="Arial"/>
        </w:rPr>
        <w:t>original;</w:t>
      </w:r>
    </w:p>
    <w:p w:rsidR="007D0496" w:rsidRPr="00985D8C" w:rsidRDefault="007D0496" w:rsidP="007D0496">
      <w:pPr>
        <w:pStyle w:val="Corpodetexto"/>
        <w:spacing w:line="270" w:lineRule="exact"/>
        <w:ind w:left="925"/>
        <w:jc w:val="both"/>
        <w:rPr>
          <w:rFonts w:ascii="Arial" w:hAnsi="Arial" w:cs="Arial"/>
        </w:rPr>
      </w:pPr>
      <w:r w:rsidRPr="00985D8C">
        <w:rPr>
          <w:rFonts w:ascii="Arial" w:hAnsi="Arial" w:cs="Arial"/>
        </w:rPr>
        <w:t>II –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Caneta</w:t>
      </w:r>
      <w:r w:rsidRPr="00985D8C">
        <w:rPr>
          <w:rFonts w:ascii="Arial" w:hAnsi="Arial" w:cs="Arial"/>
          <w:spacing w:val="-4"/>
        </w:rPr>
        <w:t xml:space="preserve"> </w:t>
      </w:r>
      <w:r w:rsidRPr="00985D8C">
        <w:rPr>
          <w:rFonts w:ascii="Arial" w:hAnsi="Arial" w:cs="Arial"/>
        </w:rPr>
        <w:t>esferográfica preta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ou</w:t>
      </w:r>
      <w:r w:rsidRPr="00985D8C">
        <w:rPr>
          <w:rFonts w:ascii="Arial" w:hAnsi="Arial" w:cs="Arial"/>
          <w:spacing w:val="-4"/>
        </w:rPr>
        <w:t xml:space="preserve"> </w:t>
      </w:r>
      <w:r w:rsidRPr="00985D8C">
        <w:rPr>
          <w:rFonts w:ascii="Arial" w:hAnsi="Arial" w:cs="Arial"/>
        </w:rPr>
        <w:t>azul,</w:t>
      </w:r>
      <w:r w:rsidRPr="00985D8C">
        <w:rPr>
          <w:rFonts w:ascii="Arial" w:hAnsi="Arial" w:cs="Arial"/>
          <w:spacing w:val="-4"/>
        </w:rPr>
        <w:t xml:space="preserve"> </w:t>
      </w:r>
      <w:r w:rsidRPr="00985D8C">
        <w:rPr>
          <w:rFonts w:ascii="Arial" w:hAnsi="Arial" w:cs="Arial"/>
        </w:rPr>
        <w:t>lápis preto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nº</w:t>
      </w:r>
      <w:r w:rsidRPr="00985D8C">
        <w:rPr>
          <w:rFonts w:ascii="Arial" w:hAnsi="Arial" w:cs="Arial"/>
          <w:spacing w:val="-2"/>
        </w:rPr>
        <w:t xml:space="preserve"> </w:t>
      </w:r>
      <w:r w:rsidRPr="00985D8C">
        <w:rPr>
          <w:rFonts w:ascii="Arial" w:hAnsi="Arial" w:cs="Arial"/>
        </w:rPr>
        <w:t>02, borracha.</w:t>
      </w:r>
    </w:p>
    <w:p w:rsidR="007D0496" w:rsidRPr="00985D8C" w:rsidRDefault="007D0496" w:rsidP="007D0496">
      <w:pPr>
        <w:pStyle w:val="Corpodetexto"/>
        <w:spacing w:before="2"/>
        <w:rPr>
          <w:rFonts w:ascii="Arial" w:hAnsi="Arial" w:cs="Arial"/>
          <w:sz w:val="23"/>
        </w:rPr>
      </w:pPr>
    </w:p>
    <w:p w:rsidR="007D0496" w:rsidRPr="00985D8C" w:rsidRDefault="007D0496" w:rsidP="0059081A">
      <w:pPr>
        <w:pStyle w:val="Corpodetexto"/>
        <w:spacing w:line="242" w:lineRule="auto"/>
        <w:ind w:left="925" w:right="215" w:hanging="925"/>
        <w:jc w:val="both"/>
        <w:rPr>
          <w:rFonts w:ascii="Arial" w:hAnsi="Arial" w:cs="Arial"/>
        </w:rPr>
      </w:pPr>
      <w:r w:rsidRPr="00985D8C">
        <w:rPr>
          <w:rFonts w:ascii="Arial" w:hAnsi="Arial" w:cs="Arial"/>
          <w:b/>
        </w:rPr>
        <w:t>Parágrafo</w:t>
      </w:r>
      <w:r w:rsidRPr="00985D8C">
        <w:rPr>
          <w:rFonts w:ascii="Arial" w:hAnsi="Arial" w:cs="Arial"/>
          <w:b/>
          <w:spacing w:val="1"/>
        </w:rPr>
        <w:t xml:space="preserve"> </w:t>
      </w:r>
      <w:r w:rsidRPr="00985D8C">
        <w:rPr>
          <w:rFonts w:ascii="Arial" w:hAnsi="Arial" w:cs="Arial"/>
          <w:b/>
        </w:rPr>
        <w:t>Quarto</w:t>
      </w:r>
      <w:r w:rsidRPr="00985D8C">
        <w:rPr>
          <w:rFonts w:ascii="Arial" w:hAnsi="Arial" w:cs="Arial"/>
          <w:b/>
          <w:spacing w:val="1"/>
        </w:rPr>
        <w:t xml:space="preserve"> </w:t>
      </w:r>
      <w:r w:rsidRPr="00985D8C">
        <w:rPr>
          <w:rFonts w:ascii="Arial" w:hAnsi="Arial" w:cs="Arial"/>
        </w:rPr>
        <w:t>–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Não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será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permitido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aos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candidatos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o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uso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de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materiais para consulta, tais como: breves anotações, livros, celulares,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calculadoras</w:t>
      </w:r>
      <w:r w:rsidRPr="00985D8C">
        <w:rPr>
          <w:rFonts w:ascii="Arial" w:hAnsi="Arial" w:cs="Arial"/>
          <w:spacing w:val="-5"/>
        </w:rPr>
        <w:t xml:space="preserve"> </w:t>
      </w:r>
      <w:r w:rsidRPr="00985D8C">
        <w:rPr>
          <w:rFonts w:ascii="Arial" w:hAnsi="Arial" w:cs="Arial"/>
        </w:rPr>
        <w:t>etc.</w:t>
      </w:r>
    </w:p>
    <w:p w:rsidR="007D0496" w:rsidRPr="00985D8C" w:rsidRDefault="007D0496" w:rsidP="007D0496">
      <w:pPr>
        <w:pStyle w:val="Corpodetexto"/>
        <w:spacing w:before="4"/>
        <w:rPr>
          <w:rFonts w:ascii="Arial" w:hAnsi="Arial" w:cs="Arial"/>
          <w:sz w:val="23"/>
        </w:rPr>
      </w:pPr>
    </w:p>
    <w:p w:rsidR="007D0496" w:rsidRPr="00985D8C" w:rsidRDefault="007D0496" w:rsidP="0059081A">
      <w:pPr>
        <w:pStyle w:val="Corpodetexto"/>
        <w:spacing w:line="242" w:lineRule="auto"/>
        <w:ind w:left="925" w:right="224" w:hanging="1067"/>
        <w:jc w:val="both"/>
        <w:rPr>
          <w:rFonts w:ascii="Arial" w:hAnsi="Arial" w:cs="Arial"/>
        </w:rPr>
      </w:pPr>
      <w:r w:rsidRPr="00985D8C">
        <w:rPr>
          <w:rFonts w:ascii="Arial" w:hAnsi="Arial" w:cs="Arial"/>
          <w:b/>
        </w:rPr>
        <w:t xml:space="preserve">Parágrafo Quinto </w:t>
      </w:r>
      <w:r w:rsidRPr="00985D8C">
        <w:rPr>
          <w:rFonts w:ascii="Arial" w:hAnsi="Arial" w:cs="Arial"/>
        </w:rPr>
        <w:t>– O desrespeito a quaisquer das regras implicará na</w:t>
      </w:r>
      <w:r w:rsidRPr="00985D8C">
        <w:rPr>
          <w:rFonts w:ascii="Arial" w:hAnsi="Arial" w:cs="Arial"/>
          <w:spacing w:val="1"/>
        </w:rPr>
        <w:t xml:space="preserve"> </w:t>
      </w:r>
      <w:r w:rsidRPr="00985D8C">
        <w:rPr>
          <w:rFonts w:ascii="Arial" w:hAnsi="Arial" w:cs="Arial"/>
        </w:rPr>
        <w:t>imediata desclassificação do candidato.</w:t>
      </w:r>
    </w:p>
    <w:p w:rsidR="007D0496" w:rsidRPr="00985D8C" w:rsidRDefault="007D0496" w:rsidP="007D0496">
      <w:pPr>
        <w:pStyle w:val="Corpodetexto"/>
        <w:spacing w:before="4"/>
        <w:rPr>
          <w:rFonts w:ascii="Arial" w:hAnsi="Arial" w:cs="Arial"/>
          <w:sz w:val="23"/>
        </w:rPr>
      </w:pPr>
    </w:p>
    <w:p w:rsidR="007D0496" w:rsidRPr="00985D8C" w:rsidRDefault="007D0496" w:rsidP="0059081A">
      <w:pPr>
        <w:ind w:left="219" w:hanging="219"/>
        <w:rPr>
          <w:rFonts w:ascii="Arial" w:hAnsi="Arial" w:cs="Arial"/>
          <w:sz w:val="24"/>
        </w:rPr>
      </w:pPr>
      <w:r w:rsidRPr="00985D8C">
        <w:rPr>
          <w:rFonts w:ascii="Arial" w:hAnsi="Arial" w:cs="Arial"/>
          <w:b/>
          <w:sz w:val="24"/>
        </w:rPr>
        <w:t>Artigo</w:t>
      </w:r>
      <w:r w:rsidRPr="00985D8C">
        <w:rPr>
          <w:rFonts w:ascii="Arial" w:hAnsi="Arial" w:cs="Arial"/>
          <w:b/>
          <w:spacing w:val="1"/>
          <w:sz w:val="24"/>
        </w:rPr>
        <w:t xml:space="preserve"> </w:t>
      </w:r>
      <w:r w:rsidR="00F901F9">
        <w:rPr>
          <w:rFonts w:ascii="Arial" w:hAnsi="Arial" w:cs="Arial"/>
          <w:b/>
          <w:sz w:val="24"/>
        </w:rPr>
        <w:t>1</w:t>
      </w:r>
      <w:r w:rsidR="00FA09AE">
        <w:rPr>
          <w:rFonts w:ascii="Arial" w:hAnsi="Arial" w:cs="Arial"/>
          <w:b/>
          <w:sz w:val="24"/>
        </w:rPr>
        <w:t>3º</w:t>
      </w:r>
      <w:r w:rsidRPr="00985D8C">
        <w:rPr>
          <w:rFonts w:ascii="Arial" w:hAnsi="Arial" w:cs="Arial"/>
          <w:b/>
          <w:spacing w:val="-6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- Sobre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realização</w:t>
      </w:r>
      <w:r w:rsidRPr="00985D8C">
        <w:rPr>
          <w:rFonts w:ascii="Arial" w:hAnsi="Arial" w:cs="Arial"/>
          <w:spacing w:val="-2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da</w:t>
      </w:r>
      <w:r w:rsidRPr="00985D8C">
        <w:rPr>
          <w:rFonts w:ascii="Arial" w:hAnsi="Arial" w:cs="Arial"/>
          <w:spacing w:val="-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eleição:</w:t>
      </w:r>
    </w:p>
    <w:p w:rsidR="007D0496" w:rsidRPr="00985D8C" w:rsidRDefault="007D0496" w:rsidP="0059081A">
      <w:pPr>
        <w:ind w:right="214"/>
        <w:jc w:val="both"/>
        <w:rPr>
          <w:rFonts w:ascii="Arial" w:hAnsi="Arial" w:cs="Arial"/>
          <w:b/>
          <w:sz w:val="24"/>
        </w:rPr>
      </w:pPr>
      <w:r w:rsidRPr="00985D8C">
        <w:rPr>
          <w:rFonts w:ascii="Arial" w:hAnsi="Arial" w:cs="Arial"/>
          <w:b/>
          <w:sz w:val="24"/>
        </w:rPr>
        <w:t xml:space="preserve">Parágrafo Primeiro </w:t>
      </w:r>
      <w:r w:rsidRPr="00985D8C">
        <w:rPr>
          <w:rFonts w:ascii="Arial" w:hAnsi="Arial" w:cs="Arial"/>
          <w:sz w:val="24"/>
        </w:rPr>
        <w:t>- A eleição dos membros que comporão o Conselho</w:t>
      </w:r>
      <w:r w:rsidRPr="00985D8C">
        <w:rPr>
          <w:rFonts w:ascii="Arial" w:hAnsi="Arial" w:cs="Arial"/>
          <w:spacing w:val="-6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Tutelar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Direitos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Criança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do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Adolescente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de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985D8C">
        <w:rPr>
          <w:rFonts w:ascii="Arial" w:hAnsi="Arial" w:cs="Arial"/>
          <w:sz w:val="24"/>
        </w:rPr>
        <w:t>Marumbi</w:t>
      </w:r>
      <w:proofErr w:type="spellEnd"/>
      <w:r w:rsidR="00985D8C">
        <w:rPr>
          <w:rFonts w:ascii="Arial" w:hAnsi="Arial" w:cs="Arial"/>
          <w:sz w:val="24"/>
        </w:rPr>
        <w:t xml:space="preserve"> para SUPLENTES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será</w:t>
      </w:r>
      <w:r w:rsidRPr="00985D8C">
        <w:rPr>
          <w:rFonts w:ascii="Arial" w:hAnsi="Arial" w:cs="Arial"/>
          <w:spacing w:val="-64"/>
          <w:sz w:val="24"/>
        </w:rPr>
        <w:t xml:space="preserve"> </w:t>
      </w:r>
      <w:r w:rsidRPr="00985D8C">
        <w:rPr>
          <w:rFonts w:ascii="Arial" w:hAnsi="Arial" w:cs="Arial"/>
          <w:sz w:val="24"/>
        </w:rPr>
        <w:t>realizada na data estabelecida no cronograma constante do art. 8º deste</w:t>
      </w:r>
      <w:r w:rsidRPr="00985D8C">
        <w:rPr>
          <w:rFonts w:ascii="Arial" w:hAnsi="Arial" w:cs="Arial"/>
          <w:spacing w:val="1"/>
          <w:sz w:val="24"/>
        </w:rPr>
        <w:t xml:space="preserve"> </w:t>
      </w:r>
      <w:r w:rsidRPr="00985D8C">
        <w:rPr>
          <w:rFonts w:ascii="Arial" w:hAnsi="Arial" w:cs="Arial"/>
          <w:sz w:val="24"/>
        </w:rPr>
        <w:t xml:space="preserve">edital, no horário </w:t>
      </w:r>
      <w:r w:rsidR="00BB3A46" w:rsidRPr="00985D8C">
        <w:rPr>
          <w:rFonts w:ascii="Arial" w:hAnsi="Arial" w:cs="Arial"/>
          <w:b/>
          <w:sz w:val="24"/>
        </w:rPr>
        <w:t>das 08h00 às 17h</w:t>
      </w:r>
      <w:r w:rsidRPr="00985D8C">
        <w:rPr>
          <w:rFonts w:ascii="Arial" w:hAnsi="Arial" w:cs="Arial"/>
          <w:b/>
          <w:sz w:val="24"/>
        </w:rPr>
        <w:t>00, na Câmara Municipal de</w:t>
      </w:r>
      <w:r w:rsidRPr="00985D8C">
        <w:rPr>
          <w:rFonts w:ascii="Arial" w:hAnsi="Arial" w:cs="Arial"/>
          <w:b/>
          <w:spacing w:val="1"/>
          <w:sz w:val="24"/>
        </w:rPr>
        <w:t xml:space="preserve"> </w:t>
      </w:r>
      <w:proofErr w:type="spellStart"/>
      <w:r w:rsidRPr="00985D8C">
        <w:rPr>
          <w:rFonts w:ascii="Arial" w:hAnsi="Arial" w:cs="Arial"/>
          <w:b/>
          <w:sz w:val="24"/>
        </w:rPr>
        <w:t>Marumbi</w:t>
      </w:r>
      <w:proofErr w:type="spellEnd"/>
      <w:r w:rsidRPr="00985D8C">
        <w:rPr>
          <w:rFonts w:ascii="Arial" w:hAnsi="Arial" w:cs="Arial"/>
          <w:b/>
          <w:spacing w:val="1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– Rua Vereador</w:t>
      </w:r>
      <w:r w:rsidRPr="00985D8C">
        <w:rPr>
          <w:rFonts w:ascii="Arial" w:hAnsi="Arial" w:cs="Arial"/>
          <w:b/>
          <w:spacing w:val="-4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João</w:t>
      </w:r>
      <w:r w:rsidRPr="00985D8C">
        <w:rPr>
          <w:rFonts w:ascii="Arial" w:hAnsi="Arial" w:cs="Arial"/>
          <w:b/>
          <w:spacing w:val="-3"/>
          <w:sz w:val="24"/>
        </w:rPr>
        <w:t xml:space="preserve"> </w:t>
      </w:r>
      <w:proofErr w:type="spellStart"/>
      <w:r w:rsidRPr="00985D8C">
        <w:rPr>
          <w:rFonts w:ascii="Arial" w:hAnsi="Arial" w:cs="Arial"/>
          <w:b/>
          <w:sz w:val="24"/>
        </w:rPr>
        <w:t>Fuzetti</w:t>
      </w:r>
      <w:proofErr w:type="spellEnd"/>
      <w:r w:rsidRPr="00985D8C">
        <w:rPr>
          <w:rFonts w:ascii="Arial" w:hAnsi="Arial" w:cs="Arial"/>
          <w:b/>
          <w:spacing w:val="-1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n.</w:t>
      </w:r>
      <w:r w:rsidRPr="00985D8C">
        <w:rPr>
          <w:rFonts w:ascii="Arial" w:hAnsi="Arial" w:cs="Arial"/>
          <w:b/>
          <w:spacing w:val="5"/>
          <w:sz w:val="24"/>
        </w:rPr>
        <w:t xml:space="preserve"> </w:t>
      </w:r>
      <w:r w:rsidRPr="00985D8C">
        <w:rPr>
          <w:rFonts w:ascii="Arial" w:hAnsi="Arial" w:cs="Arial"/>
          <w:b/>
          <w:sz w:val="24"/>
        </w:rPr>
        <w:t>818.</w:t>
      </w:r>
    </w:p>
    <w:p w:rsidR="007D0496" w:rsidRDefault="007D0496" w:rsidP="007D0496">
      <w:pPr>
        <w:pStyle w:val="PargrafodaLista"/>
        <w:numPr>
          <w:ilvl w:val="0"/>
          <w:numId w:val="13"/>
        </w:numPr>
        <w:tabs>
          <w:tab w:val="left" w:pos="1286"/>
        </w:tabs>
        <w:ind w:right="216"/>
        <w:jc w:val="both"/>
        <w:rPr>
          <w:sz w:val="24"/>
        </w:rPr>
      </w:pP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aptos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eleitores</w:t>
      </w:r>
      <w:r>
        <w:rPr>
          <w:spacing w:val="1"/>
          <w:sz w:val="24"/>
        </w:rPr>
        <w:t xml:space="preserve"> </w:t>
      </w:r>
      <w:r>
        <w:rPr>
          <w:sz w:val="24"/>
        </w:rPr>
        <w:t>com domicílio</w:t>
      </w:r>
      <w:r>
        <w:rPr>
          <w:spacing w:val="1"/>
          <w:sz w:val="24"/>
        </w:rPr>
        <w:t xml:space="preserve"> </w:t>
      </w:r>
      <w:r>
        <w:rPr>
          <w:sz w:val="24"/>
        </w:rPr>
        <w:t>eleitoral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Marumbi, e deverão apresentar o título de eleitor e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de identificação com</w:t>
      </w:r>
      <w:r>
        <w:rPr>
          <w:spacing w:val="-8"/>
          <w:sz w:val="24"/>
        </w:rPr>
        <w:t xml:space="preserve"> </w:t>
      </w:r>
      <w:r>
        <w:rPr>
          <w:sz w:val="24"/>
        </w:rPr>
        <w:t>foto.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pStyle w:val="PargrafodaLista"/>
        <w:numPr>
          <w:ilvl w:val="0"/>
          <w:numId w:val="13"/>
        </w:numPr>
        <w:tabs>
          <w:tab w:val="left" w:pos="1286"/>
        </w:tabs>
        <w:spacing w:line="242" w:lineRule="auto"/>
        <w:ind w:right="215"/>
        <w:jc w:val="both"/>
        <w:rPr>
          <w:sz w:val="24"/>
        </w:rPr>
      </w:pPr>
      <w:r>
        <w:rPr>
          <w:sz w:val="24"/>
        </w:rPr>
        <w:t>As pessoas que estiverem na fila no local de votação até as 17hrs00</w:t>
      </w:r>
      <w:r>
        <w:rPr>
          <w:spacing w:val="1"/>
          <w:sz w:val="24"/>
        </w:rPr>
        <w:t xml:space="preserve"> </w:t>
      </w:r>
      <w:r>
        <w:rPr>
          <w:sz w:val="24"/>
        </w:rPr>
        <w:t>receberão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senha</w:t>
      </w:r>
      <w:r>
        <w:rPr>
          <w:spacing w:val="-1"/>
          <w:sz w:val="24"/>
        </w:rPr>
        <w:t xml:space="preserve"> </w:t>
      </w:r>
      <w:r>
        <w:rPr>
          <w:sz w:val="24"/>
        </w:rPr>
        <w:t>e poderão</w:t>
      </w:r>
      <w:r>
        <w:rPr>
          <w:spacing w:val="-1"/>
          <w:sz w:val="24"/>
        </w:rPr>
        <w:t xml:space="preserve"> </w:t>
      </w:r>
      <w:r>
        <w:rPr>
          <w:sz w:val="24"/>
        </w:rPr>
        <w:t>votar normalmente.</w:t>
      </w:r>
    </w:p>
    <w:p w:rsidR="007D0496" w:rsidRDefault="007D0496" w:rsidP="007D0496">
      <w:pPr>
        <w:pStyle w:val="Corpodetexto"/>
        <w:rPr>
          <w:sz w:val="26"/>
        </w:rPr>
      </w:pPr>
    </w:p>
    <w:p w:rsidR="007D0496" w:rsidRDefault="007D0496" w:rsidP="007D0496">
      <w:pPr>
        <w:pStyle w:val="PargrafodaLista"/>
        <w:numPr>
          <w:ilvl w:val="0"/>
          <w:numId w:val="13"/>
        </w:numPr>
        <w:tabs>
          <w:tab w:val="left" w:pos="1286"/>
        </w:tabs>
        <w:spacing w:line="242" w:lineRule="auto"/>
        <w:ind w:right="225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votação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fechamento da sessão.</w:t>
      </w:r>
    </w:p>
    <w:p w:rsidR="007D0496" w:rsidRDefault="007D0496" w:rsidP="007D0496">
      <w:pPr>
        <w:spacing w:line="242" w:lineRule="auto"/>
        <w:jc w:val="both"/>
        <w:rPr>
          <w:sz w:val="24"/>
        </w:rPr>
      </w:pPr>
    </w:p>
    <w:p w:rsidR="007D0496" w:rsidRDefault="007D0496" w:rsidP="0059081A">
      <w:pPr>
        <w:pStyle w:val="Corpodetexto"/>
        <w:spacing w:before="87" w:line="242" w:lineRule="auto"/>
        <w:ind w:left="925" w:right="214" w:hanging="925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3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escrutinação</w:t>
      </w:r>
      <w:r>
        <w:rPr>
          <w:spacing w:val="26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urna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apuração</w:t>
      </w:r>
      <w:r>
        <w:rPr>
          <w:spacing w:val="26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votos</w:t>
      </w:r>
      <w:r>
        <w:rPr>
          <w:spacing w:val="-6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darão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imediatamente</w:t>
      </w:r>
      <w:r>
        <w:rPr>
          <w:spacing w:val="3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 término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votação.</w:t>
      </w:r>
    </w:p>
    <w:p w:rsidR="007D0496" w:rsidRDefault="007D0496" w:rsidP="007D0496">
      <w:pPr>
        <w:pStyle w:val="Corpodetexto"/>
        <w:spacing w:before="4"/>
        <w:rPr>
          <w:sz w:val="23"/>
        </w:rPr>
      </w:pPr>
    </w:p>
    <w:p w:rsidR="007D0496" w:rsidRDefault="007D0496" w:rsidP="0059081A">
      <w:pPr>
        <w:spacing w:line="247" w:lineRule="auto"/>
        <w:ind w:left="925" w:right="218" w:hanging="925"/>
        <w:rPr>
          <w:sz w:val="24"/>
        </w:rPr>
      </w:pPr>
      <w:r>
        <w:rPr>
          <w:rFonts w:ascii="Arial" w:hAnsi="Arial"/>
          <w:b/>
          <w:sz w:val="24"/>
        </w:rPr>
        <w:t>Parágrafo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Terceiro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caso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empate</w:t>
      </w:r>
      <w:r>
        <w:rPr>
          <w:spacing w:val="27"/>
          <w:sz w:val="24"/>
        </w:rPr>
        <w:t xml:space="preserve"> </w:t>
      </w:r>
      <w:r>
        <w:rPr>
          <w:sz w:val="24"/>
        </w:rPr>
        <w:t>serão</w:t>
      </w:r>
      <w:r>
        <w:rPr>
          <w:spacing w:val="27"/>
          <w:sz w:val="24"/>
        </w:rPr>
        <w:t xml:space="preserve"> </w:t>
      </w:r>
      <w:r>
        <w:rPr>
          <w:sz w:val="24"/>
        </w:rPr>
        <w:t>critérios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classificação:</w:t>
      </w:r>
    </w:p>
    <w:p w:rsidR="007D0496" w:rsidRDefault="007D0496" w:rsidP="007D0496">
      <w:pPr>
        <w:pStyle w:val="PargrafodaLista"/>
        <w:numPr>
          <w:ilvl w:val="0"/>
          <w:numId w:val="12"/>
        </w:numPr>
        <w:tabs>
          <w:tab w:val="left" w:pos="1286"/>
        </w:tabs>
        <w:spacing w:line="264" w:lineRule="exact"/>
        <w:ind w:hanging="361"/>
        <w:rPr>
          <w:sz w:val="24"/>
        </w:rPr>
      </w:pPr>
      <w:r>
        <w:rPr>
          <w:sz w:val="24"/>
        </w:rPr>
        <w:t>Maior nota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objetiva;</w:t>
      </w:r>
    </w:p>
    <w:p w:rsidR="007D0496" w:rsidRDefault="007D0496" w:rsidP="007D0496">
      <w:pPr>
        <w:pStyle w:val="PargrafodaLista"/>
        <w:numPr>
          <w:ilvl w:val="0"/>
          <w:numId w:val="12"/>
        </w:numPr>
        <w:tabs>
          <w:tab w:val="left" w:pos="1286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idade;</w:t>
      </w:r>
    </w:p>
    <w:p w:rsidR="007D0496" w:rsidRDefault="007D0496" w:rsidP="007D0496">
      <w:pPr>
        <w:pStyle w:val="PargrafodaLista"/>
        <w:numPr>
          <w:ilvl w:val="0"/>
          <w:numId w:val="12"/>
        </w:numPr>
        <w:tabs>
          <w:tab w:val="left" w:pos="1286"/>
        </w:tabs>
        <w:spacing w:line="275" w:lineRule="exact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filhos</w:t>
      </w:r>
      <w:r>
        <w:rPr>
          <w:spacing w:val="-2"/>
          <w:sz w:val="24"/>
        </w:rPr>
        <w:t xml:space="preserve"> </w:t>
      </w:r>
      <w:r>
        <w:rPr>
          <w:sz w:val="24"/>
        </w:rPr>
        <w:t>menores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anos.</w:t>
      </w:r>
    </w:p>
    <w:p w:rsidR="007D0496" w:rsidRDefault="007D0496" w:rsidP="007D0496">
      <w:pPr>
        <w:pStyle w:val="Corpodetexto"/>
        <w:spacing w:before="7"/>
        <w:rPr>
          <w:sz w:val="23"/>
        </w:rPr>
      </w:pPr>
    </w:p>
    <w:p w:rsidR="007D0496" w:rsidRDefault="007D0496" w:rsidP="0059081A">
      <w:pPr>
        <w:pStyle w:val="Corpodetexto"/>
        <w:spacing w:line="242" w:lineRule="auto"/>
        <w:ind w:left="925" w:right="213" w:hanging="92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eleitos,</w:t>
      </w:r>
      <w:r>
        <w:rPr>
          <w:spacing w:val="1"/>
        </w:rPr>
        <w:t xml:space="preserve"> </w:t>
      </w:r>
      <w:r>
        <w:t>respeitados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desempate,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suplentes,</w:t>
      </w:r>
      <w:r>
        <w:rPr>
          <w:spacing w:val="-1"/>
        </w:rPr>
        <w:t xml:space="preserve"> </w:t>
      </w:r>
      <w:r>
        <w:t>de acordo com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dos resultados.</w:t>
      </w:r>
    </w:p>
    <w:p w:rsidR="007D0496" w:rsidRDefault="007D0496" w:rsidP="007D0496">
      <w:pPr>
        <w:pStyle w:val="Corpodetexto"/>
        <w:spacing w:before="3"/>
        <w:rPr>
          <w:sz w:val="23"/>
        </w:rPr>
      </w:pPr>
    </w:p>
    <w:p w:rsidR="007D0496" w:rsidRDefault="007D0496" w:rsidP="0059081A">
      <w:pPr>
        <w:pStyle w:val="Corpodetexto"/>
        <w:spacing w:line="247" w:lineRule="auto"/>
        <w:ind w:left="219" w:right="219" w:hanging="219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F901F9">
        <w:rPr>
          <w:rFonts w:ascii="Arial" w:hAnsi="Arial"/>
          <w:b/>
        </w:rPr>
        <w:t>1</w:t>
      </w:r>
      <w:r w:rsidR="00FA09AE">
        <w:rPr>
          <w:rFonts w:ascii="Arial" w:hAnsi="Arial"/>
          <w:b/>
        </w:rPr>
        <w:t>4º</w:t>
      </w:r>
      <w:r>
        <w:rPr>
          <w:rFonts w:ascii="Arial" w:hAnsi="Arial"/>
          <w:b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Ficam proibidos neste</w:t>
      </w:r>
      <w:r>
        <w:rPr>
          <w:spacing w:val="1"/>
        </w:rPr>
        <w:t xml:space="preserve"> </w:t>
      </w:r>
      <w:r>
        <w:t>pleito, conforme dispõe 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n°616/2015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01 de</w:t>
      </w:r>
      <w:r>
        <w:rPr>
          <w:spacing w:val="-4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seu art. 17, art.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e art.</w:t>
      </w:r>
      <w:r>
        <w:rPr>
          <w:spacing w:val="-4"/>
        </w:rPr>
        <w:t xml:space="preserve"> </w:t>
      </w:r>
      <w:r>
        <w:t>26:</w:t>
      </w:r>
    </w:p>
    <w:p w:rsidR="007D0496" w:rsidRDefault="007D0496" w:rsidP="007D0496">
      <w:pPr>
        <w:pStyle w:val="Corpodetexto"/>
        <w:spacing w:before="5"/>
        <w:rPr>
          <w:sz w:val="23"/>
        </w:rPr>
      </w:pPr>
    </w:p>
    <w:p w:rsidR="007D0496" w:rsidRDefault="007D0496" w:rsidP="007D0496">
      <w:pPr>
        <w:spacing w:line="237" w:lineRule="auto"/>
        <w:ind w:left="219" w:right="225"/>
        <w:jc w:val="both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“Art. 17 – A candidatura é individual e sem vinculação a partido político,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sendo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vedada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 formação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chapas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agrupando candidatos.</w:t>
      </w:r>
      <w:proofErr w:type="gramEnd"/>
    </w:p>
    <w:p w:rsidR="007D0496" w:rsidRDefault="007D0496" w:rsidP="007D0496">
      <w:pPr>
        <w:pStyle w:val="Corpodetexto"/>
        <w:spacing w:before="8"/>
        <w:rPr>
          <w:rFonts w:ascii="Arial"/>
          <w:b/>
          <w:i/>
          <w:sz w:val="23"/>
        </w:rPr>
      </w:pPr>
    </w:p>
    <w:p w:rsidR="007D0496" w:rsidRDefault="007D0496" w:rsidP="007D0496">
      <w:pPr>
        <w:pStyle w:val="Corpodetexto"/>
        <w:spacing w:line="242" w:lineRule="auto"/>
        <w:ind w:left="219" w:right="209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F901F9">
        <w:rPr>
          <w:rFonts w:ascii="Arial" w:hAnsi="Arial"/>
          <w:b/>
        </w:rPr>
        <w:t>1</w:t>
      </w:r>
      <w:r w:rsidR="00FA09AE">
        <w:rPr>
          <w:rFonts w:ascii="Arial" w:hAnsi="Arial"/>
          <w:b/>
        </w:rPr>
        <w:t>5º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social, ou</w:t>
      </w:r>
      <w:r>
        <w:rPr>
          <w:spacing w:val="1"/>
        </w:rPr>
        <w:t xml:space="preserve"> </w:t>
      </w:r>
      <w:r>
        <w:t>a sua afixação</w:t>
      </w:r>
      <w:r>
        <w:rPr>
          <w:spacing w:val="1"/>
        </w:rPr>
        <w:t xml:space="preserve"> </w:t>
      </w:r>
      <w:r>
        <w:t>em locais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ou particulares,</w:t>
      </w:r>
      <w:r>
        <w:rPr>
          <w:spacing w:val="1"/>
        </w:rPr>
        <w:t xml:space="preserve"> </w:t>
      </w:r>
      <w:r>
        <w:t>admitindo-se somente a realização de debates e entrevistas, em igualdade de</w:t>
      </w:r>
      <w:r>
        <w:rPr>
          <w:spacing w:val="1"/>
        </w:rPr>
        <w:t xml:space="preserve"> </w:t>
      </w:r>
      <w:r>
        <w:t>condições.</w:t>
      </w:r>
    </w:p>
    <w:p w:rsidR="007D0496" w:rsidRDefault="007D0496" w:rsidP="007D0496">
      <w:pPr>
        <w:pStyle w:val="Corpodetexto"/>
        <w:ind w:left="219" w:right="220" w:firstLine="710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distribuição de impressos, indicando o nome do candidato bem como suas</w:t>
      </w:r>
      <w:r>
        <w:rPr>
          <w:spacing w:val="1"/>
        </w:rPr>
        <w:t xml:space="preserve"> </w:t>
      </w:r>
      <w:r>
        <w:t>características e propostas, sendo expressamente vedada sua afixação em</w:t>
      </w:r>
      <w:r>
        <w:rPr>
          <w:spacing w:val="1"/>
        </w:rPr>
        <w:t xml:space="preserve"> </w:t>
      </w:r>
      <w:r>
        <w:t>prédios</w:t>
      </w:r>
      <w:r>
        <w:rPr>
          <w:spacing w:val="-1"/>
        </w:rPr>
        <w:t xml:space="preserve"> </w:t>
      </w:r>
      <w:r>
        <w:t>públicos ou</w:t>
      </w:r>
      <w:r>
        <w:rPr>
          <w:spacing w:val="-4"/>
        </w:rPr>
        <w:t xml:space="preserve"> </w:t>
      </w:r>
      <w:r>
        <w:t>particulares.</w:t>
      </w:r>
    </w:p>
    <w:p w:rsidR="007D0496" w:rsidRDefault="007D0496" w:rsidP="007D0496">
      <w:pPr>
        <w:pStyle w:val="Corpodetexto"/>
        <w:ind w:left="219" w:right="221" w:firstLine="710"/>
        <w:jc w:val="both"/>
      </w:pPr>
      <w:r>
        <w:t>§</w:t>
      </w:r>
      <w:r>
        <w:rPr>
          <w:spacing w:val="56"/>
        </w:rPr>
        <w:t xml:space="preserve"> </w:t>
      </w:r>
      <w:r>
        <w:t>2º</w:t>
      </w:r>
      <w:r>
        <w:rPr>
          <w:spacing w:val="5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É</w:t>
      </w:r>
      <w:r>
        <w:rPr>
          <w:spacing w:val="54"/>
        </w:rPr>
        <w:t xml:space="preserve"> </w:t>
      </w:r>
      <w:r>
        <w:t>vedada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propaganda</w:t>
      </w:r>
      <w:r>
        <w:rPr>
          <w:spacing w:val="56"/>
        </w:rPr>
        <w:t xml:space="preserve"> </w:t>
      </w:r>
      <w:r>
        <w:t>feita</w:t>
      </w:r>
      <w:r>
        <w:rPr>
          <w:spacing w:val="57"/>
        </w:rPr>
        <w:t xml:space="preserve"> </w:t>
      </w:r>
      <w:r>
        <w:t>através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camisetas,</w:t>
      </w:r>
      <w:r>
        <w:rPr>
          <w:spacing w:val="56"/>
        </w:rPr>
        <w:t xml:space="preserve"> </w:t>
      </w:r>
      <w:r>
        <w:t>bonés</w:t>
      </w:r>
      <w:r>
        <w:rPr>
          <w:spacing w:val="56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outros</w:t>
      </w:r>
      <w:r>
        <w:rPr>
          <w:spacing w:val="26"/>
        </w:rPr>
        <w:t xml:space="preserve"> </w:t>
      </w:r>
      <w:r>
        <w:t>meios</w:t>
      </w:r>
      <w:r>
        <w:rPr>
          <w:spacing w:val="26"/>
        </w:rPr>
        <w:t xml:space="preserve"> </w:t>
      </w:r>
      <w:r>
        <w:t>semelhantes,</w:t>
      </w:r>
      <w:r>
        <w:rPr>
          <w:spacing w:val="27"/>
        </w:rPr>
        <w:t xml:space="preserve"> </w:t>
      </w:r>
      <w:r>
        <w:t>bem</w:t>
      </w:r>
      <w:r>
        <w:rPr>
          <w:spacing w:val="19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alto</w:t>
      </w:r>
      <w:r>
        <w:rPr>
          <w:spacing w:val="27"/>
        </w:rPr>
        <w:t xml:space="preserve"> </w:t>
      </w:r>
      <w:r>
        <w:t>falante</w:t>
      </w:r>
      <w:r>
        <w:rPr>
          <w:spacing w:val="22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assemelhados</w:t>
      </w:r>
      <w:r>
        <w:rPr>
          <w:spacing w:val="26"/>
        </w:rPr>
        <w:t xml:space="preserve"> </w:t>
      </w:r>
      <w:r>
        <w:t>fixos</w:t>
      </w:r>
      <w:r>
        <w:rPr>
          <w:spacing w:val="-64"/>
        </w:rPr>
        <w:t xml:space="preserve"> </w:t>
      </w:r>
      <w:r>
        <w:t>ou em</w:t>
      </w:r>
      <w:r>
        <w:rPr>
          <w:spacing w:val="-8"/>
        </w:rPr>
        <w:t xml:space="preserve"> </w:t>
      </w:r>
      <w:r>
        <w:t>veículos.</w:t>
      </w:r>
    </w:p>
    <w:p w:rsidR="007D0496" w:rsidRDefault="007D0496" w:rsidP="007D0496">
      <w:pPr>
        <w:pStyle w:val="Corpodetexto"/>
        <w:ind w:left="219" w:right="219" w:firstLine="710"/>
        <w:jc w:val="both"/>
      </w:pPr>
      <w:r>
        <w:t>§ 3º – O período lícito de propaganda terá início a partir da data em que</w:t>
      </w:r>
      <w:r>
        <w:rPr>
          <w:spacing w:val="1"/>
        </w:rPr>
        <w:t xml:space="preserve"> </w:t>
      </w:r>
      <w:r>
        <w:t>forem homologadas as candidaturas, encerrando-se 02 (dois) dias antes da</w:t>
      </w:r>
      <w:r>
        <w:rPr>
          <w:spacing w:val="1"/>
        </w:rPr>
        <w:t xml:space="preserve"> </w:t>
      </w:r>
      <w:r>
        <w:t>data marcada para</w:t>
      </w:r>
      <w:r>
        <w:rPr>
          <w:spacing w:val="-4"/>
        </w:rPr>
        <w:t xml:space="preserve"> </w:t>
      </w:r>
      <w:r>
        <w:t>o pleito.</w:t>
      </w:r>
    </w:p>
    <w:p w:rsidR="007D0496" w:rsidRDefault="007D0496" w:rsidP="007D0496">
      <w:pPr>
        <w:pStyle w:val="Corpodetexto"/>
        <w:ind w:left="219" w:right="216" w:firstLine="710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propaganda,</w:t>
      </w:r>
      <w:r>
        <w:rPr>
          <w:spacing w:val="1"/>
        </w:rPr>
        <w:t xml:space="preserve"> </w:t>
      </w:r>
      <w:r>
        <w:t>sujeitando-se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promovê-la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cassação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 em procedimento a ser apurado perante o Conselho Municipal dos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 Criança e</w:t>
      </w:r>
      <w:r>
        <w:rPr>
          <w:spacing w:val="-4"/>
        </w:rPr>
        <w:t xml:space="preserve"> </w:t>
      </w:r>
      <w:r>
        <w:t>do Adolescente.</w:t>
      </w:r>
    </w:p>
    <w:p w:rsidR="007D0496" w:rsidRDefault="007D0496" w:rsidP="007D0496">
      <w:pPr>
        <w:pStyle w:val="Corpodetexto"/>
        <w:spacing w:before="4"/>
        <w:rPr>
          <w:sz w:val="23"/>
        </w:rPr>
      </w:pPr>
    </w:p>
    <w:p w:rsidR="007D0496" w:rsidRDefault="007D0496" w:rsidP="007D0496">
      <w:pPr>
        <w:pStyle w:val="Corpodetexto"/>
        <w:spacing w:before="1"/>
        <w:ind w:left="219" w:right="220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F901F9">
        <w:rPr>
          <w:rFonts w:ascii="Arial" w:hAnsi="Arial"/>
          <w:b/>
        </w:rPr>
        <w:t>1</w:t>
      </w:r>
      <w:r w:rsidR="00FA09AE">
        <w:rPr>
          <w:rFonts w:ascii="Arial" w:hAnsi="Arial"/>
          <w:b/>
        </w:rPr>
        <w:t>6º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colaboração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imprensa</w:t>
      </w:r>
      <w:r>
        <w:rPr>
          <w:spacing w:val="1"/>
        </w:rPr>
        <w:t xml:space="preserve"> </w:t>
      </w:r>
      <w:r>
        <w:t>locais,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 da publicação do presente Edital, incluindo informações quanto ao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do Conselho Tutelar, dia, horário e locais de votação, dentre outras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destinadas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assegurar a</w:t>
      </w:r>
      <w:r>
        <w:rPr>
          <w:spacing w:val="-5"/>
        </w:rPr>
        <w:t xml:space="preserve"> </w:t>
      </w:r>
      <w:r>
        <w:t>ampla participação</w:t>
      </w:r>
      <w:r>
        <w:rPr>
          <w:spacing w:val="-5"/>
        </w:rPr>
        <w:t xml:space="preserve"> </w:t>
      </w:r>
      <w:r>
        <w:t>popular no</w:t>
      </w:r>
      <w:r>
        <w:rPr>
          <w:spacing w:val="-5"/>
        </w:rPr>
        <w:t xml:space="preserve"> </w:t>
      </w:r>
      <w:r>
        <w:t>pleito.</w:t>
      </w:r>
    </w:p>
    <w:p w:rsidR="007D0496" w:rsidRDefault="007D0496" w:rsidP="007D0496">
      <w:pPr>
        <w:pStyle w:val="Corpodetexto"/>
      </w:pPr>
    </w:p>
    <w:p w:rsidR="007D0496" w:rsidRDefault="00F901F9" w:rsidP="007D0496">
      <w:pPr>
        <w:pStyle w:val="Corpodetexto"/>
        <w:ind w:left="219" w:right="216"/>
        <w:jc w:val="both"/>
      </w:pPr>
      <w:r>
        <w:rPr>
          <w:rFonts w:ascii="Arial" w:hAnsi="Arial"/>
          <w:b/>
        </w:rPr>
        <w:t>Artigo 1</w:t>
      </w:r>
      <w:r w:rsidR="00FA09AE">
        <w:rPr>
          <w:rFonts w:ascii="Arial" w:hAnsi="Arial"/>
          <w:b/>
        </w:rPr>
        <w:t>7º</w:t>
      </w:r>
      <w:r w:rsidR="007D0496">
        <w:rPr>
          <w:rFonts w:ascii="Arial" w:hAnsi="Arial"/>
          <w:b/>
        </w:rPr>
        <w:t xml:space="preserve"> </w:t>
      </w:r>
      <w:r w:rsidR="007D0496">
        <w:t>- É vedada a vinculação político-partidária das candidaturas, seja</w:t>
      </w:r>
      <w:r w:rsidR="007D0496">
        <w:rPr>
          <w:spacing w:val="1"/>
        </w:rPr>
        <w:t xml:space="preserve"> </w:t>
      </w:r>
      <w:r w:rsidR="007D0496">
        <w:t>através da indicação, no material de propaganda ou inserções na mídia, de</w:t>
      </w:r>
      <w:r w:rsidR="007D0496">
        <w:rPr>
          <w:spacing w:val="1"/>
        </w:rPr>
        <w:t xml:space="preserve"> </w:t>
      </w:r>
      <w:r w:rsidR="007D0496">
        <w:t>legendas de partidos políticos, símbolos, slogans, nomes ou fotografias de</w:t>
      </w:r>
      <w:r w:rsidR="007D0496">
        <w:rPr>
          <w:spacing w:val="1"/>
        </w:rPr>
        <w:t xml:space="preserve"> </w:t>
      </w:r>
      <w:r w:rsidR="007D0496">
        <w:t>pessoas</w:t>
      </w:r>
      <w:r w:rsidR="007D0496">
        <w:rPr>
          <w:spacing w:val="-1"/>
        </w:rPr>
        <w:t xml:space="preserve"> </w:t>
      </w:r>
      <w:r w:rsidR="007D0496">
        <w:t>que,</w:t>
      </w:r>
      <w:r w:rsidR="007D0496">
        <w:rPr>
          <w:spacing w:val="-1"/>
        </w:rPr>
        <w:t xml:space="preserve"> </w:t>
      </w:r>
      <w:r w:rsidR="007D0496">
        <w:t>direta</w:t>
      </w:r>
      <w:r w:rsidR="007D0496">
        <w:rPr>
          <w:spacing w:val="-1"/>
        </w:rPr>
        <w:t xml:space="preserve"> </w:t>
      </w:r>
      <w:r w:rsidR="007D0496">
        <w:t>ou</w:t>
      </w:r>
      <w:r w:rsidR="007D0496">
        <w:rPr>
          <w:spacing w:val="-4"/>
        </w:rPr>
        <w:t xml:space="preserve"> </w:t>
      </w:r>
      <w:r w:rsidR="007D0496">
        <w:t>indiretamente,</w:t>
      </w:r>
      <w:r w:rsidR="007D0496">
        <w:rPr>
          <w:spacing w:val="-1"/>
        </w:rPr>
        <w:t xml:space="preserve"> </w:t>
      </w:r>
      <w:r w:rsidR="007D0496">
        <w:t>denotem</w:t>
      </w:r>
      <w:r w:rsidR="007D0496">
        <w:rPr>
          <w:spacing w:val="-5"/>
        </w:rPr>
        <w:t xml:space="preserve"> </w:t>
      </w:r>
      <w:r w:rsidR="007D0496">
        <w:t>tal</w:t>
      </w:r>
      <w:r w:rsidR="007D0496">
        <w:rPr>
          <w:spacing w:val="3"/>
        </w:rPr>
        <w:t xml:space="preserve"> </w:t>
      </w:r>
      <w:r w:rsidR="007D0496">
        <w:t>vinculação.</w:t>
      </w:r>
    </w:p>
    <w:p w:rsidR="007D0496" w:rsidRDefault="007D0496" w:rsidP="007D0496">
      <w:pPr>
        <w:jc w:val="both"/>
      </w:pPr>
    </w:p>
    <w:p w:rsidR="007D0496" w:rsidRDefault="00F901F9" w:rsidP="007D0496">
      <w:pPr>
        <w:pStyle w:val="Corpodetexto"/>
        <w:spacing w:before="69"/>
        <w:ind w:left="219" w:right="224"/>
        <w:jc w:val="both"/>
      </w:pPr>
      <w:proofErr w:type="gramStart"/>
      <w:r>
        <w:rPr>
          <w:rFonts w:ascii="Arial" w:hAnsi="Arial"/>
          <w:b/>
        </w:rPr>
        <w:t>Artigo 1</w:t>
      </w:r>
      <w:r w:rsidR="00FA09AE">
        <w:rPr>
          <w:rFonts w:ascii="Arial" w:hAnsi="Arial"/>
          <w:b/>
        </w:rPr>
        <w:t>8º</w:t>
      </w:r>
      <w:r w:rsidR="007D0496">
        <w:t>–</w:t>
      </w:r>
      <w:r w:rsidR="007D0496">
        <w:rPr>
          <w:spacing w:val="1"/>
        </w:rPr>
        <w:t xml:space="preserve"> </w:t>
      </w:r>
      <w:r w:rsidR="007D0496">
        <w:t>No processo de escolha dos membros do Conselho Tutelar</w:t>
      </w:r>
      <w:r w:rsidR="00BB5722">
        <w:t xml:space="preserve"> para SUPLENTE</w:t>
      </w:r>
      <w:r w:rsidR="007D0496">
        <w:t>, é</w:t>
      </w:r>
      <w:r w:rsidR="007D0496">
        <w:rPr>
          <w:spacing w:val="1"/>
        </w:rPr>
        <w:t xml:space="preserve"> </w:t>
      </w:r>
      <w:r w:rsidR="007D0496">
        <w:t>vedado ao candidato doar, oferecer, prometer ou entregar ao eleitor bem ou</w:t>
      </w:r>
      <w:r w:rsidR="007D0496">
        <w:rPr>
          <w:spacing w:val="1"/>
        </w:rPr>
        <w:t xml:space="preserve"> </w:t>
      </w:r>
      <w:r w:rsidR="007D0496">
        <w:t>vantagem pessoal de qualquer natureza, inclusive brindes de pequeno valor</w:t>
      </w:r>
      <w:r w:rsidR="007D0496">
        <w:rPr>
          <w:spacing w:val="1"/>
        </w:rPr>
        <w:t xml:space="preserve"> </w:t>
      </w:r>
      <w:r w:rsidR="007D0496">
        <w:t>(art. 139, § 3º, do Estatuto da Criança e do Adolescente, conforme redação</w:t>
      </w:r>
      <w:r w:rsidR="007D0496">
        <w:rPr>
          <w:spacing w:val="1"/>
        </w:rPr>
        <w:t xml:space="preserve"> </w:t>
      </w:r>
      <w:r w:rsidR="007D0496">
        <w:t>dada</w:t>
      </w:r>
      <w:r w:rsidR="007D0496">
        <w:rPr>
          <w:spacing w:val="-1"/>
        </w:rPr>
        <w:t xml:space="preserve"> </w:t>
      </w:r>
      <w:r w:rsidR="007D0496">
        <w:t>pela</w:t>
      </w:r>
      <w:r w:rsidR="007D0496">
        <w:rPr>
          <w:spacing w:val="-4"/>
        </w:rPr>
        <w:t xml:space="preserve"> </w:t>
      </w:r>
      <w:r w:rsidR="007D0496">
        <w:t>Lei</w:t>
      </w:r>
      <w:r w:rsidR="007D0496">
        <w:rPr>
          <w:spacing w:val="4"/>
        </w:rPr>
        <w:t xml:space="preserve"> </w:t>
      </w:r>
      <w:r w:rsidR="007D0496">
        <w:t>12.696/2012)”</w:t>
      </w:r>
      <w:proofErr w:type="gramEnd"/>
      <w:r w:rsidR="007D0496">
        <w:t>.</w:t>
      </w:r>
    </w:p>
    <w:p w:rsidR="007D0496" w:rsidRDefault="007D0496" w:rsidP="007D0496">
      <w:pPr>
        <w:pStyle w:val="Corpodetexto"/>
      </w:pPr>
    </w:p>
    <w:p w:rsidR="007D0496" w:rsidRDefault="007D0496" w:rsidP="007D0496">
      <w:pPr>
        <w:pStyle w:val="Ttulo1"/>
      </w:pPr>
      <w:r>
        <w:t>Artigo</w:t>
      </w:r>
      <w:r>
        <w:rPr>
          <w:spacing w:val="-2"/>
        </w:rPr>
        <w:t xml:space="preserve"> </w:t>
      </w:r>
      <w:r w:rsidR="00F901F9">
        <w:t>1</w:t>
      </w:r>
      <w:r w:rsidR="00FA09AE">
        <w:t>9º</w:t>
      </w:r>
      <w:r>
        <w:rPr>
          <w:spacing w:val="-7"/>
        </w:rPr>
        <w:t xml:space="preserve"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COMISSÃO</w:t>
      </w:r>
      <w:r>
        <w:rPr>
          <w:spacing w:val="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ELEITORAL:</w:t>
      </w:r>
    </w:p>
    <w:p w:rsidR="007D0496" w:rsidRDefault="007D0496" w:rsidP="007D0496">
      <w:pPr>
        <w:pStyle w:val="Corpodetexto"/>
        <w:spacing w:before="5"/>
        <w:rPr>
          <w:rFonts w:ascii="Arial"/>
          <w:b/>
        </w:rPr>
      </w:pPr>
    </w:p>
    <w:p w:rsidR="007D0496" w:rsidRDefault="00F901F9" w:rsidP="007D0496">
      <w:pPr>
        <w:pStyle w:val="Corpodetexto"/>
        <w:ind w:left="219"/>
        <w:jc w:val="both"/>
      </w:pPr>
      <w:r>
        <w:t>1</w:t>
      </w:r>
      <w:r w:rsidR="00FA09AE">
        <w:t>9</w:t>
      </w:r>
      <w:r w:rsidR="007D0496">
        <w:t>.1</w:t>
      </w:r>
      <w:r w:rsidR="007D0496">
        <w:rPr>
          <w:spacing w:val="-2"/>
        </w:rPr>
        <w:t xml:space="preserve"> </w:t>
      </w:r>
      <w:r w:rsidR="007D0496">
        <w:t>-</w:t>
      </w:r>
      <w:r w:rsidR="007D0496">
        <w:rPr>
          <w:spacing w:val="-1"/>
        </w:rPr>
        <w:t xml:space="preserve"> </w:t>
      </w:r>
      <w:r w:rsidR="007D0496">
        <w:t>Compete</w:t>
      </w:r>
      <w:r w:rsidR="007D0496">
        <w:rPr>
          <w:spacing w:val="-1"/>
        </w:rPr>
        <w:t xml:space="preserve"> </w:t>
      </w:r>
      <w:r w:rsidR="007D0496">
        <w:t>à</w:t>
      </w:r>
      <w:r w:rsidR="007D0496">
        <w:rPr>
          <w:spacing w:val="-2"/>
        </w:rPr>
        <w:t xml:space="preserve"> </w:t>
      </w:r>
      <w:r w:rsidR="007D0496">
        <w:t>Comissão</w:t>
      </w:r>
      <w:r w:rsidR="007D0496">
        <w:rPr>
          <w:spacing w:val="-2"/>
        </w:rPr>
        <w:t xml:space="preserve"> </w:t>
      </w:r>
      <w:r w:rsidR="007D0496">
        <w:t>Especial</w:t>
      </w:r>
      <w:r w:rsidR="007D0496">
        <w:rPr>
          <w:spacing w:val="1"/>
        </w:rPr>
        <w:t xml:space="preserve"> </w:t>
      </w:r>
      <w:r w:rsidR="007D0496">
        <w:t>Eleitoral:</w:t>
      </w:r>
    </w:p>
    <w:p w:rsidR="007D0496" w:rsidRDefault="007D0496" w:rsidP="007D0496">
      <w:pPr>
        <w:pStyle w:val="Corpodetexto"/>
        <w:spacing w:before="7"/>
        <w:rPr>
          <w:sz w:val="23"/>
        </w:rPr>
      </w:pP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42"/>
        </w:tabs>
        <w:spacing w:line="247" w:lineRule="auto"/>
        <w:ind w:right="228" w:firstLine="0"/>
        <w:jc w:val="both"/>
        <w:rPr>
          <w:sz w:val="24"/>
        </w:rPr>
      </w:pPr>
      <w:r>
        <w:rPr>
          <w:sz w:val="24"/>
        </w:rPr>
        <w:t>Analisar os pedidos de registro de candidatura e dar ampla publicidade à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inscritos;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28"/>
        </w:tabs>
        <w:spacing w:line="259" w:lineRule="exact"/>
        <w:ind w:left="527" w:hanging="309"/>
        <w:jc w:val="both"/>
        <w:rPr>
          <w:sz w:val="24"/>
        </w:rPr>
      </w:pP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4"/>
          <w:sz w:val="24"/>
        </w:rPr>
        <w:t xml:space="preserve"> </w:t>
      </w:r>
      <w:r>
        <w:rPr>
          <w:sz w:val="24"/>
        </w:rPr>
        <w:t>contra</w:t>
      </w:r>
      <w:r>
        <w:rPr>
          <w:spacing w:val="6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6"/>
          <w:sz w:val="24"/>
        </w:rPr>
        <w:t xml:space="preserve"> </w:t>
      </w:r>
      <w:r>
        <w:rPr>
          <w:sz w:val="24"/>
        </w:rPr>
        <w:t>atendam</w:t>
      </w:r>
    </w:p>
    <w:p w:rsidR="007D0496" w:rsidRDefault="007D0496" w:rsidP="007D0496">
      <w:pPr>
        <w:pStyle w:val="Corpodetexto"/>
        <w:spacing w:before="8" w:line="272" w:lineRule="exact"/>
        <w:ind w:left="219"/>
        <w:jc w:val="both"/>
      </w:pPr>
      <w:proofErr w:type="gramStart"/>
      <w:r>
        <w:t>aos</w:t>
      </w:r>
      <w:proofErr w:type="gramEnd"/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exigidos,</w:t>
      </w:r>
      <w:r>
        <w:rPr>
          <w:spacing w:val="-6"/>
        </w:rPr>
        <w:t xml:space="preserve"> </w:t>
      </w:r>
      <w:r>
        <w:t>fornecendo,</w:t>
      </w:r>
      <w:r>
        <w:rPr>
          <w:spacing w:val="-7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impugnante;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662"/>
        </w:tabs>
        <w:spacing w:line="247" w:lineRule="auto"/>
        <w:ind w:right="212" w:firstLine="0"/>
        <w:jc w:val="both"/>
        <w:rPr>
          <w:sz w:val="24"/>
        </w:rPr>
      </w:pPr>
      <w:r>
        <w:rPr>
          <w:sz w:val="24"/>
        </w:rPr>
        <w:lastRenderedPageBreak/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impugnados,</w:t>
      </w:r>
      <w:r>
        <w:rPr>
          <w:spacing w:val="1"/>
          <w:sz w:val="24"/>
        </w:rPr>
        <w:t xml:space="preserve"> </w:t>
      </w:r>
      <w:r>
        <w:rPr>
          <w:sz w:val="24"/>
        </w:rPr>
        <w:t>concedendo-lhes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defesa;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71"/>
        </w:tabs>
        <w:spacing w:line="260" w:lineRule="exact"/>
        <w:ind w:left="570" w:hanging="352"/>
        <w:jc w:val="both"/>
        <w:rPr>
          <w:sz w:val="24"/>
        </w:rPr>
      </w:pPr>
      <w:r>
        <w:rPr>
          <w:sz w:val="24"/>
        </w:rPr>
        <w:t>Decidir,</w:t>
      </w:r>
      <w:r>
        <w:rPr>
          <w:spacing w:val="51"/>
          <w:sz w:val="24"/>
        </w:rPr>
        <w:t xml:space="preserve"> </w:t>
      </w:r>
      <w:r>
        <w:rPr>
          <w:sz w:val="24"/>
        </w:rPr>
        <w:t>em</w:t>
      </w:r>
      <w:r>
        <w:rPr>
          <w:spacing w:val="44"/>
          <w:sz w:val="24"/>
        </w:rPr>
        <w:t xml:space="preserve"> </w:t>
      </w:r>
      <w:r>
        <w:rPr>
          <w:sz w:val="24"/>
        </w:rPr>
        <w:t>primeira</w:t>
      </w:r>
      <w:r>
        <w:rPr>
          <w:spacing w:val="47"/>
          <w:sz w:val="24"/>
        </w:rPr>
        <w:t xml:space="preserve"> </w:t>
      </w:r>
      <w:r>
        <w:rPr>
          <w:sz w:val="24"/>
        </w:rPr>
        <w:t>instância</w:t>
      </w:r>
      <w:r>
        <w:rPr>
          <w:spacing w:val="53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51"/>
          <w:sz w:val="24"/>
        </w:rPr>
        <w:t xml:space="preserve"> </w:t>
      </w:r>
      <w:r>
        <w:rPr>
          <w:sz w:val="24"/>
        </w:rPr>
        <w:t>acerca</w:t>
      </w:r>
      <w:r>
        <w:rPr>
          <w:spacing w:val="52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das</w:t>
      </w:r>
      <w:proofErr w:type="gramEnd"/>
    </w:p>
    <w:p w:rsidR="007D0496" w:rsidRDefault="007D0496" w:rsidP="007D0496">
      <w:pPr>
        <w:pStyle w:val="Corpodetexto"/>
        <w:spacing w:before="3"/>
        <w:ind w:left="219" w:right="223"/>
        <w:jc w:val="both"/>
      </w:pPr>
      <w:proofErr w:type="gramStart"/>
      <w:r>
        <w:t>candidaturas</w:t>
      </w:r>
      <w:proofErr w:type="gramEnd"/>
      <w:r>
        <w:t>,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ouvir</w:t>
      </w:r>
      <w:r>
        <w:rPr>
          <w:spacing w:val="1"/>
        </w:rPr>
        <w:t xml:space="preserve"> </w:t>
      </w:r>
      <w:r>
        <w:t>testemunhas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arroladas,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juntada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diligências;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95"/>
        </w:tabs>
        <w:ind w:right="218" w:firstLine="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campanha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habilitados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pleito,</w:t>
      </w:r>
      <w:r>
        <w:rPr>
          <w:spacing w:val="1"/>
          <w:sz w:val="24"/>
        </w:rPr>
        <w:t xml:space="preserve"> </w:t>
      </w:r>
      <w:r>
        <w:rPr>
          <w:sz w:val="24"/>
        </w:rPr>
        <w:t>que firmarão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respeitá-las,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candidatura, sem prejuízo da imposição das sanções previstas na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local;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480"/>
        </w:tabs>
        <w:spacing w:line="242" w:lineRule="auto"/>
        <w:ind w:right="224" w:firstLine="0"/>
        <w:jc w:val="both"/>
        <w:rPr>
          <w:sz w:val="24"/>
        </w:rPr>
      </w:pPr>
      <w:r>
        <w:rPr>
          <w:sz w:val="24"/>
        </w:rPr>
        <w:t>Estimular e facilitar o encaminhamento de notícias de fatos que constituam</w:t>
      </w:r>
      <w:r>
        <w:rPr>
          <w:spacing w:val="1"/>
          <w:sz w:val="24"/>
        </w:rPr>
        <w:t xml:space="preserve"> </w:t>
      </w:r>
      <w:r>
        <w:rPr>
          <w:sz w:val="24"/>
        </w:rPr>
        <w:t>violação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regras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campanha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ordem;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95"/>
        </w:tabs>
        <w:spacing w:line="242" w:lineRule="auto"/>
        <w:ind w:right="227" w:firstLine="0"/>
        <w:jc w:val="both"/>
        <w:rPr>
          <w:sz w:val="24"/>
        </w:rPr>
      </w:pP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decidir,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primeira</w:t>
      </w:r>
      <w:r>
        <w:rPr>
          <w:spacing w:val="1"/>
          <w:sz w:val="24"/>
        </w:rPr>
        <w:t xml:space="preserve"> </w:t>
      </w:r>
      <w:r>
        <w:rPr>
          <w:sz w:val="24"/>
        </w:rPr>
        <w:t>instância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-5"/>
          <w:sz w:val="24"/>
        </w:rPr>
        <w:t xml:space="preserve"> </w:t>
      </w:r>
      <w:r>
        <w:rPr>
          <w:sz w:val="24"/>
        </w:rPr>
        <w:t>incidentes</w:t>
      </w:r>
      <w:r>
        <w:rPr>
          <w:spacing w:val="-1"/>
          <w:sz w:val="24"/>
        </w:rPr>
        <w:t xml:space="preserve"> </w:t>
      </w:r>
      <w:r>
        <w:rPr>
          <w:sz w:val="24"/>
        </w:rPr>
        <w:t>ocorridos no</w:t>
      </w:r>
      <w:r>
        <w:rPr>
          <w:spacing w:val="-4"/>
          <w:sz w:val="24"/>
        </w:rPr>
        <w:t xml:space="preserve"> </w:t>
      </w:r>
      <w:r>
        <w:rPr>
          <w:sz w:val="24"/>
        </w:rPr>
        <w:t>dia</w:t>
      </w:r>
      <w:r>
        <w:rPr>
          <w:spacing w:val="-5"/>
          <w:sz w:val="24"/>
        </w:rPr>
        <w:t xml:space="preserve"> </w:t>
      </w:r>
      <w:r>
        <w:rPr>
          <w:sz w:val="24"/>
        </w:rPr>
        <w:t>da votação;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13"/>
        </w:tabs>
        <w:spacing w:line="270" w:lineRule="exact"/>
        <w:ind w:left="512" w:hanging="294"/>
        <w:jc w:val="both"/>
        <w:rPr>
          <w:sz w:val="24"/>
        </w:rPr>
      </w:pPr>
      <w:r>
        <w:rPr>
          <w:sz w:val="24"/>
        </w:rPr>
        <w:t>Escolher</w:t>
      </w:r>
      <w:r>
        <w:rPr>
          <w:spacing w:val="-5"/>
          <w:sz w:val="24"/>
        </w:rPr>
        <w:t xml:space="preserve"> </w:t>
      </w:r>
      <w:r>
        <w:rPr>
          <w:sz w:val="24"/>
        </w:rPr>
        <w:t>e divulgar os</w:t>
      </w:r>
      <w:r>
        <w:rPr>
          <w:spacing w:val="-5"/>
          <w:sz w:val="24"/>
        </w:rPr>
        <w:t xml:space="preserve"> </w:t>
      </w:r>
      <w:r>
        <w:rPr>
          <w:sz w:val="24"/>
        </w:rPr>
        <w:t>locais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apuração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votos;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437"/>
        </w:tabs>
        <w:spacing w:line="275" w:lineRule="exact"/>
        <w:ind w:left="436" w:hanging="218"/>
        <w:jc w:val="both"/>
        <w:rPr>
          <w:sz w:val="24"/>
        </w:rPr>
      </w:pPr>
      <w:r>
        <w:rPr>
          <w:sz w:val="24"/>
        </w:rPr>
        <w:t>Divulgar,</w:t>
      </w:r>
      <w:r>
        <w:rPr>
          <w:spacing w:val="-6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apuração,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votação;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446"/>
        </w:tabs>
        <w:spacing w:line="242" w:lineRule="auto"/>
        <w:ind w:right="223" w:firstLine="0"/>
        <w:jc w:val="both"/>
        <w:rPr>
          <w:sz w:val="24"/>
        </w:rPr>
      </w:pPr>
      <w:r>
        <w:rPr>
          <w:sz w:val="24"/>
        </w:rPr>
        <w:t>Notificar pessoalmente ao Ministério Público, com a antecedência devida, de</w:t>
      </w:r>
      <w:r>
        <w:rPr>
          <w:spacing w:val="1"/>
          <w:sz w:val="24"/>
        </w:rPr>
        <w:t xml:space="preserve"> </w:t>
      </w:r>
      <w:r>
        <w:rPr>
          <w:sz w:val="24"/>
        </w:rPr>
        <w:t>todas as etapas do certame, dias e locais de reunião e decisões tomadas pelo</w:t>
      </w:r>
      <w:r>
        <w:rPr>
          <w:spacing w:val="1"/>
          <w:sz w:val="24"/>
        </w:rPr>
        <w:t xml:space="preserve"> </w:t>
      </w:r>
      <w:r>
        <w:rPr>
          <w:sz w:val="24"/>
        </w:rPr>
        <w:t>colegiado;</w:t>
      </w:r>
    </w:p>
    <w:p w:rsidR="007D0496" w:rsidRDefault="007D0496" w:rsidP="007D0496">
      <w:pPr>
        <w:pStyle w:val="PargrafodaLista"/>
        <w:numPr>
          <w:ilvl w:val="0"/>
          <w:numId w:val="11"/>
        </w:numPr>
        <w:tabs>
          <w:tab w:val="left" w:pos="533"/>
        </w:tabs>
        <w:spacing w:line="247" w:lineRule="auto"/>
        <w:ind w:right="215" w:firstLine="0"/>
        <w:jc w:val="both"/>
        <w:rPr>
          <w:sz w:val="24"/>
        </w:rPr>
      </w:pPr>
      <w:r>
        <w:rPr>
          <w:sz w:val="24"/>
        </w:rPr>
        <w:t>Divulgar amplamente o pleito à população, com o auxílio do CMDCA e do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Executivo</w:t>
      </w:r>
      <w:r>
        <w:rPr>
          <w:spacing w:val="-5"/>
          <w:sz w:val="24"/>
        </w:rPr>
        <w:t xml:space="preserve"> </w:t>
      </w:r>
      <w:r>
        <w:rPr>
          <w:sz w:val="24"/>
        </w:rPr>
        <w:t>local,</w:t>
      </w:r>
      <w:r>
        <w:rPr>
          <w:spacing w:val="-5"/>
          <w:sz w:val="24"/>
        </w:rPr>
        <w:t xml:space="preserve"> </w:t>
      </w:r>
      <w:r>
        <w:rPr>
          <w:sz w:val="24"/>
        </w:rPr>
        <w:t>estimulando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eleitores.</w:t>
      </w:r>
    </w:p>
    <w:p w:rsidR="007D0496" w:rsidRDefault="007D0496" w:rsidP="007D0496">
      <w:pPr>
        <w:pStyle w:val="Corpodetexto"/>
        <w:spacing w:before="3"/>
        <w:rPr>
          <w:sz w:val="21"/>
        </w:rPr>
      </w:pPr>
    </w:p>
    <w:p w:rsidR="007D0496" w:rsidRPr="00FA09AE" w:rsidRDefault="00F901F9" w:rsidP="00FA09AE">
      <w:pPr>
        <w:pStyle w:val="PargrafodaLista"/>
        <w:numPr>
          <w:ilvl w:val="1"/>
          <w:numId w:val="20"/>
        </w:numPr>
        <w:tabs>
          <w:tab w:val="left" w:pos="854"/>
        </w:tabs>
        <w:spacing w:line="242" w:lineRule="auto"/>
        <w:ind w:right="222" w:hanging="136"/>
        <w:rPr>
          <w:sz w:val="24"/>
        </w:rPr>
      </w:pPr>
      <w:r w:rsidRPr="00FA09AE">
        <w:rPr>
          <w:sz w:val="24"/>
        </w:rPr>
        <w:t xml:space="preserve">- </w:t>
      </w:r>
      <w:r w:rsidR="007D0496" w:rsidRPr="00FA09AE">
        <w:rPr>
          <w:sz w:val="24"/>
        </w:rPr>
        <w:t>Das decisões da Comissão Especial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Eleitoral</w:t>
      </w:r>
      <w:r w:rsidR="007D0496" w:rsidRPr="00FA09AE">
        <w:rPr>
          <w:spacing w:val="66"/>
          <w:sz w:val="24"/>
        </w:rPr>
        <w:t xml:space="preserve"> </w:t>
      </w:r>
      <w:r w:rsidR="007D0496" w:rsidRPr="00FA09AE">
        <w:rPr>
          <w:sz w:val="24"/>
        </w:rPr>
        <w:t>caberá recurso à plenária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do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Conselho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Municipal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dos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Direitos da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Criança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e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do Adolescente, que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se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reunirá,</w:t>
      </w:r>
      <w:r w:rsidR="007D0496" w:rsidRPr="00FA09AE">
        <w:rPr>
          <w:spacing w:val="-6"/>
          <w:sz w:val="24"/>
        </w:rPr>
        <w:t xml:space="preserve"> </w:t>
      </w:r>
      <w:r w:rsidR="007D0496" w:rsidRPr="00FA09AE">
        <w:rPr>
          <w:sz w:val="24"/>
        </w:rPr>
        <w:t>em</w:t>
      </w:r>
      <w:r w:rsidR="007D0496" w:rsidRPr="00FA09AE">
        <w:rPr>
          <w:spacing w:val="-9"/>
          <w:sz w:val="24"/>
        </w:rPr>
        <w:t xml:space="preserve"> </w:t>
      </w:r>
      <w:r w:rsidR="007D0496" w:rsidRPr="00FA09AE">
        <w:rPr>
          <w:sz w:val="24"/>
        </w:rPr>
        <w:t>caráter</w:t>
      </w:r>
      <w:r w:rsidR="007D0496" w:rsidRPr="00FA09AE">
        <w:rPr>
          <w:spacing w:val="1"/>
          <w:sz w:val="24"/>
        </w:rPr>
        <w:t xml:space="preserve"> </w:t>
      </w:r>
      <w:r w:rsidR="007D0496" w:rsidRPr="00FA09AE">
        <w:rPr>
          <w:sz w:val="24"/>
        </w:rPr>
        <w:t>extraordinário,</w:t>
      </w:r>
      <w:r w:rsidR="007D0496" w:rsidRPr="00FA09AE">
        <w:rPr>
          <w:spacing w:val="-5"/>
          <w:sz w:val="24"/>
        </w:rPr>
        <w:t xml:space="preserve"> </w:t>
      </w:r>
      <w:r w:rsidR="007D0496" w:rsidRPr="00FA09AE">
        <w:rPr>
          <w:sz w:val="24"/>
        </w:rPr>
        <w:t>para</w:t>
      </w:r>
      <w:r w:rsidR="007D0496" w:rsidRPr="00FA09AE">
        <w:rPr>
          <w:spacing w:val="-5"/>
          <w:sz w:val="24"/>
        </w:rPr>
        <w:t xml:space="preserve"> </w:t>
      </w:r>
      <w:r w:rsidR="007D0496" w:rsidRPr="00FA09AE">
        <w:rPr>
          <w:sz w:val="24"/>
        </w:rPr>
        <w:t>decisão com</w:t>
      </w:r>
      <w:r w:rsidR="007D0496" w:rsidRPr="00FA09AE">
        <w:rPr>
          <w:spacing w:val="-9"/>
          <w:sz w:val="24"/>
        </w:rPr>
        <w:t xml:space="preserve"> </w:t>
      </w:r>
      <w:r w:rsidR="007D0496" w:rsidRPr="00FA09AE">
        <w:rPr>
          <w:sz w:val="24"/>
        </w:rPr>
        <w:t>o</w:t>
      </w:r>
      <w:r w:rsidR="007D0496" w:rsidRPr="00FA09AE">
        <w:rPr>
          <w:spacing w:val="5"/>
          <w:sz w:val="24"/>
        </w:rPr>
        <w:t xml:space="preserve"> </w:t>
      </w:r>
      <w:r w:rsidR="007D0496" w:rsidRPr="00FA09AE">
        <w:rPr>
          <w:sz w:val="24"/>
        </w:rPr>
        <w:t>máximo de</w:t>
      </w:r>
      <w:r w:rsidR="007D0496" w:rsidRPr="00FA09AE">
        <w:rPr>
          <w:spacing w:val="-1"/>
          <w:sz w:val="24"/>
        </w:rPr>
        <w:t xml:space="preserve"> </w:t>
      </w:r>
      <w:r w:rsidR="007D0496" w:rsidRPr="00FA09AE">
        <w:rPr>
          <w:sz w:val="24"/>
        </w:rPr>
        <w:t>celeridade.</w:t>
      </w:r>
    </w:p>
    <w:p w:rsidR="007D0496" w:rsidRDefault="007D0496" w:rsidP="007D0496">
      <w:pPr>
        <w:pStyle w:val="Corpodetexto"/>
        <w:spacing w:before="4"/>
        <w:rPr>
          <w:sz w:val="23"/>
        </w:rPr>
      </w:pPr>
    </w:p>
    <w:p w:rsidR="007D0496" w:rsidRDefault="007D0496" w:rsidP="007D0496">
      <w:pPr>
        <w:pStyle w:val="Corpodetexto"/>
        <w:ind w:left="219" w:right="213"/>
        <w:jc w:val="both"/>
      </w:pPr>
      <w:r>
        <w:rPr>
          <w:rFonts w:ascii="Arial" w:hAnsi="Arial"/>
          <w:b/>
        </w:rPr>
        <w:t>Artigo</w:t>
      </w:r>
      <w:r>
        <w:rPr>
          <w:rFonts w:ascii="Arial" w:hAnsi="Arial"/>
          <w:b/>
          <w:spacing w:val="1"/>
        </w:rPr>
        <w:t xml:space="preserve"> </w:t>
      </w:r>
      <w:r w:rsidR="00FA09AE">
        <w:rPr>
          <w:rFonts w:ascii="Arial" w:hAnsi="Arial"/>
          <w:b/>
        </w:rPr>
        <w:t>20º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resolvidos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 em consonância com a</w:t>
      </w:r>
      <w:r>
        <w:rPr>
          <w:spacing w:val="1"/>
        </w:rPr>
        <w:t xml:space="preserve"> </w:t>
      </w:r>
      <w:r>
        <w:t>Lei Municipal n°616/2015 de 01</w:t>
      </w:r>
      <w:r>
        <w:rPr>
          <w:spacing w:val="66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 2015.</w:t>
      </w:r>
    </w:p>
    <w:p w:rsidR="007D0496" w:rsidRDefault="007D0496" w:rsidP="007D0496">
      <w:pPr>
        <w:pStyle w:val="Corpodetexto"/>
        <w:spacing w:before="10"/>
        <w:rPr>
          <w:sz w:val="23"/>
        </w:rPr>
      </w:pPr>
    </w:p>
    <w:p w:rsidR="007D0496" w:rsidRDefault="007D0496" w:rsidP="007D0496">
      <w:pPr>
        <w:pStyle w:val="Corpodetexto"/>
        <w:spacing w:line="247" w:lineRule="auto"/>
        <w:ind w:left="219" w:right="214" w:firstLine="710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gramStart"/>
      <w:r>
        <w:t>supra</w:t>
      </w:r>
      <w:r>
        <w:rPr>
          <w:spacing w:val="18"/>
        </w:rPr>
        <w:t xml:space="preserve"> </w:t>
      </w:r>
      <w:r>
        <w:t>citada</w:t>
      </w:r>
      <w:proofErr w:type="gramEnd"/>
      <w:r>
        <w:rPr>
          <w:spacing w:val="13"/>
        </w:rPr>
        <w:t xml:space="preserve"> </w:t>
      </w:r>
      <w:r>
        <w:t>lei</w:t>
      </w:r>
      <w:r>
        <w:rPr>
          <w:spacing w:val="16"/>
        </w:rPr>
        <w:t xml:space="preserve"> </w:t>
      </w:r>
      <w:r>
        <w:t>estará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disposição</w:t>
      </w:r>
      <w:r>
        <w:rPr>
          <w:spacing w:val="13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consulta</w:t>
      </w:r>
      <w:r>
        <w:rPr>
          <w:spacing w:val="-6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 marumbi.pr.gov.br.</w:t>
      </w:r>
    </w:p>
    <w:p w:rsidR="00BB5722" w:rsidRDefault="00BB5722" w:rsidP="007D0496">
      <w:pPr>
        <w:pStyle w:val="Corpodetexto"/>
        <w:spacing w:line="247" w:lineRule="auto"/>
        <w:ind w:left="219" w:right="214" w:firstLine="710"/>
      </w:pPr>
    </w:p>
    <w:p w:rsidR="007D0496" w:rsidRDefault="007D0496" w:rsidP="007D0496">
      <w:pPr>
        <w:pStyle w:val="Corpodetexto"/>
        <w:spacing w:before="2"/>
        <w:rPr>
          <w:sz w:val="23"/>
        </w:rPr>
      </w:pPr>
    </w:p>
    <w:p w:rsidR="007D0496" w:rsidRDefault="007D0496" w:rsidP="007D0496">
      <w:pPr>
        <w:pStyle w:val="Corpodetexto"/>
        <w:ind w:left="5324"/>
      </w:pPr>
      <w:r>
        <w:t>Marumbi,</w:t>
      </w:r>
      <w:r>
        <w:rPr>
          <w:spacing w:val="-1"/>
        </w:rPr>
        <w:t xml:space="preserve"> </w:t>
      </w:r>
      <w:r w:rsidR="00C87C4F">
        <w:t>28 de Agosto</w:t>
      </w:r>
      <w:r>
        <w:t xml:space="preserve"> de</w:t>
      </w:r>
      <w:r>
        <w:rPr>
          <w:spacing w:val="-5"/>
        </w:rPr>
        <w:t xml:space="preserve"> </w:t>
      </w:r>
      <w:r>
        <w:t>2023.</w:t>
      </w:r>
    </w:p>
    <w:p w:rsidR="007D0496" w:rsidRDefault="007D0496" w:rsidP="007D0496"/>
    <w:p w:rsidR="007D0496" w:rsidRDefault="007D0496" w:rsidP="007D0496">
      <w:pPr>
        <w:pStyle w:val="Corpodetexto"/>
        <w:spacing w:before="4"/>
        <w:rPr>
          <w:sz w:val="23"/>
        </w:rPr>
      </w:pPr>
    </w:p>
    <w:p w:rsidR="007D0496" w:rsidRDefault="007D0496" w:rsidP="007D0496">
      <w:pPr>
        <w:pStyle w:val="Ttulo1"/>
        <w:spacing w:before="92" w:line="242" w:lineRule="auto"/>
        <w:ind w:left="2952" w:right="2955"/>
        <w:jc w:val="center"/>
      </w:pPr>
      <w:r>
        <w:t>Patrícia Cividini Raimundo</w:t>
      </w:r>
      <w:r>
        <w:rPr>
          <w:spacing w:val="-65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CMDCA</w:t>
      </w:r>
    </w:p>
    <w:p w:rsidR="007D0496" w:rsidRDefault="007D0496" w:rsidP="007D0496">
      <w:pPr>
        <w:pStyle w:val="Corpodetexto"/>
        <w:rPr>
          <w:rFonts w:ascii="Arial"/>
          <w:b/>
          <w:sz w:val="26"/>
        </w:rPr>
      </w:pPr>
    </w:p>
    <w:p w:rsidR="007D0496" w:rsidRDefault="007D0496" w:rsidP="007D0496">
      <w:pPr>
        <w:pStyle w:val="Corpodetexto"/>
        <w:rPr>
          <w:rFonts w:ascii="Arial"/>
          <w:b/>
          <w:sz w:val="26"/>
        </w:rPr>
      </w:pPr>
    </w:p>
    <w:p w:rsidR="007D0496" w:rsidRDefault="007D0496" w:rsidP="007D0496">
      <w:pPr>
        <w:pStyle w:val="Corpodetexto"/>
        <w:rPr>
          <w:rFonts w:ascii="Arial"/>
          <w:b/>
          <w:sz w:val="26"/>
        </w:rPr>
      </w:pPr>
    </w:p>
    <w:p w:rsidR="007D0496" w:rsidRDefault="007D0496" w:rsidP="007D0496">
      <w:pPr>
        <w:pStyle w:val="Corpodetexto"/>
        <w:rPr>
          <w:rFonts w:ascii="Arial"/>
          <w:b/>
          <w:sz w:val="26"/>
        </w:rPr>
      </w:pPr>
    </w:p>
    <w:p w:rsidR="007D0496" w:rsidRDefault="007D0496" w:rsidP="007D0496">
      <w:pPr>
        <w:pStyle w:val="Corpodetexto"/>
        <w:rPr>
          <w:rFonts w:ascii="Arial"/>
          <w:b/>
          <w:sz w:val="26"/>
        </w:rPr>
      </w:pPr>
    </w:p>
    <w:p w:rsidR="0059081A" w:rsidRDefault="0059081A" w:rsidP="007D0496">
      <w:pPr>
        <w:pStyle w:val="Corpodetexto"/>
        <w:rPr>
          <w:rFonts w:ascii="Arial"/>
          <w:b/>
          <w:sz w:val="26"/>
        </w:rPr>
      </w:pPr>
    </w:p>
    <w:p w:rsidR="007D44A7" w:rsidRDefault="007D44A7" w:rsidP="007D0496">
      <w:pPr>
        <w:pStyle w:val="Corpodetexto"/>
        <w:rPr>
          <w:rFonts w:ascii="Arial"/>
          <w:b/>
          <w:sz w:val="26"/>
        </w:rPr>
      </w:pPr>
    </w:p>
    <w:p w:rsidR="007D44A7" w:rsidRDefault="007D44A7" w:rsidP="007D0496">
      <w:pPr>
        <w:pStyle w:val="Corpodetexto"/>
        <w:rPr>
          <w:rFonts w:ascii="Arial"/>
          <w:b/>
          <w:sz w:val="26"/>
        </w:rPr>
      </w:pPr>
    </w:p>
    <w:p w:rsidR="001E3C69" w:rsidRDefault="001E3C69" w:rsidP="007D0496">
      <w:pPr>
        <w:ind w:left="2952" w:right="2950"/>
        <w:jc w:val="center"/>
        <w:rPr>
          <w:rFonts w:ascii="Arial"/>
          <w:b/>
          <w:sz w:val="24"/>
        </w:rPr>
      </w:pPr>
    </w:p>
    <w:p w:rsidR="007D0496" w:rsidRDefault="007D0496" w:rsidP="007D0496">
      <w:pPr>
        <w:ind w:left="2952" w:right="295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I</w:t>
      </w:r>
    </w:p>
    <w:p w:rsidR="007D0496" w:rsidRDefault="007D0496" w:rsidP="007D0496">
      <w:pPr>
        <w:pStyle w:val="Corpodetexto"/>
        <w:spacing w:before="4"/>
        <w:rPr>
          <w:rFonts w:ascii="Arial"/>
          <w:b/>
        </w:rPr>
      </w:pPr>
    </w:p>
    <w:p w:rsidR="007D0496" w:rsidRDefault="007D0496" w:rsidP="007D0496">
      <w:pPr>
        <w:pStyle w:val="Corpodetexto"/>
        <w:spacing w:before="1"/>
        <w:ind w:left="219"/>
      </w:pPr>
      <w:r>
        <w:t>O</w:t>
      </w:r>
      <w:r>
        <w:rPr>
          <w:spacing w:val="-1"/>
        </w:rPr>
        <w:t xml:space="preserve"> </w:t>
      </w:r>
      <w:r>
        <w:t>conteúdo</w:t>
      </w:r>
      <w:r>
        <w:rPr>
          <w:spacing w:val="-1"/>
        </w:rPr>
        <w:t xml:space="preserve"> </w:t>
      </w:r>
      <w:r>
        <w:t>programático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será:</w:t>
      </w:r>
    </w:p>
    <w:p w:rsidR="007D0496" w:rsidRDefault="007D0496" w:rsidP="007D0496">
      <w:pPr>
        <w:pStyle w:val="Corpodetexto"/>
        <w:rPr>
          <w:sz w:val="26"/>
        </w:rPr>
      </w:pPr>
    </w:p>
    <w:p w:rsidR="007D0496" w:rsidRDefault="007D0496" w:rsidP="007D0496">
      <w:pPr>
        <w:pStyle w:val="Corpodetexto"/>
        <w:spacing w:before="4"/>
        <w:rPr>
          <w:sz w:val="21"/>
        </w:rPr>
      </w:pPr>
    </w:p>
    <w:p w:rsidR="007D0496" w:rsidRDefault="007D0496" w:rsidP="007D0496">
      <w:pPr>
        <w:pStyle w:val="Ttulo1"/>
        <w:numPr>
          <w:ilvl w:val="2"/>
          <w:numId w:val="10"/>
        </w:numPr>
        <w:tabs>
          <w:tab w:val="left" w:pos="1555"/>
        </w:tabs>
        <w:spacing w:before="1"/>
      </w:pPr>
      <w:r>
        <w:rPr>
          <w:u w:val="thick"/>
        </w:rPr>
        <w:t>-</w:t>
      </w:r>
      <w:r>
        <w:rPr>
          <w:spacing w:val="63"/>
          <w:u w:val="thick"/>
        </w:rPr>
        <w:t xml:space="preserve"> </w:t>
      </w:r>
      <w:r>
        <w:rPr>
          <w:u w:val="thick"/>
        </w:rPr>
        <w:t>Prova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Informática:</w:t>
      </w:r>
    </w:p>
    <w:p w:rsidR="007D0496" w:rsidRDefault="007D0496" w:rsidP="007D0496">
      <w:pPr>
        <w:pStyle w:val="Corpodetexto"/>
        <w:spacing w:before="4"/>
        <w:rPr>
          <w:rFonts w:ascii="Arial"/>
          <w:b/>
          <w:sz w:val="16"/>
        </w:rPr>
      </w:pPr>
    </w:p>
    <w:p w:rsidR="007D0496" w:rsidRDefault="007D0496" w:rsidP="007D0496">
      <w:pPr>
        <w:pStyle w:val="Corpodetexto"/>
        <w:spacing w:before="92"/>
        <w:ind w:left="219" w:right="223" w:firstLine="1133"/>
        <w:jc w:val="both"/>
      </w:pPr>
      <w:r>
        <w:t>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básica, nível iniciante, demonstrando o ligeiro conhecimento na utilização do</w:t>
      </w:r>
      <w:r>
        <w:rPr>
          <w:spacing w:val="1"/>
        </w:rPr>
        <w:t xml:space="preserve"> </w:t>
      </w:r>
      <w:r>
        <w:t>computador,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imprescindível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conselheiro</w:t>
      </w:r>
      <w:r>
        <w:rPr>
          <w:spacing w:val="-4"/>
        </w:rPr>
        <w:t xml:space="preserve"> </w:t>
      </w:r>
      <w:r>
        <w:t>tutelar.</w:t>
      </w:r>
    </w:p>
    <w:p w:rsidR="007D0496" w:rsidRDefault="007D0496" w:rsidP="007D0496">
      <w:pPr>
        <w:pStyle w:val="Corpodetexto"/>
        <w:spacing w:before="10"/>
        <w:rPr>
          <w:sz w:val="23"/>
        </w:rPr>
      </w:pPr>
    </w:p>
    <w:p w:rsidR="007D0496" w:rsidRDefault="007D0496" w:rsidP="007D0496">
      <w:pPr>
        <w:pStyle w:val="Ttulo1"/>
        <w:numPr>
          <w:ilvl w:val="2"/>
          <w:numId w:val="10"/>
        </w:numPr>
        <w:tabs>
          <w:tab w:val="left" w:pos="1555"/>
        </w:tabs>
        <w:rPr>
          <w:rFonts w:ascii="Arial MT" w:hAnsi="Arial MT"/>
        </w:rPr>
      </w:pPr>
      <w:r>
        <w:rPr>
          <w:rFonts w:ascii="Arial MT" w:hAnsi="Arial MT"/>
          <w:b w:val="0"/>
        </w:rPr>
        <w:t xml:space="preserve">- </w:t>
      </w:r>
      <w:r>
        <w:rPr>
          <w:u w:val="thick"/>
        </w:rPr>
        <w:t>Direito</w:t>
      </w:r>
      <w:r>
        <w:rPr>
          <w:spacing w:val="-4"/>
          <w:u w:val="thick"/>
        </w:rPr>
        <w:t xml:space="preserve"> </w:t>
      </w: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criança</w:t>
      </w:r>
      <w:r>
        <w:rPr>
          <w:spacing w:val="-1"/>
          <w:u w:val="thick"/>
        </w:rPr>
        <w:t xml:space="preserve"> </w:t>
      </w:r>
      <w:r>
        <w:rPr>
          <w:u w:val="thick"/>
        </w:rPr>
        <w:t>e do</w:t>
      </w:r>
      <w:r>
        <w:rPr>
          <w:spacing w:val="-1"/>
          <w:u w:val="thick"/>
        </w:rPr>
        <w:t xml:space="preserve"> </w:t>
      </w:r>
      <w:r>
        <w:rPr>
          <w:u w:val="thick"/>
        </w:rPr>
        <w:t>adolescente</w:t>
      </w:r>
      <w:r>
        <w:t>:</w:t>
      </w:r>
    </w:p>
    <w:p w:rsidR="007D0496" w:rsidRDefault="007D0496" w:rsidP="007D0496">
      <w:pPr>
        <w:pStyle w:val="Corpodetexto"/>
        <w:spacing w:before="4"/>
        <w:rPr>
          <w:rFonts w:ascii="Arial"/>
          <w:b/>
          <w:sz w:val="16"/>
        </w:rPr>
      </w:pPr>
    </w:p>
    <w:p w:rsidR="007D0496" w:rsidRDefault="007D0496" w:rsidP="007D0496">
      <w:pPr>
        <w:pStyle w:val="Corpodetexto"/>
        <w:spacing w:before="95" w:line="237" w:lineRule="auto"/>
        <w:ind w:left="219" w:right="218" w:firstLine="1133"/>
      </w:pPr>
      <w:r>
        <w:t>(Lei</w:t>
      </w:r>
      <w:r>
        <w:rPr>
          <w:spacing w:val="31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8.069/90)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Doutrina</w:t>
      </w:r>
      <w:r>
        <w:rPr>
          <w:spacing w:val="23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proteção</w:t>
      </w:r>
      <w:r>
        <w:rPr>
          <w:spacing w:val="24"/>
        </w:rPr>
        <w:t xml:space="preserve"> </w:t>
      </w:r>
      <w:r>
        <w:t>integral;</w:t>
      </w:r>
      <w:r>
        <w:rPr>
          <w:spacing w:val="27"/>
        </w:rPr>
        <w:t xml:space="preserve"> </w:t>
      </w:r>
      <w:r>
        <w:t>Política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sistema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atendimento;</w:t>
      </w:r>
    </w:p>
    <w:p w:rsidR="007D0496" w:rsidRDefault="007D0496" w:rsidP="007D0496">
      <w:pPr>
        <w:pStyle w:val="Corpodetexto"/>
        <w:spacing w:before="3"/>
        <w:ind w:left="219" w:right="218" w:firstLine="1133"/>
      </w:pPr>
      <w:r>
        <w:t>Conselho</w:t>
      </w:r>
      <w:r>
        <w:rPr>
          <w:spacing w:val="20"/>
        </w:rPr>
        <w:t xml:space="preserve"> </w:t>
      </w:r>
      <w:r>
        <w:t>Tutelar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Conselho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Direitos;</w:t>
      </w:r>
      <w:r>
        <w:rPr>
          <w:spacing w:val="14"/>
        </w:rPr>
        <w:t xml:space="preserve"> </w:t>
      </w:r>
      <w:r>
        <w:t>Fundo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Infância</w:t>
      </w:r>
      <w:r>
        <w:rPr>
          <w:spacing w:val="19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Adolescência;</w:t>
      </w:r>
    </w:p>
    <w:p w:rsidR="007D0496" w:rsidRDefault="007D0496" w:rsidP="007D0496">
      <w:pPr>
        <w:pStyle w:val="Corpodetexto"/>
        <w:spacing w:before="3" w:line="237" w:lineRule="auto"/>
        <w:ind w:left="219" w:right="218" w:firstLine="1133"/>
      </w:pPr>
      <w:r>
        <w:t>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juventude:</w:t>
      </w:r>
      <w:r>
        <w:rPr>
          <w:spacing w:val="1"/>
        </w:rPr>
        <w:t xml:space="preserve"> </w:t>
      </w:r>
      <w:r>
        <w:t>juízes,</w:t>
      </w:r>
      <w:r>
        <w:rPr>
          <w:spacing w:val="1"/>
        </w:rPr>
        <w:t xml:space="preserve"> </w:t>
      </w:r>
      <w:r>
        <w:t>promotores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justiça,</w:t>
      </w:r>
      <w:r>
        <w:rPr>
          <w:spacing w:val="-64"/>
        </w:rPr>
        <w:t xml:space="preserve"> </w:t>
      </w:r>
      <w:r>
        <w:t>advogados</w:t>
      </w:r>
      <w:r>
        <w:rPr>
          <w:spacing w:val="-6"/>
        </w:rPr>
        <w:t xml:space="preserve"> </w:t>
      </w:r>
      <w:r>
        <w:t>e técnicos;</w:t>
      </w:r>
    </w:p>
    <w:p w:rsidR="007D0496" w:rsidRDefault="007D0496" w:rsidP="007D0496">
      <w:pPr>
        <w:pStyle w:val="Corpodetexto"/>
        <w:spacing w:before="6" w:line="237" w:lineRule="auto"/>
        <w:ind w:left="1353" w:right="1800"/>
      </w:pPr>
      <w:r>
        <w:t>Medidas protetivas e socioeducativas; Família natural;</w:t>
      </w:r>
      <w:r>
        <w:rPr>
          <w:spacing w:val="-64"/>
        </w:rPr>
        <w:t xml:space="preserve"> </w:t>
      </w:r>
      <w:r>
        <w:t>Poder familiar</w:t>
      </w:r>
      <w:r>
        <w:rPr>
          <w:spacing w:val="1"/>
        </w:rPr>
        <w:t xml:space="preserve"> </w:t>
      </w:r>
      <w:r>
        <w:t>(Novo Código Civil);</w:t>
      </w:r>
    </w:p>
    <w:p w:rsidR="007D0496" w:rsidRDefault="007D0496" w:rsidP="007D0496">
      <w:pPr>
        <w:pStyle w:val="Corpodetexto"/>
        <w:spacing w:before="3"/>
        <w:ind w:left="1353" w:right="3080"/>
      </w:pPr>
      <w:proofErr w:type="gramStart"/>
      <w:r>
        <w:t>Guarda,</w:t>
      </w:r>
      <w:proofErr w:type="gramEnd"/>
      <w:r>
        <w:t xml:space="preserve"> tutela e adoção; Lei n. 12.010/09;</w:t>
      </w:r>
      <w:r>
        <w:rPr>
          <w:spacing w:val="-64"/>
        </w:rPr>
        <w:t xml:space="preserve"> </w:t>
      </w:r>
      <w:r>
        <w:t>Ato infracional;</w:t>
      </w:r>
    </w:p>
    <w:p w:rsidR="007D0496" w:rsidRDefault="007D0496" w:rsidP="007D0496">
      <w:pPr>
        <w:pStyle w:val="Corpodetexto"/>
        <w:spacing w:before="1" w:line="275" w:lineRule="exact"/>
        <w:ind w:left="1353"/>
      </w:pPr>
      <w:r>
        <w:t>Sistema</w:t>
      </w:r>
      <w:r>
        <w:rPr>
          <w:spacing w:val="-5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Socioeducativo;</w:t>
      </w:r>
    </w:p>
    <w:p w:rsidR="007D0496" w:rsidRDefault="007D0496" w:rsidP="007D0496">
      <w:pPr>
        <w:pStyle w:val="Corpodetexto"/>
        <w:spacing w:line="242" w:lineRule="auto"/>
        <w:ind w:left="219" w:right="218" w:firstLine="1133"/>
        <w:jc w:val="both"/>
      </w:pPr>
      <w:r>
        <w:t>Plano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Promoção,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e Adolescentes à Convivência</w:t>
      </w:r>
      <w:r>
        <w:rPr>
          <w:spacing w:val="-4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Comunitária;</w:t>
      </w:r>
    </w:p>
    <w:p w:rsidR="007D0496" w:rsidRDefault="007D0496" w:rsidP="007D0496">
      <w:pPr>
        <w:pStyle w:val="Corpodetexto"/>
        <w:ind w:left="219" w:right="209" w:firstLine="1133"/>
        <w:jc w:val="both"/>
      </w:pPr>
      <w:r>
        <w:t xml:space="preserve">Resoluções CONANDA: nº. </w:t>
      </w:r>
      <w:r w:rsidR="00CD73A5">
        <w:t xml:space="preserve"> – 231/2022 – Resolução n. </w:t>
      </w:r>
      <w:r>
        <w:t>105 (Conselho de Direitos da Criança e</w:t>
      </w:r>
      <w:r>
        <w:rPr>
          <w:spacing w:val="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Adolescente),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106</w:t>
      </w:r>
      <w:r>
        <w:rPr>
          <w:spacing w:val="23"/>
        </w:rPr>
        <w:t xml:space="preserve"> </w:t>
      </w:r>
      <w:r>
        <w:t>(Conselho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Direitos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Criança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Adolescente),</w:t>
      </w:r>
      <w:r>
        <w:rPr>
          <w:spacing w:val="-65"/>
        </w:rPr>
        <w:t xml:space="preserve"> </w:t>
      </w:r>
      <w:r>
        <w:t>nº 113 (Sistema de Garantia dos Direitos da Criança e do Adolescente), nº.</w:t>
      </w:r>
      <w:r>
        <w:rPr>
          <w:spacing w:val="1"/>
        </w:rPr>
        <w:t xml:space="preserve"> </w:t>
      </w:r>
      <w:r>
        <w:t>116(Conselho de Direitos da Criança e do Adolescente), nº. 137 (Criação e o</w:t>
      </w:r>
      <w:r>
        <w:rPr>
          <w:spacing w:val="1"/>
        </w:rPr>
        <w:t xml:space="preserve"> </w:t>
      </w:r>
      <w:r>
        <w:t>funcionamento dos Fundos Nacional, Estaduais, Municipais dos Direitos da</w:t>
      </w:r>
      <w:r>
        <w:rPr>
          <w:spacing w:val="1"/>
        </w:rPr>
        <w:t xml:space="preserve"> </w:t>
      </w:r>
      <w:r>
        <w:t>Criança e do Adolescente) e nº. 139 (Criação e funcionamento dos Conselhos</w:t>
      </w:r>
      <w:r>
        <w:rPr>
          <w:spacing w:val="1"/>
        </w:rPr>
        <w:t xml:space="preserve"> </w:t>
      </w:r>
      <w:r>
        <w:t>Tutelares</w:t>
      </w:r>
      <w:r>
        <w:rPr>
          <w:spacing w:val="-1"/>
        </w:rPr>
        <w:t xml:space="preserve"> </w:t>
      </w:r>
      <w:r>
        <w:t>no Brasil);</w:t>
      </w:r>
    </w:p>
    <w:p w:rsidR="007D0496" w:rsidRDefault="007D0496" w:rsidP="007D0496">
      <w:pPr>
        <w:pStyle w:val="Corpodetexto"/>
        <w:ind w:left="219" w:right="228" w:firstLine="1200"/>
        <w:jc w:val="both"/>
      </w:pPr>
      <w:r>
        <w:t>Provimento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CNJ</w:t>
      </w:r>
      <w:r>
        <w:rPr>
          <w:spacing w:val="1"/>
        </w:rPr>
        <w:t xml:space="preserve"> </w:t>
      </w:r>
      <w:r>
        <w:t>(Certidão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nascimento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estabelecimentos</w:t>
      </w:r>
      <w:r>
        <w:rPr>
          <w:spacing w:val="-1"/>
        </w:rPr>
        <w:t xml:space="preserve"> </w:t>
      </w:r>
      <w:r>
        <w:t>de saúde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proofErr w:type="gramStart"/>
      <w:r>
        <w:t>realizam</w:t>
      </w:r>
      <w:r>
        <w:rPr>
          <w:spacing w:val="-8"/>
        </w:rPr>
        <w:t xml:space="preserve"> </w:t>
      </w:r>
      <w:r>
        <w:t>parto</w:t>
      </w:r>
      <w:proofErr w:type="gramEnd"/>
      <w:r>
        <w:t>);</w:t>
      </w:r>
    </w:p>
    <w:p w:rsidR="007D0496" w:rsidRDefault="007D0496" w:rsidP="007D0496">
      <w:pPr>
        <w:pStyle w:val="Corpodetexto"/>
        <w:ind w:left="1353" w:right="4444"/>
        <w:jc w:val="both"/>
      </w:pPr>
      <w:r>
        <w:t>Lei Estadual nº. 11.697/2001;</w:t>
      </w:r>
      <w:r>
        <w:rPr>
          <w:spacing w:val="-64"/>
        </w:rPr>
        <w:t xml:space="preserve"> </w:t>
      </w:r>
      <w:r>
        <w:t>Lei Estadual nº. 11.603/2000;</w:t>
      </w:r>
      <w:r>
        <w:rPr>
          <w:spacing w:val="-6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nº.</w:t>
      </w:r>
      <w:r>
        <w:rPr>
          <w:spacing w:val="-5"/>
        </w:rPr>
        <w:t xml:space="preserve"> </w:t>
      </w:r>
      <w:r>
        <w:t>11.435/2000;</w:t>
      </w:r>
    </w:p>
    <w:p w:rsidR="007D0496" w:rsidRDefault="007D0496" w:rsidP="007D0496">
      <w:pPr>
        <w:pStyle w:val="Corpodetexto"/>
        <w:spacing w:before="73" w:line="242" w:lineRule="auto"/>
        <w:ind w:left="1353" w:right="4433"/>
      </w:pPr>
      <w:r>
        <w:t>Lei Estadual nº. 14.651/2009;</w:t>
      </w:r>
      <w:r>
        <w:rPr>
          <w:spacing w:val="-6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616/2015.</w:t>
      </w: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7D0496" w:rsidRPr="007D0496" w:rsidRDefault="007D0496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966703" w:rsidRDefault="00966703" w:rsidP="00C560D8">
      <w:pPr>
        <w:widowControl w:val="0"/>
        <w:autoSpaceDE w:val="0"/>
        <w:autoSpaceDN w:val="0"/>
        <w:spacing w:after="0" w:line="240" w:lineRule="auto"/>
        <w:ind w:left="851" w:right="566"/>
        <w:rPr>
          <w:rFonts w:ascii="Arial" w:eastAsia="Arial MT" w:hAnsi="Arial" w:cs="Arial"/>
          <w:b/>
          <w:color w:val="231F20"/>
          <w:w w:val="105"/>
          <w:sz w:val="24"/>
          <w:szCs w:val="24"/>
          <w:lang w:val="pt-PT"/>
        </w:rPr>
      </w:pPr>
    </w:p>
    <w:p w:rsidR="00C560D8" w:rsidRPr="00C560D8" w:rsidRDefault="00C560D8" w:rsidP="00C560D8">
      <w:pPr>
        <w:widowControl w:val="0"/>
        <w:autoSpaceDE w:val="0"/>
        <w:autoSpaceDN w:val="0"/>
        <w:spacing w:after="0"/>
        <w:ind w:left="851" w:right="566" w:hanging="1"/>
        <w:jc w:val="both"/>
        <w:rPr>
          <w:rFonts w:ascii="Arial" w:eastAsia="Arial MT" w:hAnsi="Arial" w:cs="Arial"/>
          <w:iCs/>
          <w:lang w:val="pt-PT"/>
        </w:rPr>
      </w:pPr>
    </w:p>
    <w:p w:rsidR="00C560D8" w:rsidRPr="00C560D8" w:rsidRDefault="00C560D8" w:rsidP="00C560D8">
      <w:pPr>
        <w:widowControl w:val="0"/>
        <w:autoSpaceDE w:val="0"/>
        <w:autoSpaceDN w:val="0"/>
        <w:spacing w:before="8" w:after="0" w:line="240" w:lineRule="auto"/>
        <w:ind w:left="851" w:right="566"/>
        <w:rPr>
          <w:rFonts w:ascii="Arial MT" w:eastAsia="Arial MT" w:hAnsi="Arial MT" w:cs="Arial MT"/>
          <w:iCs/>
          <w:sz w:val="23"/>
          <w:szCs w:val="23"/>
          <w:lang w:val="pt-PT"/>
        </w:rPr>
      </w:pPr>
    </w:p>
    <w:p w:rsidR="00C560D8" w:rsidRPr="00C560D8" w:rsidRDefault="00C560D8" w:rsidP="00C560D8">
      <w:pPr>
        <w:widowControl w:val="0"/>
        <w:autoSpaceDE w:val="0"/>
        <w:autoSpaceDN w:val="0"/>
        <w:spacing w:before="7" w:after="0"/>
        <w:ind w:left="851" w:right="566"/>
        <w:rPr>
          <w:rFonts w:ascii="Arial" w:eastAsia="Arial MT" w:hAnsi="Arial" w:cs="Arial"/>
          <w:sz w:val="24"/>
          <w:szCs w:val="24"/>
          <w:lang w:val="pt-PT"/>
        </w:rPr>
      </w:pPr>
    </w:p>
    <w:sectPr w:rsidR="00C560D8" w:rsidRPr="00C560D8" w:rsidSect="00FA09AE"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A1" w:rsidRDefault="00AC5FA1">
      <w:pPr>
        <w:spacing w:after="0" w:line="240" w:lineRule="auto"/>
      </w:pPr>
      <w:r>
        <w:separator/>
      </w:r>
    </w:p>
  </w:endnote>
  <w:endnote w:type="continuationSeparator" w:id="0">
    <w:p w:rsidR="00AC5FA1" w:rsidRDefault="00AC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D5" w:rsidRDefault="006148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4FDE3" wp14:editId="3C8CC68E">
              <wp:simplePos x="0" y="0"/>
              <wp:positionH relativeFrom="page">
                <wp:posOffset>5640705</wp:posOffset>
              </wp:positionH>
              <wp:positionV relativeFrom="page">
                <wp:posOffset>9840595</wp:posOffset>
              </wp:positionV>
              <wp:extent cx="892810" cy="147955"/>
              <wp:effectExtent l="1905" t="127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8D5" w:rsidRDefault="00AB37FE">
                          <w:pPr>
                            <w:spacing w:before="18"/>
                            <w:ind w:left="2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CDD">
                            <w:rPr>
                              <w:rFonts w:ascii="Verdana" w:hAnsi="Verdana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4.15pt;margin-top:774.85pt;width:70.3pt;height: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pR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" filled="f" stroked="f">
              <v:textbox inset="0,0,0,0">
                <w:txbxContent>
                  <w:p w:rsidR="00B418D5" w:rsidRDefault="00AB37FE">
                    <w:pPr>
                      <w:spacing w:before="18"/>
                      <w:ind w:left="2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CDD">
                      <w:rPr>
                        <w:rFonts w:ascii="Verdana" w:hAnsi="Verdana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A1" w:rsidRDefault="00AC5FA1">
      <w:pPr>
        <w:spacing w:after="0" w:line="240" w:lineRule="auto"/>
      </w:pPr>
      <w:r>
        <w:separator/>
      </w:r>
    </w:p>
  </w:footnote>
  <w:footnote w:type="continuationSeparator" w:id="0">
    <w:p w:rsidR="00AC5FA1" w:rsidRDefault="00AC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56F"/>
    <w:multiLevelType w:val="hybridMultilevel"/>
    <w:tmpl w:val="0AEE9182"/>
    <w:lvl w:ilvl="0" w:tplc="BF34B8B8">
      <w:start w:val="1"/>
      <w:numFmt w:val="lowerLetter"/>
      <w:lvlText w:val="%1)"/>
      <w:lvlJc w:val="left"/>
      <w:pPr>
        <w:ind w:left="1285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33EAA8E"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2" w:tplc="7324A3A6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B5BA30D6">
      <w:numFmt w:val="bullet"/>
      <w:lvlText w:val="•"/>
      <w:lvlJc w:val="left"/>
      <w:pPr>
        <w:ind w:left="3579" w:hanging="360"/>
      </w:pPr>
      <w:rPr>
        <w:rFonts w:hint="default"/>
        <w:lang w:val="pt-PT" w:eastAsia="en-US" w:bidi="ar-SA"/>
      </w:rPr>
    </w:lvl>
    <w:lvl w:ilvl="4" w:tplc="F0EC1984">
      <w:numFmt w:val="bullet"/>
      <w:lvlText w:val="•"/>
      <w:lvlJc w:val="left"/>
      <w:pPr>
        <w:ind w:left="4345" w:hanging="360"/>
      </w:pPr>
      <w:rPr>
        <w:rFonts w:hint="default"/>
        <w:lang w:val="pt-PT" w:eastAsia="en-US" w:bidi="ar-SA"/>
      </w:rPr>
    </w:lvl>
    <w:lvl w:ilvl="5" w:tplc="47E213AE">
      <w:numFmt w:val="bullet"/>
      <w:lvlText w:val="•"/>
      <w:lvlJc w:val="left"/>
      <w:pPr>
        <w:ind w:left="5112" w:hanging="360"/>
      </w:pPr>
      <w:rPr>
        <w:rFonts w:hint="default"/>
        <w:lang w:val="pt-PT" w:eastAsia="en-US" w:bidi="ar-SA"/>
      </w:rPr>
    </w:lvl>
    <w:lvl w:ilvl="6" w:tplc="7D2EBD34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7" w:tplc="E3D2873A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 w:tplc="32F8A82C">
      <w:numFmt w:val="bullet"/>
      <w:lvlText w:val="•"/>
      <w:lvlJc w:val="left"/>
      <w:pPr>
        <w:ind w:left="7411" w:hanging="360"/>
      </w:pPr>
      <w:rPr>
        <w:rFonts w:hint="default"/>
        <w:lang w:val="pt-PT" w:eastAsia="en-US" w:bidi="ar-SA"/>
      </w:rPr>
    </w:lvl>
  </w:abstractNum>
  <w:abstractNum w:abstractNumId="1">
    <w:nsid w:val="06C57287"/>
    <w:multiLevelType w:val="hybridMultilevel"/>
    <w:tmpl w:val="FC4CB072"/>
    <w:lvl w:ilvl="0" w:tplc="766ECE6C">
      <w:start w:val="1"/>
      <w:numFmt w:val="lowerLetter"/>
      <w:lvlText w:val="%1)"/>
      <w:lvlJc w:val="left"/>
      <w:pPr>
        <w:ind w:left="219" w:hanging="32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FFE24D0">
      <w:numFmt w:val="bullet"/>
      <w:lvlText w:val="•"/>
      <w:lvlJc w:val="left"/>
      <w:pPr>
        <w:ind w:left="1092" w:hanging="323"/>
      </w:pPr>
      <w:rPr>
        <w:rFonts w:hint="default"/>
        <w:lang w:val="pt-PT" w:eastAsia="en-US" w:bidi="ar-SA"/>
      </w:rPr>
    </w:lvl>
    <w:lvl w:ilvl="2" w:tplc="97144AAE">
      <w:numFmt w:val="bullet"/>
      <w:lvlText w:val="•"/>
      <w:lvlJc w:val="left"/>
      <w:pPr>
        <w:ind w:left="1964" w:hanging="323"/>
      </w:pPr>
      <w:rPr>
        <w:rFonts w:hint="default"/>
        <w:lang w:val="pt-PT" w:eastAsia="en-US" w:bidi="ar-SA"/>
      </w:rPr>
    </w:lvl>
    <w:lvl w:ilvl="3" w:tplc="75A80972">
      <w:numFmt w:val="bullet"/>
      <w:lvlText w:val="•"/>
      <w:lvlJc w:val="left"/>
      <w:pPr>
        <w:ind w:left="2837" w:hanging="323"/>
      </w:pPr>
      <w:rPr>
        <w:rFonts w:hint="default"/>
        <w:lang w:val="pt-PT" w:eastAsia="en-US" w:bidi="ar-SA"/>
      </w:rPr>
    </w:lvl>
    <w:lvl w:ilvl="4" w:tplc="C65E9436">
      <w:numFmt w:val="bullet"/>
      <w:lvlText w:val="•"/>
      <w:lvlJc w:val="left"/>
      <w:pPr>
        <w:ind w:left="3709" w:hanging="323"/>
      </w:pPr>
      <w:rPr>
        <w:rFonts w:hint="default"/>
        <w:lang w:val="pt-PT" w:eastAsia="en-US" w:bidi="ar-SA"/>
      </w:rPr>
    </w:lvl>
    <w:lvl w:ilvl="5" w:tplc="88E2C6B2">
      <w:numFmt w:val="bullet"/>
      <w:lvlText w:val="•"/>
      <w:lvlJc w:val="left"/>
      <w:pPr>
        <w:ind w:left="4582" w:hanging="323"/>
      </w:pPr>
      <w:rPr>
        <w:rFonts w:hint="default"/>
        <w:lang w:val="pt-PT" w:eastAsia="en-US" w:bidi="ar-SA"/>
      </w:rPr>
    </w:lvl>
    <w:lvl w:ilvl="6" w:tplc="36D61210">
      <w:numFmt w:val="bullet"/>
      <w:lvlText w:val="•"/>
      <w:lvlJc w:val="left"/>
      <w:pPr>
        <w:ind w:left="5454" w:hanging="323"/>
      </w:pPr>
      <w:rPr>
        <w:rFonts w:hint="default"/>
        <w:lang w:val="pt-PT" w:eastAsia="en-US" w:bidi="ar-SA"/>
      </w:rPr>
    </w:lvl>
    <w:lvl w:ilvl="7" w:tplc="38462D64">
      <w:numFmt w:val="bullet"/>
      <w:lvlText w:val="•"/>
      <w:lvlJc w:val="left"/>
      <w:pPr>
        <w:ind w:left="6326" w:hanging="323"/>
      </w:pPr>
      <w:rPr>
        <w:rFonts w:hint="default"/>
        <w:lang w:val="pt-PT" w:eastAsia="en-US" w:bidi="ar-SA"/>
      </w:rPr>
    </w:lvl>
    <w:lvl w:ilvl="8" w:tplc="9F8AE644">
      <w:numFmt w:val="bullet"/>
      <w:lvlText w:val="•"/>
      <w:lvlJc w:val="left"/>
      <w:pPr>
        <w:ind w:left="7199" w:hanging="323"/>
      </w:pPr>
      <w:rPr>
        <w:rFonts w:hint="default"/>
        <w:lang w:val="pt-PT" w:eastAsia="en-US" w:bidi="ar-SA"/>
      </w:rPr>
    </w:lvl>
  </w:abstractNum>
  <w:abstractNum w:abstractNumId="2">
    <w:nsid w:val="14E70511"/>
    <w:multiLevelType w:val="multilevel"/>
    <w:tmpl w:val="49801B36"/>
    <w:lvl w:ilvl="0">
      <w:start w:val="2"/>
      <w:numFmt w:val="decimal"/>
      <w:lvlText w:val="%1"/>
      <w:lvlJc w:val="left"/>
      <w:pPr>
        <w:ind w:left="219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" w:hanging="51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4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7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9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4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6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9" w:hanging="519"/>
      </w:pPr>
      <w:rPr>
        <w:rFonts w:hint="default"/>
        <w:lang w:val="pt-PT" w:eastAsia="en-US" w:bidi="ar-SA"/>
      </w:rPr>
    </w:lvl>
  </w:abstractNum>
  <w:abstractNum w:abstractNumId="3">
    <w:nsid w:val="1C6759F2"/>
    <w:multiLevelType w:val="hybridMultilevel"/>
    <w:tmpl w:val="BC1E68E8"/>
    <w:lvl w:ilvl="0" w:tplc="1E6ECC2E">
      <w:start w:val="1"/>
      <w:numFmt w:val="upperRoman"/>
      <w:lvlText w:val="%1"/>
      <w:lvlJc w:val="left"/>
      <w:pPr>
        <w:ind w:left="219" w:hanging="17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E1A745E">
      <w:start w:val="1"/>
      <w:numFmt w:val="lowerLetter"/>
      <w:lvlText w:val="%2)"/>
      <w:lvlJc w:val="left"/>
      <w:pPr>
        <w:ind w:left="1285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EA03478">
      <w:numFmt w:val="bullet"/>
      <w:lvlText w:val="•"/>
      <w:lvlJc w:val="left"/>
      <w:pPr>
        <w:ind w:left="2131" w:hanging="360"/>
      </w:pPr>
      <w:rPr>
        <w:rFonts w:hint="default"/>
        <w:lang w:val="pt-PT" w:eastAsia="en-US" w:bidi="ar-SA"/>
      </w:rPr>
    </w:lvl>
    <w:lvl w:ilvl="3" w:tplc="6C742908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7678641E">
      <w:numFmt w:val="bullet"/>
      <w:lvlText w:val="•"/>
      <w:lvlJc w:val="left"/>
      <w:pPr>
        <w:ind w:left="3834" w:hanging="360"/>
      </w:pPr>
      <w:rPr>
        <w:rFonts w:hint="default"/>
        <w:lang w:val="pt-PT" w:eastAsia="en-US" w:bidi="ar-SA"/>
      </w:rPr>
    </w:lvl>
    <w:lvl w:ilvl="5" w:tplc="31F62A30">
      <w:numFmt w:val="bullet"/>
      <w:lvlText w:val="•"/>
      <w:lvlJc w:val="left"/>
      <w:pPr>
        <w:ind w:left="4686" w:hanging="360"/>
      </w:pPr>
      <w:rPr>
        <w:rFonts w:hint="default"/>
        <w:lang w:val="pt-PT" w:eastAsia="en-US" w:bidi="ar-SA"/>
      </w:rPr>
    </w:lvl>
    <w:lvl w:ilvl="6" w:tplc="FAEE1F1E">
      <w:numFmt w:val="bullet"/>
      <w:lvlText w:val="•"/>
      <w:lvlJc w:val="left"/>
      <w:pPr>
        <w:ind w:left="5537" w:hanging="360"/>
      </w:pPr>
      <w:rPr>
        <w:rFonts w:hint="default"/>
        <w:lang w:val="pt-PT" w:eastAsia="en-US" w:bidi="ar-SA"/>
      </w:rPr>
    </w:lvl>
    <w:lvl w:ilvl="7" w:tplc="44D64CBC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8" w:tplc="2EACC1A6">
      <w:numFmt w:val="bullet"/>
      <w:lvlText w:val="•"/>
      <w:lvlJc w:val="left"/>
      <w:pPr>
        <w:ind w:left="7240" w:hanging="360"/>
      </w:pPr>
      <w:rPr>
        <w:rFonts w:hint="default"/>
        <w:lang w:val="pt-PT" w:eastAsia="en-US" w:bidi="ar-SA"/>
      </w:rPr>
    </w:lvl>
  </w:abstractNum>
  <w:abstractNum w:abstractNumId="4">
    <w:nsid w:val="2382752E"/>
    <w:multiLevelType w:val="multilevel"/>
    <w:tmpl w:val="6D0C03D6"/>
    <w:lvl w:ilvl="0">
      <w:start w:val="1"/>
      <w:numFmt w:val="decimal"/>
      <w:lvlText w:val="%1"/>
      <w:lvlJc w:val="left"/>
      <w:pPr>
        <w:ind w:left="219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" w:hanging="53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4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7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9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4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6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9" w:hanging="534"/>
      </w:pPr>
      <w:rPr>
        <w:rFonts w:hint="default"/>
        <w:lang w:val="pt-PT" w:eastAsia="en-US" w:bidi="ar-SA"/>
      </w:rPr>
    </w:lvl>
  </w:abstractNum>
  <w:abstractNum w:abstractNumId="5">
    <w:nsid w:val="24D70B1B"/>
    <w:multiLevelType w:val="hybridMultilevel"/>
    <w:tmpl w:val="8D3CAA94"/>
    <w:lvl w:ilvl="0" w:tplc="D2E2A868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57" w:hanging="360"/>
      </w:pPr>
      <w:rPr>
        <w:rFonts w:ascii="Wingdings" w:hAnsi="Wingdings" w:hint="default"/>
      </w:rPr>
    </w:lvl>
  </w:abstractNum>
  <w:abstractNum w:abstractNumId="6">
    <w:nsid w:val="25DB01F7"/>
    <w:multiLevelType w:val="hybridMultilevel"/>
    <w:tmpl w:val="026EB17A"/>
    <w:lvl w:ilvl="0" w:tplc="4D366872">
      <w:start w:val="1"/>
      <w:numFmt w:val="upperRoman"/>
      <w:lvlText w:val="%1"/>
      <w:lvlJc w:val="left"/>
      <w:pPr>
        <w:ind w:left="925" w:hanging="20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D4849FA">
      <w:numFmt w:val="bullet"/>
      <w:lvlText w:val="•"/>
      <w:lvlJc w:val="left"/>
      <w:pPr>
        <w:ind w:left="1722" w:hanging="202"/>
      </w:pPr>
      <w:rPr>
        <w:rFonts w:hint="default"/>
        <w:lang w:val="pt-PT" w:eastAsia="en-US" w:bidi="ar-SA"/>
      </w:rPr>
    </w:lvl>
    <w:lvl w:ilvl="2" w:tplc="6812DAEE">
      <w:numFmt w:val="bullet"/>
      <w:lvlText w:val="•"/>
      <w:lvlJc w:val="left"/>
      <w:pPr>
        <w:ind w:left="2524" w:hanging="202"/>
      </w:pPr>
      <w:rPr>
        <w:rFonts w:hint="default"/>
        <w:lang w:val="pt-PT" w:eastAsia="en-US" w:bidi="ar-SA"/>
      </w:rPr>
    </w:lvl>
    <w:lvl w:ilvl="3" w:tplc="888AC0EE">
      <w:numFmt w:val="bullet"/>
      <w:lvlText w:val="•"/>
      <w:lvlJc w:val="left"/>
      <w:pPr>
        <w:ind w:left="3327" w:hanging="202"/>
      </w:pPr>
      <w:rPr>
        <w:rFonts w:hint="default"/>
        <w:lang w:val="pt-PT" w:eastAsia="en-US" w:bidi="ar-SA"/>
      </w:rPr>
    </w:lvl>
    <w:lvl w:ilvl="4" w:tplc="FF2007F6">
      <w:numFmt w:val="bullet"/>
      <w:lvlText w:val="•"/>
      <w:lvlJc w:val="left"/>
      <w:pPr>
        <w:ind w:left="4129" w:hanging="202"/>
      </w:pPr>
      <w:rPr>
        <w:rFonts w:hint="default"/>
        <w:lang w:val="pt-PT" w:eastAsia="en-US" w:bidi="ar-SA"/>
      </w:rPr>
    </w:lvl>
    <w:lvl w:ilvl="5" w:tplc="C94A8FEA">
      <w:numFmt w:val="bullet"/>
      <w:lvlText w:val="•"/>
      <w:lvlJc w:val="left"/>
      <w:pPr>
        <w:ind w:left="4932" w:hanging="202"/>
      </w:pPr>
      <w:rPr>
        <w:rFonts w:hint="default"/>
        <w:lang w:val="pt-PT" w:eastAsia="en-US" w:bidi="ar-SA"/>
      </w:rPr>
    </w:lvl>
    <w:lvl w:ilvl="6" w:tplc="9D043C22">
      <w:numFmt w:val="bullet"/>
      <w:lvlText w:val="•"/>
      <w:lvlJc w:val="left"/>
      <w:pPr>
        <w:ind w:left="5734" w:hanging="202"/>
      </w:pPr>
      <w:rPr>
        <w:rFonts w:hint="default"/>
        <w:lang w:val="pt-PT" w:eastAsia="en-US" w:bidi="ar-SA"/>
      </w:rPr>
    </w:lvl>
    <w:lvl w:ilvl="7" w:tplc="2F54F168">
      <w:numFmt w:val="bullet"/>
      <w:lvlText w:val="•"/>
      <w:lvlJc w:val="left"/>
      <w:pPr>
        <w:ind w:left="6536" w:hanging="202"/>
      </w:pPr>
      <w:rPr>
        <w:rFonts w:hint="default"/>
        <w:lang w:val="pt-PT" w:eastAsia="en-US" w:bidi="ar-SA"/>
      </w:rPr>
    </w:lvl>
    <w:lvl w:ilvl="8" w:tplc="AD82D67C">
      <w:numFmt w:val="bullet"/>
      <w:lvlText w:val="•"/>
      <w:lvlJc w:val="left"/>
      <w:pPr>
        <w:ind w:left="7339" w:hanging="202"/>
      </w:pPr>
      <w:rPr>
        <w:rFonts w:hint="default"/>
        <w:lang w:val="pt-PT" w:eastAsia="en-US" w:bidi="ar-SA"/>
      </w:rPr>
    </w:lvl>
  </w:abstractNum>
  <w:abstractNum w:abstractNumId="7">
    <w:nsid w:val="357F752A"/>
    <w:multiLevelType w:val="multilevel"/>
    <w:tmpl w:val="55680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00" w:hanging="1800"/>
      </w:pPr>
      <w:rPr>
        <w:rFonts w:hint="default"/>
      </w:rPr>
    </w:lvl>
  </w:abstractNum>
  <w:abstractNum w:abstractNumId="8">
    <w:nsid w:val="3CDF7ED4"/>
    <w:multiLevelType w:val="hybridMultilevel"/>
    <w:tmpl w:val="9DA8D56C"/>
    <w:lvl w:ilvl="0" w:tplc="41C0C6B2">
      <w:start w:val="1"/>
      <w:numFmt w:val="lowerLetter"/>
      <w:lvlText w:val="%1)"/>
      <w:lvlJc w:val="left"/>
      <w:pPr>
        <w:ind w:left="1285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0061BA">
      <w:numFmt w:val="bullet"/>
      <w:lvlText w:val="•"/>
      <w:lvlJc w:val="left"/>
      <w:pPr>
        <w:ind w:left="2046" w:hanging="360"/>
      </w:pPr>
      <w:rPr>
        <w:rFonts w:hint="default"/>
        <w:lang w:val="pt-PT" w:eastAsia="en-US" w:bidi="ar-SA"/>
      </w:rPr>
    </w:lvl>
    <w:lvl w:ilvl="2" w:tplc="908EFBD0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E460EFA4">
      <w:numFmt w:val="bullet"/>
      <w:lvlText w:val="•"/>
      <w:lvlJc w:val="left"/>
      <w:pPr>
        <w:ind w:left="3579" w:hanging="360"/>
      </w:pPr>
      <w:rPr>
        <w:rFonts w:hint="default"/>
        <w:lang w:val="pt-PT" w:eastAsia="en-US" w:bidi="ar-SA"/>
      </w:rPr>
    </w:lvl>
    <w:lvl w:ilvl="4" w:tplc="106A2138">
      <w:numFmt w:val="bullet"/>
      <w:lvlText w:val="•"/>
      <w:lvlJc w:val="left"/>
      <w:pPr>
        <w:ind w:left="4345" w:hanging="360"/>
      </w:pPr>
      <w:rPr>
        <w:rFonts w:hint="default"/>
        <w:lang w:val="pt-PT" w:eastAsia="en-US" w:bidi="ar-SA"/>
      </w:rPr>
    </w:lvl>
    <w:lvl w:ilvl="5" w:tplc="DFF09D38">
      <w:numFmt w:val="bullet"/>
      <w:lvlText w:val="•"/>
      <w:lvlJc w:val="left"/>
      <w:pPr>
        <w:ind w:left="5112" w:hanging="360"/>
      </w:pPr>
      <w:rPr>
        <w:rFonts w:hint="default"/>
        <w:lang w:val="pt-PT" w:eastAsia="en-US" w:bidi="ar-SA"/>
      </w:rPr>
    </w:lvl>
    <w:lvl w:ilvl="6" w:tplc="05667EB6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7" w:tplc="A4E44668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 w:tplc="6400B13E">
      <w:numFmt w:val="bullet"/>
      <w:lvlText w:val="•"/>
      <w:lvlJc w:val="left"/>
      <w:pPr>
        <w:ind w:left="7411" w:hanging="360"/>
      </w:pPr>
      <w:rPr>
        <w:rFonts w:hint="default"/>
        <w:lang w:val="pt-PT" w:eastAsia="en-US" w:bidi="ar-SA"/>
      </w:rPr>
    </w:lvl>
  </w:abstractNum>
  <w:abstractNum w:abstractNumId="9">
    <w:nsid w:val="43DA51E4"/>
    <w:multiLevelType w:val="hybridMultilevel"/>
    <w:tmpl w:val="C60423DC"/>
    <w:lvl w:ilvl="0" w:tplc="10FE43A4">
      <w:start w:val="1"/>
      <w:numFmt w:val="lowerLetter"/>
      <w:lvlText w:val="%1)"/>
      <w:lvlJc w:val="left"/>
      <w:pPr>
        <w:ind w:left="219" w:hanging="374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1" w:tplc="55D658CE">
      <w:numFmt w:val="bullet"/>
      <w:lvlText w:val="•"/>
      <w:lvlJc w:val="left"/>
      <w:pPr>
        <w:ind w:left="1092" w:hanging="374"/>
      </w:pPr>
      <w:rPr>
        <w:rFonts w:hint="default"/>
        <w:lang w:val="pt-PT" w:eastAsia="en-US" w:bidi="ar-SA"/>
      </w:rPr>
    </w:lvl>
    <w:lvl w:ilvl="2" w:tplc="3BDE3A10">
      <w:numFmt w:val="bullet"/>
      <w:lvlText w:val="•"/>
      <w:lvlJc w:val="left"/>
      <w:pPr>
        <w:ind w:left="1964" w:hanging="374"/>
      </w:pPr>
      <w:rPr>
        <w:rFonts w:hint="default"/>
        <w:lang w:val="pt-PT" w:eastAsia="en-US" w:bidi="ar-SA"/>
      </w:rPr>
    </w:lvl>
    <w:lvl w:ilvl="3" w:tplc="C144D5EE">
      <w:numFmt w:val="bullet"/>
      <w:lvlText w:val="•"/>
      <w:lvlJc w:val="left"/>
      <w:pPr>
        <w:ind w:left="2837" w:hanging="374"/>
      </w:pPr>
      <w:rPr>
        <w:rFonts w:hint="default"/>
        <w:lang w:val="pt-PT" w:eastAsia="en-US" w:bidi="ar-SA"/>
      </w:rPr>
    </w:lvl>
    <w:lvl w:ilvl="4" w:tplc="C5E43302">
      <w:numFmt w:val="bullet"/>
      <w:lvlText w:val="•"/>
      <w:lvlJc w:val="left"/>
      <w:pPr>
        <w:ind w:left="3709" w:hanging="374"/>
      </w:pPr>
      <w:rPr>
        <w:rFonts w:hint="default"/>
        <w:lang w:val="pt-PT" w:eastAsia="en-US" w:bidi="ar-SA"/>
      </w:rPr>
    </w:lvl>
    <w:lvl w:ilvl="5" w:tplc="1C483848">
      <w:numFmt w:val="bullet"/>
      <w:lvlText w:val="•"/>
      <w:lvlJc w:val="left"/>
      <w:pPr>
        <w:ind w:left="4582" w:hanging="374"/>
      </w:pPr>
      <w:rPr>
        <w:rFonts w:hint="default"/>
        <w:lang w:val="pt-PT" w:eastAsia="en-US" w:bidi="ar-SA"/>
      </w:rPr>
    </w:lvl>
    <w:lvl w:ilvl="6" w:tplc="8B6083D8">
      <w:numFmt w:val="bullet"/>
      <w:lvlText w:val="•"/>
      <w:lvlJc w:val="left"/>
      <w:pPr>
        <w:ind w:left="5454" w:hanging="374"/>
      </w:pPr>
      <w:rPr>
        <w:rFonts w:hint="default"/>
        <w:lang w:val="pt-PT" w:eastAsia="en-US" w:bidi="ar-SA"/>
      </w:rPr>
    </w:lvl>
    <w:lvl w:ilvl="7" w:tplc="6E9CEF88">
      <w:numFmt w:val="bullet"/>
      <w:lvlText w:val="•"/>
      <w:lvlJc w:val="left"/>
      <w:pPr>
        <w:ind w:left="6326" w:hanging="374"/>
      </w:pPr>
      <w:rPr>
        <w:rFonts w:hint="default"/>
        <w:lang w:val="pt-PT" w:eastAsia="en-US" w:bidi="ar-SA"/>
      </w:rPr>
    </w:lvl>
    <w:lvl w:ilvl="8" w:tplc="CA6E58F8">
      <w:numFmt w:val="bullet"/>
      <w:lvlText w:val="•"/>
      <w:lvlJc w:val="left"/>
      <w:pPr>
        <w:ind w:left="7199" w:hanging="374"/>
      </w:pPr>
      <w:rPr>
        <w:rFonts w:hint="default"/>
        <w:lang w:val="pt-PT" w:eastAsia="en-US" w:bidi="ar-SA"/>
      </w:rPr>
    </w:lvl>
  </w:abstractNum>
  <w:abstractNum w:abstractNumId="10">
    <w:nsid w:val="45B14C89"/>
    <w:multiLevelType w:val="hybridMultilevel"/>
    <w:tmpl w:val="BDF60E80"/>
    <w:lvl w:ilvl="0" w:tplc="A2BA29EE">
      <w:start w:val="1"/>
      <w:numFmt w:val="upperRoman"/>
      <w:lvlText w:val="%1"/>
      <w:lvlJc w:val="left"/>
      <w:pPr>
        <w:ind w:left="219" w:hanging="19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61452D0">
      <w:start w:val="2"/>
      <w:numFmt w:val="upperRoman"/>
      <w:lvlText w:val="%2"/>
      <w:lvlJc w:val="left"/>
      <w:pPr>
        <w:ind w:left="219" w:hanging="236"/>
        <w:jc w:val="left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 w:tplc="7F06790E">
      <w:start w:val="1"/>
      <w:numFmt w:val="lowerLetter"/>
      <w:lvlText w:val="%3)"/>
      <w:lvlJc w:val="left"/>
      <w:pPr>
        <w:ind w:left="1069" w:hanging="365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3" w:tplc="8C8A035A">
      <w:numFmt w:val="bullet"/>
      <w:lvlText w:val="•"/>
      <w:lvlJc w:val="left"/>
      <w:pPr>
        <w:ind w:left="2812" w:hanging="365"/>
      </w:pPr>
      <w:rPr>
        <w:rFonts w:hint="default"/>
        <w:lang w:val="pt-PT" w:eastAsia="en-US" w:bidi="ar-SA"/>
      </w:rPr>
    </w:lvl>
    <w:lvl w:ilvl="4" w:tplc="E946B8BA">
      <w:numFmt w:val="bullet"/>
      <w:lvlText w:val="•"/>
      <w:lvlJc w:val="left"/>
      <w:pPr>
        <w:ind w:left="3688" w:hanging="365"/>
      </w:pPr>
      <w:rPr>
        <w:rFonts w:hint="default"/>
        <w:lang w:val="pt-PT" w:eastAsia="en-US" w:bidi="ar-SA"/>
      </w:rPr>
    </w:lvl>
    <w:lvl w:ilvl="5" w:tplc="33C46E74"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6" w:tplc="D21E7B4A">
      <w:numFmt w:val="bullet"/>
      <w:lvlText w:val="•"/>
      <w:lvlJc w:val="left"/>
      <w:pPr>
        <w:ind w:left="5440" w:hanging="365"/>
      </w:pPr>
      <w:rPr>
        <w:rFonts w:hint="default"/>
        <w:lang w:val="pt-PT" w:eastAsia="en-US" w:bidi="ar-SA"/>
      </w:rPr>
    </w:lvl>
    <w:lvl w:ilvl="7" w:tplc="3EB285BC">
      <w:numFmt w:val="bullet"/>
      <w:lvlText w:val="•"/>
      <w:lvlJc w:val="left"/>
      <w:pPr>
        <w:ind w:left="6316" w:hanging="365"/>
      </w:pPr>
      <w:rPr>
        <w:rFonts w:hint="default"/>
        <w:lang w:val="pt-PT" w:eastAsia="en-US" w:bidi="ar-SA"/>
      </w:rPr>
    </w:lvl>
    <w:lvl w:ilvl="8" w:tplc="FB48BF7C">
      <w:numFmt w:val="bullet"/>
      <w:lvlText w:val="•"/>
      <w:lvlJc w:val="left"/>
      <w:pPr>
        <w:ind w:left="7192" w:hanging="365"/>
      </w:pPr>
      <w:rPr>
        <w:rFonts w:hint="default"/>
        <w:lang w:val="pt-PT" w:eastAsia="en-US" w:bidi="ar-SA"/>
      </w:rPr>
    </w:lvl>
  </w:abstractNum>
  <w:abstractNum w:abstractNumId="11">
    <w:nsid w:val="4EE611B1"/>
    <w:multiLevelType w:val="multilevel"/>
    <w:tmpl w:val="783C21C2"/>
    <w:lvl w:ilvl="0">
      <w:start w:val="18"/>
      <w:numFmt w:val="decimal"/>
      <w:lvlText w:val="%1"/>
      <w:lvlJc w:val="left"/>
      <w:pPr>
        <w:ind w:left="219" w:hanging="63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9" w:hanging="6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"/>
      <w:lvlJc w:val="left"/>
      <w:pPr>
        <w:ind w:left="1554" w:hanging="202"/>
        <w:jc w:val="left"/>
      </w:pPr>
      <w:rPr>
        <w:rFonts w:hint="default"/>
        <w:b/>
        <w:bCs/>
        <w:w w:val="99"/>
        <w:u w:val="thick" w:color="000000"/>
        <w:lang w:val="pt-PT" w:eastAsia="en-US" w:bidi="ar-SA"/>
      </w:rPr>
    </w:lvl>
    <w:lvl w:ilvl="3">
      <w:numFmt w:val="bullet"/>
      <w:lvlText w:val="•"/>
      <w:lvlJc w:val="left"/>
      <w:pPr>
        <w:ind w:left="3200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1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2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202"/>
      </w:pPr>
      <w:rPr>
        <w:rFonts w:hint="default"/>
        <w:lang w:val="pt-PT" w:eastAsia="en-US" w:bidi="ar-SA"/>
      </w:rPr>
    </w:lvl>
  </w:abstractNum>
  <w:abstractNum w:abstractNumId="12">
    <w:nsid w:val="4FC337ED"/>
    <w:multiLevelType w:val="hybridMultilevel"/>
    <w:tmpl w:val="7B04DCBC"/>
    <w:lvl w:ilvl="0" w:tplc="04160019">
      <w:start w:val="1"/>
      <w:numFmt w:val="lowerLetter"/>
      <w:lvlText w:val="%1."/>
      <w:lvlJc w:val="left"/>
      <w:pPr>
        <w:ind w:left="3272" w:hanging="360"/>
      </w:p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3">
    <w:nsid w:val="500D4706"/>
    <w:multiLevelType w:val="multilevel"/>
    <w:tmpl w:val="7B04C670"/>
    <w:lvl w:ilvl="0">
      <w:start w:val="3"/>
      <w:numFmt w:val="decimal"/>
      <w:lvlText w:val="%1"/>
      <w:lvlJc w:val="left"/>
      <w:pPr>
        <w:ind w:left="219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9" w:hanging="48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0" w:hanging="35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8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4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8" w:hanging="351"/>
      </w:pPr>
      <w:rPr>
        <w:rFonts w:hint="default"/>
        <w:lang w:val="pt-PT" w:eastAsia="en-US" w:bidi="ar-SA"/>
      </w:rPr>
    </w:lvl>
  </w:abstractNum>
  <w:abstractNum w:abstractNumId="14">
    <w:nsid w:val="562643BC"/>
    <w:multiLevelType w:val="multilevel"/>
    <w:tmpl w:val="D06C4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00" w:hanging="1800"/>
      </w:pPr>
      <w:rPr>
        <w:rFonts w:hint="default"/>
      </w:rPr>
    </w:lvl>
  </w:abstractNum>
  <w:abstractNum w:abstractNumId="15">
    <w:nsid w:val="5E145EB5"/>
    <w:multiLevelType w:val="multilevel"/>
    <w:tmpl w:val="212295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36" w:hanging="1800"/>
      </w:pPr>
      <w:rPr>
        <w:rFonts w:hint="default"/>
      </w:rPr>
    </w:lvl>
  </w:abstractNum>
  <w:abstractNum w:abstractNumId="16">
    <w:nsid w:val="688D4995"/>
    <w:multiLevelType w:val="multilevel"/>
    <w:tmpl w:val="413CF34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96D558D"/>
    <w:multiLevelType w:val="hybridMultilevel"/>
    <w:tmpl w:val="A3A6B944"/>
    <w:lvl w:ilvl="0" w:tplc="D2E2A868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57" w:hanging="360"/>
      </w:pPr>
      <w:rPr>
        <w:rFonts w:ascii="Wingdings" w:hAnsi="Wingdings" w:hint="default"/>
      </w:rPr>
    </w:lvl>
  </w:abstractNum>
  <w:abstractNum w:abstractNumId="18">
    <w:nsid w:val="7AFD038C"/>
    <w:multiLevelType w:val="hybridMultilevel"/>
    <w:tmpl w:val="62DA99F0"/>
    <w:lvl w:ilvl="0" w:tplc="F5E87F90">
      <w:numFmt w:val="bullet"/>
      <w:lvlText w:val="-"/>
      <w:lvlJc w:val="left"/>
      <w:pPr>
        <w:ind w:left="940" w:hanging="231"/>
      </w:pPr>
      <w:rPr>
        <w:rFonts w:hint="default"/>
        <w:w w:val="99"/>
        <w:lang w:val="pt-PT" w:eastAsia="en-US" w:bidi="ar-SA"/>
      </w:rPr>
    </w:lvl>
    <w:lvl w:ilvl="1" w:tplc="260E4B22">
      <w:numFmt w:val="bullet"/>
      <w:lvlText w:val="•"/>
      <w:lvlJc w:val="left"/>
      <w:pPr>
        <w:ind w:left="1740" w:hanging="231"/>
      </w:pPr>
      <w:rPr>
        <w:rFonts w:hint="default"/>
        <w:lang w:val="pt-PT" w:eastAsia="en-US" w:bidi="ar-SA"/>
      </w:rPr>
    </w:lvl>
    <w:lvl w:ilvl="2" w:tplc="BC7EB85A">
      <w:numFmt w:val="bullet"/>
      <w:lvlText w:val="•"/>
      <w:lvlJc w:val="left"/>
      <w:pPr>
        <w:ind w:left="2540" w:hanging="231"/>
      </w:pPr>
      <w:rPr>
        <w:rFonts w:hint="default"/>
        <w:lang w:val="pt-PT" w:eastAsia="en-US" w:bidi="ar-SA"/>
      </w:rPr>
    </w:lvl>
    <w:lvl w:ilvl="3" w:tplc="C3ECB8BA">
      <w:numFmt w:val="bullet"/>
      <w:lvlText w:val="•"/>
      <w:lvlJc w:val="left"/>
      <w:pPr>
        <w:ind w:left="3341" w:hanging="231"/>
      </w:pPr>
      <w:rPr>
        <w:rFonts w:hint="default"/>
        <w:lang w:val="pt-PT" w:eastAsia="en-US" w:bidi="ar-SA"/>
      </w:rPr>
    </w:lvl>
    <w:lvl w:ilvl="4" w:tplc="57C21798">
      <w:numFmt w:val="bullet"/>
      <w:lvlText w:val="•"/>
      <w:lvlJc w:val="left"/>
      <w:pPr>
        <w:ind w:left="4141" w:hanging="231"/>
      </w:pPr>
      <w:rPr>
        <w:rFonts w:hint="default"/>
        <w:lang w:val="pt-PT" w:eastAsia="en-US" w:bidi="ar-SA"/>
      </w:rPr>
    </w:lvl>
    <w:lvl w:ilvl="5" w:tplc="9D8A2712">
      <w:numFmt w:val="bullet"/>
      <w:lvlText w:val="•"/>
      <w:lvlJc w:val="left"/>
      <w:pPr>
        <w:ind w:left="4942" w:hanging="231"/>
      </w:pPr>
      <w:rPr>
        <w:rFonts w:hint="default"/>
        <w:lang w:val="pt-PT" w:eastAsia="en-US" w:bidi="ar-SA"/>
      </w:rPr>
    </w:lvl>
    <w:lvl w:ilvl="6" w:tplc="397C9A78">
      <w:numFmt w:val="bullet"/>
      <w:lvlText w:val="•"/>
      <w:lvlJc w:val="left"/>
      <w:pPr>
        <w:ind w:left="5742" w:hanging="231"/>
      </w:pPr>
      <w:rPr>
        <w:rFonts w:hint="default"/>
        <w:lang w:val="pt-PT" w:eastAsia="en-US" w:bidi="ar-SA"/>
      </w:rPr>
    </w:lvl>
    <w:lvl w:ilvl="7" w:tplc="9A8EB778">
      <w:numFmt w:val="bullet"/>
      <w:lvlText w:val="•"/>
      <w:lvlJc w:val="left"/>
      <w:pPr>
        <w:ind w:left="6542" w:hanging="231"/>
      </w:pPr>
      <w:rPr>
        <w:rFonts w:hint="default"/>
        <w:lang w:val="pt-PT" w:eastAsia="en-US" w:bidi="ar-SA"/>
      </w:rPr>
    </w:lvl>
    <w:lvl w:ilvl="8" w:tplc="2F845242">
      <w:numFmt w:val="bullet"/>
      <w:lvlText w:val="•"/>
      <w:lvlJc w:val="left"/>
      <w:pPr>
        <w:ind w:left="7343" w:hanging="231"/>
      </w:pPr>
      <w:rPr>
        <w:rFonts w:hint="default"/>
        <w:lang w:val="pt-PT" w:eastAsia="en-US" w:bidi="ar-SA"/>
      </w:rPr>
    </w:lvl>
  </w:abstractNum>
  <w:abstractNum w:abstractNumId="19">
    <w:nsid w:val="7CB86966"/>
    <w:multiLevelType w:val="multilevel"/>
    <w:tmpl w:val="5DA28FC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28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8"/>
  </w:num>
  <w:num w:numId="16">
    <w:abstractNumId w:val="14"/>
  </w:num>
  <w:num w:numId="17">
    <w:abstractNumId w:val="7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D8"/>
    <w:rsid w:val="00130824"/>
    <w:rsid w:val="00135911"/>
    <w:rsid w:val="0017207D"/>
    <w:rsid w:val="001E3C69"/>
    <w:rsid w:val="00215253"/>
    <w:rsid w:val="00291D91"/>
    <w:rsid w:val="00321656"/>
    <w:rsid w:val="00324B8A"/>
    <w:rsid w:val="003831DE"/>
    <w:rsid w:val="003C502D"/>
    <w:rsid w:val="00524421"/>
    <w:rsid w:val="0059081A"/>
    <w:rsid w:val="006148FB"/>
    <w:rsid w:val="006362FF"/>
    <w:rsid w:val="006632F2"/>
    <w:rsid w:val="00685249"/>
    <w:rsid w:val="007642EA"/>
    <w:rsid w:val="007A746C"/>
    <w:rsid w:val="007B03FA"/>
    <w:rsid w:val="007D0496"/>
    <w:rsid w:val="007D44A7"/>
    <w:rsid w:val="00877AEC"/>
    <w:rsid w:val="00882D0A"/>
    <w:rsid w:val="00966703"/>
    <w:rsid w:val="0097782B"/>
    <w:rsid w:val="00985D8C"/>
    <w:rsid w:val="00991B91"/>
    <w:rsid w:val="009E0BAE"/>
    <w:rsid w:val="00AB37FE"/>
    <w:rsid w:val="00AC5FA1"/>
    <w:rsid w:val="00B772B5"/>
    <w:rsid w:val="00BB3A46"/>
    <w:rsid w:val="00BB5722"/>
    <w:rsid w:val="00C560D8"/>
    <w:rsid w:val="00C834C2"/>
    <w:rsid w:val="00C87C4F"/>
    <w:rsid w:val="00CD73A5"/>
    <w:rsid w:val="00D80788"/>
    <w:rsid w:val="00D9306E"/>
    <w:rsid w:val="00DF2BFA"/>
    <w:rsid w:val="00E5767E"/>
    <w:rsid w:val="00E7109E"/>
    <w:rsid w:val="00F115AB"/>
    <w:rsid w:val="00F601CC"/>
    <w:rsid w:val="00F901F9"/>
    <w:rsid w:val="00F97CDD"/>
    <w:rsid w:val="00FA09AE"/>
    <w:rsid w:val="00FF2475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D0496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667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6703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6670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D0496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D0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496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D0496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667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6703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66703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D0496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D0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496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2A4D-7B0E-46A2-92A9-5D694A95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3672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cp:lastPrinted>2023-08-28T16:25:00Z</cp:lastPrinted>
  <dcterms:created xsi:type="dcterms:W3CDTF">2023-08-23T12:53:00Z</dcterms:created>
  <dcterms:modified xsi:type="dcterms:W3CDTF">2023-08-28T16:39:00Z</dcterms:modified>
</cp:coreProperties>
</file>